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112409" w14:textId="200AE449" w:rsidR="00BF7895" w:rsidRDefault="00067726" w:rsidP="006C2550">
      <w:pPr>
        <w:pStyle w:val="Heading3"/>
        <w:spacing w:before="0"/>
        <w:jc w:val="center"/>
        <w:rPr>
          <w:lang w:val="en-GB"/>
        </w:rPr>
      </w:pPr>
      <w:r>
        <w:rPr>
          <w:noProof/>
        </w:rPr>
        <w:drawing>
          <wp:anchor distT="0" distB="0" distL="114300" distR="114300" simplePos="0" relativeHeight="251658752" behindDoc="1" locked="0" layoutInCell="1" allowOverlap="1" wp14:anchorId="4A40C1C5" wp14:editId="18F79CE6">
            <wp:simplePos x="0" y="0"/>
            <wp:positionH relativeFrom="column">
              <wp:posOffset>-783590</wp:posOffset>
            </wp:positionH>
            <wp:positionV relativeFrom="paragraph">
              <wp:posOffset>-188221</wp:posOffset>
            </wp:positionV>
            <wp:extent cx="6999605" cy="4665980"/>
            <wp:effectExtent l="0" t="0" r="0" b="1270"/>
            <wp:wrapTight wrapText="bothSides">
              <wp:wrapPolygon edited="0">
                <wp:start x="0" y="0"/>
                <wp:lineTo x="0" y="21518"/>
                <wp:lineTo x="21516" y="21518"/>
                <wp:lineTo x="21516" y="0"/>
                <wp:lineTo x="0" y="0"/>
              </wp:wrapPolygon>
            </wp:wrapTight>
            <wp:docPr id="1136119255" name="Picture 5" descr="A gorilla in the bush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119255" name="Picture 5" descr="A gorilla in the bushes&#10;&#10;Description automatically generated"/>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999605" cy="4665980"/>
                    </a:xfrm>
                    <a:prstGeom prst="rect">
                      <a:avLst/>
                    </a:prstGeom>
                  </pic:spPr>
                </pic:pic>
              </a:graphicData>
            </a:graphic>
            <wp14:sizeRelH relativeFrom="margin">
              <wp14:pctWidth>0</wp14:pctWidth>
            </wp14:sizeRelH>
            <wp14:sizeRelV relativeFrom="margin">
              <wp14:pctHeight>0</wp14:pctHeight>
            </wp14:sizeRelV>
          </wp:anchor>
        </w:drawing>
      </w:r>
    </w:p>
    <w:p w14:paraId="5E166440" w14:textId="54035CC5" w:rsidR="00904DC3" w:rsidRPr="00F76F21" w:rsidRDefault="00A969AB" w:rsidP="00F76F21">
      <w:pPr>
        <w:pStyle w:val="Heading3"/>
        <w:spacing w:before="0"/>
        <w:jc w:val="center"/>
        <w:rPr>
          <w:rFonts w:ascii="Franklin Gothic Book" w:hAnsi="Franklin Gothic Book"/>
          <w:b w:val="0"/>
          <w:color w:val="538135"/>
          <w:sz w:val="80"/>
          <w:szCs w:val="80"/>
          <w:u w:val="none"/>
        </w:rPr>
      </w:pPr>
      <w:r w:rsidRPr="00F76F21">
        <w:rPr>
          <w:rFonts w:ascii="Franklin Gothic Book" w:hAnsi="Franklin Gothic Book"/>
          <w:color w:val="538135"/>
          <w:sz w:val="80"/>
          <w:szCs w:val="80"/>
          <w:u w:val="none"/>
        </w:rPr>
        <w:t>HIGHLIGHTS OF</w:t>
      </w:r>
      <w:r w:rsidR="00F76F21" w:rsidRPr="00F76F21">
        <w:rPr>
          <w:rFonts w:ascii="Franklin Gothic Book" w:hAnsi="Franklin Gothic Book"/>
          <w:color w:val="538135"/>
          <w:sz w:val="80"/>
          <w:szCs w:val="80"/>
          <w:u w:val="none"/>
        </w:rPr>
        <w:t xml:space="preserve"> </w:t>
      </w:r>
      <w:r w:rsidRPr="00F76F21">
        <w:rPr>
          <w:rFonts w:ascii="Franklin Gothic Book" w:hAnsi="Franklin Gothic Book"/>
          <w:color w:val="538135"/>
          <w:sz w:val="80"/>
          <w:szCs w:val="80"/>
          <w:u w:val="none"/>
        </w:rPr>
        <w:t>UGANDA</w:t>
      </w:r>
    </w:p>
    <w:p w14:paraId="1C10D068" w14:textId="22AAA5C0" w:rsidR="00904DC3" w:rsidRDefault="00904DC3" w:rsidP="002A5107">
      <w:pPr>
        <w:jc w:val="both"/>
        <w:rPr>
          <w:rFonts w:ascii="Century Gothic" w:hAnsi="Century Gothic"/>
          <w:b/>
          <w:bCs/>
          <w:sz w:val="28"/>
          <w:szCs w:val="28"/>
        </w:rPr>
      </w:pPr>
    </w:p>
    <w:p w14:paraId="4C3EC3CD" w14:textId="4D61EEE3" w:rsidR="00DA3120" w:rsidRDefault="00F71E68" w:rsidP="00DA3120">
      <w:pPr>
        <w:jc w:val="center"/>
        <w:rPr>
          <w:rFonts w:ascii="Century Gothic" w:hAnsi="Century Gothic"/>
          <w:szCs w:val="20"/>
        </w:rPr>
      </w:pPr>
      <w:r w:rsidRPr="00F71E68">
        <w:rPr>
          <w:rFonts w:ascii="Century Gothic" w:hAnsi="Century Gothic"/>
          <w:szCs w:val="20"/>
        </w:rPr>
        <w:t xml:space="preserve">Indulge in an unforgettable adventure by immersing yourself in the natural wonders of Uganda. Embark on a thrilling expedition to encounter chimpanzees and gorillas in their natural </w:t>
      </w:r>
      <w:r w:rsidR="00C43CC1" w:rsidRPr="00F71E68">
        <w:rPr>
          <w:rFonts w:ascii="Century Gothic" w:hAnsi="Century Gothic"/>
          <w:szCs w:val="20"/>
        </w:rPr>
        <w:t>habitat and</w:t>
      </w:r>
      <w:r w:rsidRPr="00F71E68">
        <w:rPr>
          <w:rFonts w:ascii="Century Gothic" w:hAnsi="Century Gothic"/>
          <w:szCs w:val="20"/>
        </w:rPr>
        <w:t xml:space="preserve"> witness the breath-taking beauty of the national parks from a unique perspectiv</w:t>
      </w:r>
      <w:r w:rsidR="008D56C8">
        <w:rPr>
          <w:rFonts w:ascii="Century Gothic" w:hAnsi="Century Gothic"/>
          <w:szCs w:val="20"/>
        </w:rPr>
        <w:t xml:space="preserve">e </w:t>
      </w:r>
      <w:r w:rsidR="00A12057">
        <w:rPr>
          <w:rFonts w:ascii="Century Gothic" w:hAnsi="Century Gothic"/>
          <w:szCs w:val="20"/>
        </w:rPr>
        <w:t>as you cruise along the waterways.</w:t>
      </w:r>
    </w:p>
    <w:p w14:paraId="31ABA205" w14:textId="77777777" w:rsidR="00F71E68" w:rsidRDefault="00F71E68" w:rsidP="00DA3120">
      <w:pPr>
        <w:jc w:val="center"/>
      </w:pPr>
    </w:p>
    <w:p w14:paraId="08908032" w14:textId="77777777" w:rsidR="00954D52" w:rsidRDefault="00954D52" w:rsidP="00954D52">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904DC3">
        <w:rPr>
          <w:rFonts w:ascii="Century Gothic" w:hAnsi="Century Gothic"/>
          <w:sz w:val="18"/>
          <w:szCs w:val="20"/>
        </w:rPr>
        <w:t>Tour Code: HU</w:t>
      </w:r>
    </w:p>
    <w:p w14:paraId="2A92C652" w14:textId="7C27B5F4" w:rsidR="00D2136D" w:rsidRPr="00B27528" w:rsidRDefault="00954D52" w:rsidP="00B27528">
      <w:pPr>
        <w:widowControl w:val="0"/>
        <w:tabs>
          <w:tab w:val="left" w:pos="3600"/>
          <w:tab w:val="left" w:pos="7200"/>
        </w:tabs>
        <w:adjustRightInd w:val="0"/>
        <w:spacing w:line="276" w:lineRule="auto"/>
        <w:jc w:val="center"/>
        <w:textAlignment w:val="baseline"/>
        <w:rPr>
          <w:rFonts w:ascii="Century Gothic" w:hAnsi="Century Gothic"/>
          <w:sz w:val="18"/>
          <w:szCs w:val="20"/>
        </w:rPr>
      </w:pPr>
      <w:r>
        <w:rPr>
          <w:rFonts w:ascii="Century Gothic" w:hAnsi="Century Gothic"/>
          <w:sz w:val="18"/>
          <w:szCs w:val="18"/>
          <w:lang w:val="en-ZA"/>
        </w:rPr>
        <w:t xml:space="preserve">REV: </w:t>
      </w:r>
      <w:r w:rsidR="00C4590E">
        <w:rPr>
          <w:rFonts w:ascii="Century Gothic" w:hAnsi="Century Gothic"/>
          <w:sz w:val="18"/>
          <w:szCs w:val="18"/>
          <w:lang w:val="en-ZA"/>
        </w:rPr>
        <w:t>202</w:t>
      </w:r>
      <w:r w:rsidR="001E0279">
        <w:rPr>
          <w:rFonts w:ascii="Century Gothic" w:hAnsi="Century Gothic"/>
          <w:sz w:val="18"/>
          <w:szCs w:val="18"/>
          <w:lang w:val="en-ZA"/>
        </w:rPr>
        <w:t>5</w:t>
      </w:r>
      <w:r w:rsidR="00C4590E">
        <w:rPr>
          <w:rFonts w:ascii="Century Gothic" w:hAnsi="Century Gothic"/>
          <w:sz w:val="18"/>
          <w:szCs w:val="18"/>
          <w:lang w:val="en-ZA"/>
        </w:rPr>
        <w:t>/202</w:t>
      </w:r>
      <w:r w:rsidR="001E0279">
        <w:rPr>
          <w:rFonts w:ascii="Century Gothic" w:hAnsi="Century Gothic"/>
          <w:sz w:val="18"/>
          <w:szCs w:val="18"/>
          <w:lang w:val="en-ZA"/>
        </w:rPr>
        <w:t>4</w:t>
      </w:r>
      <w:r w:rsidR="00C4590E">
        <w:rPr>
          <w:rFonts w:ascii="Century Gothic" w:hAnsi="Century Gothic"/>
          <w:sz w:val="18"/>
          <w:szCs w:val="18"/>
          <w:lang w:val="en-ZA"/>
        </w:rPr>
        <w:t>032</w:t>
      </w:r>
      <w:r w:rsidR="001E0279">
        <w:rPr>
          <w:rFonts w:ascii="Century Gothic" w:hAnsi="Century Gothic"/>
          <w:sz w:val="18"/>
          <w:szCs w:val="18"/>
          <w:lang w:val="en-ZA"/>
        </w:rPr>
        <w:t>4</w:t>
      </w:r>
    </w:p>
    <w:p w14:paraId="5BCF0E8E" w14:textId="7A3C6AB2" w:rsidR="00D2136D" w:rsidRDefault="00D2136D" w:rsidP="00D2136D"/>
    <w:p w14:paraId="7AD62DAA" w14:textId="05A2CE78" w:rsidR="00D311EC" w:rsidRDefault="00D311EC" w:rsidP="00D2136D"/>
    <w:p w14:paraId="38512821" w14:textId="00DA84AC" w:rsidR="00D311EC" w:rsidRDefault="00D311EC" w:rsidP="00D2136D"/>
    <w:p w14:paraId="5A2076E0" w14:textId="2A7D58A7" w:rsidR="00F76F21" w:rsidRDefault="00F76F21" w:rsidP="00D2136D"/>
    <w:p w14:paraId="25BEC57A" w14:textId="77777777" w:rsidR="00F76F21" w:rsidRPr="00D2136D" w:rsidRDefault="00F76F21" w:rsidP="00D2136D"/>
    <w:p w14:paraId="316E4477" w14:textId="77777777" w:rsidR="00AA4411" w:rsidRDefault="00A969AB" w:rsidP="00B27528">
      <w:pPr>
        <w:pStyle w:val="Heading1"/>
        <w:widowControl w:val="0"/>
        <w:adjustRightInd w:val="0"/>
        <w:spacing w:before="0" w:line="360" w:lineRule="atLeast"/>
        <w:jc w:val="center"/>
        <w:textAlignment w:val="baseline"/>
      </w:pPr>
      <w:r w:rsidRPr="00904DC3">
        <w:rPr>
          <w:sz w:val="32"/>
          <w:u w:val="none"/>
        </w:rPr>
        <w:lastRenderedPageBreak/>
        <w:t>HIGHLIGHTS OF UGANDA</w:t>
      </w:r>
    </w:p>
    <w:p w14:paraId="6E454BC4" w14:textId="77777777" w:rsidR="00AA4411" w:rsidRPr="00AA4411" w:rsidRDefault="00B27528" w:rsidP="00AA4411">
      <w:r w:rsidRPr="00D92B4D">
        <w:rPr>
          <w:noProof/>
          <w:lang w:val="en-ZA" w:eastAsia="en-ZA"/>
        </w:rPr>
        <w:drawing>
          <wp:anchor distT="0" distB="0" distL="114300" distR="114300" simplePos="0" relativeHeight="251658240" behindDoc="1" locked="0" layoutInCell="1" allowOverlap="1" wp14:anchorId="12C98CCF" wp14:editId="592BA5D5">
            <wp:simplePos x="0" y="0"/>
            <wp:positionH relativeFrom="margin">
              <wp:posOffset>342900</wp:posOffset>
            </wp:positionH>
            <wp:positionV relativeFrom="paragraph">
              <wp:posOffset>29210</wp:posOffset>
            </wp:positionV>
            <wp:extent cx="4809490" cy="3549650"/>
            <wp:effectExtent l="19050" t="19050" r="10160" b="12700"/>
            <wp:wrapTight wrapText="bothSides">
              <wp:wrapPolygon edited="0">
                <wp:start x="-86" y="-116"/>
                <wp:lineTo x="-86" y="21561"/>
                <wp:lineTo x="21560" y="21561"/>
                <wp:lineTo x="21560" y="-116"/>
                <wp:lineTo x="-86" y="-116"/>
              </wp:wrapPolygon>
            </wp:wrapTight>
            <wp:docPr id="6" name="Picture 6" descr="C:\Users\ella\Pictures\stepmap-karte-highlights-of-uganda-2019-draft-1-brochure-17824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lla\Pictures\stepmap-karte-highlights-of-uganda-2019-draft-1-brochure-1782465.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09490" cy="354965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7378836E" w14:textId="77777777" w:rsidR="00954D52" w:rsidRDefault="00954D52" w:rsidP="007F1D8F">
      <w:pPr>
        <w:pStyle w:val="Heading1"/>
        <w:widowControl w:val="0"/>
        <w:pBdr>
          <w:bottom w:val="single" w:sz="4" w:space="1" w:color="auto"/>
        </w:pBdr>
        <w:adjustRightInd w:val="0"/>
        <w:spacing w:before="360"/>
        <w:jc w:val="center"/>
        <w:textAlignment w:val="baseline"/>
        <w:rPr>
          <w:sz w:val="22"/>
          <w:szCs w:val="20"/>
          <w:u w:val="none"/>
        </w:rPr>
      </w:pPr>
    </w:p>
    <w:p w14:paraId="7156FC15" w14:textId="77777777" w:rsidR="00AA4411" w:rsidRDefault="00AA4411" w:rsidP="007F1D8F">
      <w:pPr>
        <w:pStyle w:val="Heading1"/>
        <w:widowControl w:val="0"/>
        <w:pBdr>
          <w:bottom w:val="single" w:sz="4" w:space="1" w:color="auto"/>
        </w:pBdr>
        <w:adjustRightInd w:val="0"/>
        <w:spacing w:before="360"/>
        <w:jc w:val="center"/>
        <w:textAlignment w:val="baseline"/>
        <w:rPr>
          <w:sz w:val="22"/>
          <w:szCs w:val="20"/>
          <w:u w:val="none"/>
        </w:rPr>
      </w:pPr>
    </w:p>
    <w:p w14:paraId="3111ABD7" w14:textId="77777777" w:rsidR="00AA4411" w:rsidRDefault="00AA4411" w:rsidP="007F1D8F">
      <w:pPr>
        <w:pStyle w:val="Heading1"/>
        <w:widowControl w:val="0"/>
        <w:pBdr>
          <w:bottom w:val="single" w:sz="4" w:space="1" w:color="auto"/>
        </w:pBdr>
        <w:adjustRightInd w:val="0"/>
        <w:spacing w:before="360"/>
        <w:jc w:val="center"/>
        <w:textAlignment w:val="baseline"/>
        <w:rPr>
          <w:sz w:val="22"/>
          <w:szCs w:val="20"/>
          <w:u w:val="none"/>
        </w:rPr>
      </w:pPr>
    </w:p>
    <w:p w14:paraId="0DFA147A" w14:textId="77777777" w:rsidR="00AA4411" w:rsidRDefault="00AA4411" w:rsidP="007F1D8F">
      <w:pPr>
        <w:pStyle w:val="Heading1"/>
        <w:widowControl w:val="0"/>
        <w:pBdr>
          <w:bottom w:val="single" w:sz="4" w:space="1" w:color="auto"/>
        </w:pBdr>
        <w:adjustRightInd w:val="0"/>
        <w:spacing w:before="360"/>
        <w:jc w:val="center"/>
        <w:textAlignment w:val="baseline"/>
        <w:rPr>
          <w:sz w:val="22"/>
          <w:szCs w:val="20"/>
          <w:u w:val="none"/>
        </w:rPr>
      </w:pPr>
    </w:p>
    <w:p w14:paraId="4DF036BB" w14:textId="77777777" w:rsidR="00AA4411" w:rsidRDefault="00AA4411" w:rsidP="007F1D8F">
      <w:pPr>
        <w:pStyle w:val="Heading1"/>
        <w:widowControl w:val="0"/>
        <w:pBdr>
          <w:bottom w:val="single" w:sz="4" w:space="1" w:color="auto"/>
        </w:pBdr>
        <w:adjustRightInd w:val="0"/>
        <w:spacing w:before="360"/>
        <w:jc w:val="center"/>
        <w:textAlignment w:val="baseline"/>
        <w:rPr>
          <w:sz w:val="22"/>
          <w:szCs w:val="20"/>
          <w:u w:val="none"/>
        </w:rPr>
      </w:pPr>
    </w:p>
    <w:p w14:paraId="1370766F" w14:textId="77777777" w:rsidR="00AA4411" w:rsidRDefault="00AA4411" w:rsidP="007F1D8F">
      <w:pPr>
        <w:pStyle w:val="Heading1"/>
        <w:widowControl w:val="0"/>
        <w:pBdr>
          <w:bottom w:val="single" w:sz="4" w:space="1" w:color="auto"/>
        </w:pBdr>
        <w:adjustRightInd w:val="0"/>
        <w:spacing w:before="360"/>
        <w:jc w:val="center"/>
        <w:textAlignment w:val="baseline"/>
        <w:rPr>
          <w:sz w:val="22"/>
          <w:szCs w:val="20"/>
          <w:u w:val="none"/>
        </w:rPr>
      </w:pPr>
    </w:p>
    <w:p w14:paraId="5C7C3346" w14:textId="77777777" w:rsidR="00AA4411" w:rsidRDefault="00AA4411" w:rsidP="007F1D8F">
      <w:pPr>
        <w:pStyle w:val="Heading1"/>
        <w:widowControl w:val="0"/>
        <w:pBdr>
          <w:bottom w:val="single" w:sz="4" w:space="1" w:color="auto"/>
        </w:pBdr>
        <w:adjustRightInd w:val="0"/>
        <w:spacing w:before="360"/>
        <w:jc w:val="center"/>
        <w:textAlignment w:val="baseline"/>
        <w:rPr>
          <w:sz w:val="22"/>
          <w:szCs w:val="20"/>
          <w:u w:val="none"/>
        </w:rPr>
      </w:pPr>
    </w:p>
    <w:p w14:paraId="483910C7" w14:textId="6D5E6F59" w:rsidR="00873211" w:rsidRPr="00FA7A30" w:rsidRDefault="00981001" w:rsidP="00873211">
      <w:pPr>
        <w:pStyle w:val="Heading1"/>
        <w:widowControl w:val="0"/>
        <w:pBdr>
          <w:bottom w:val="single" w:sz="4" w:space="1" w:color="auto"/>
        </w:pBdr>
        <w:adjustRightInd w:val="0"/>
        <w:spacing w:before="360"/>
        <w:jc w:val="center"/>
        <w:textAlignment w:val="baseline"/>
        <w:rPr>
          <w:rStyle w:val="Hyperlink"/>
          <w:sz w:val="24"/>
        </w:rPr>
      </w:pPr>
      <w:r w:rsidRPr="00FA7A30">
        <w:rPr>
          <w:sz w:val="24"/>
        </w:rPr>
        <w:fldChar w:fldCharType="begin"/>
      </w:r>
      <w:r w:rsidR="00F12F72">
        <w:rPr>
          <w:sz w:val="24"/>
        </w:rPr>
        <w:instrText>HYPERLINK "https://wetu.com/Itinerary/Landing/776d7ccc-7c52-484f-acfa-66e27ada39b9?m=d"</w:instrText>
      </w:r>
      <w:r w:rsidRPr="00FA7A30">
        <w:rPr>
          <w:sz w:val="24"/>
        </w:rPr>
      </w:r>
      <w:r w:rsidRPr="00FA7A30">
        <w:rPr>
          <w:sz w:val="24"/>
        </w:rPr>
        <w:fldChar w:fldCharType="separate"/>
      </w:r>
      <w:r w:rsidR="00873211" w:rsidRPr="00FA7A30">
        <w:rPr>
          <w:rStyle w:val="Hyperlink"/>
          <w:sz w:val="24"/>
        </w:rPr>
        <w:t>Click here to access to the digital itinerary</w:t>
      </w:r>
    </w:p>
    <w:p w14:paraId="23C7F20D" w14:textId="3C8FBCC9" w:rsidR="0098196D" w:rsidRPr="007F1D8F" w:rsidRDefault="00981001" w:rsidP="00B27528">
      <w:pPr>
        <w:pStyle w:val="Heading1"/>
        <w:widowControl w:val="0"/>
        <w:pBdr>
          <w:bottom w:val="single" w:sz="4" w:space="1" w:color="auto"/>
        </w:pBdr>
        <w:adjustRightInd w:val="0"/>
        <w:spacing w:before="360"/>
        <w:jc w:val="center"/>
        <w:textAlignment w:val="baseline"/>
        <w:rPr>
          <w:sz w:val="22"/>
          <w:szCs w:val="20"/>
          <w:u w:val="none"/>
        </w:rPr>
      </w:pPr>
      <w:r w:rsidRPr="00FA7A30">
        <w:rPr>
          <w:sz w:val="24"/>
        </w:rPr>
        <w:fldChar w:fldCharType="end"/>
      </w:r>
      <w:r w:rsidR="007F4D0D">
        <w:rPr>
          <w:sz w:val="22"/>
          <w:szCs w:val="20"/>
          <w:u w:val="none"/>
        </w:rPr>
        <w:t>HIGHLIGHTS</w:t>
      </w:r>
    </w:p>
    <w:tbl>
      <w:tblPr>
        <w:tblpPr w:leftFromText="180" w:rightFromText="180" w:vertAnchor="text" w:horzAnchor="margin" w:tblpXSpec="center" w:tblpY="29"/>
        <w:tblW w:w="9512" w:type="dxa"/>
        <w:tblBorders>
          <w:insideV w:val="single" w:sz="4" w:space="0" w:color="auto"/>
        </w:tblBorders>
        <w:tblLook w:val="04A0" w:firstRow="1" w:lastRow="0" w:firstColumn="1" w:lastColumn="0" w:noHBand="0" w:noVBand="1"/>
      </w:tblPr>
      <w:tblGrid>
        <w:gridCol w:w="1812"/>
        <w:gridCol w:w="2929"/>
        <w:gridCol w:w="1671"/>
        <w:gridCol w:w="3100"/>
      </w:tblGrid>
      <w:tr w:rsidR="007F1D8F" w:rsidRPr="007F1D8F" w14:paraId="5D46453A" w14:textId="77777777" w:rsidTr="007F1D8F">
        <w:trPr>
          <w:trHeight w:val="218"/>
        </w:trPr>
        <w:tc>
          <w:tcPr>
            <w:tcW w:w="1812" w:type="dxa"/>
            <w:shd w:val="clear" w:color="auto" w:fill="auto"/>
          </w:tcPr>
          <w:p w14:paraId="489DAC99" w14:textId="77777777" w:rsidR="00F14187" w:rsidRDefault="00CC47D5" w:rsidP="00F14187">
            <w:pPr>
              <w:widowControl w:val="0"/>
              <w:adjustRightInd w:val="0"/>
              <w:jc w:val="right"/>
              <w:textAlignment w:val="baseline"/>
              <w:rPr>
                <w:rFonts w:ascii="Century Gothic" w:hAnsi="Century Gothic"/>
                <w:b/>
                <w:sz w:val="18"/>
                <w:szCs w:val="18"/>
              </w:rPr>
            </w:pPr>
            <w:r w:rsidRPr="0064627A">
              <w:rPr>
                <w:rFonts w:ascii="Century Gothic" w:hAnsi="Century Gothic"/>
                <w:b/>
                <w:sz w:val="18"/>
                <w:szCs w:val="18"/>
              </w:rPr>
              <w:t>Murchison Falls boat cruise:</w:t>
            </w:r>
          </w:p>
          <w:p w14:paraId="63F3352F" w14:textId="77777777" w:rsidR="00F14187" w:rsidRDefault="00F14187" w:rsidP="00F14187">
            <w:pPr>
              <w:widowControl w:val="0"/>
              <w:adjustRightInd w:val="0"/>
              <w:jc w:val="right"/>
              <w:textAlignment w:val="baseline"/>
              <w:rPr>
                <w:rFonts w:ascii="Century Gothic" w:hAnsi="Century Gothic"/>
                <w:b/>
                <w:sz w:val="18"/>
                <w:szCs w:val="18"/>
              </w:rPr>
            </w:pPr>
          </w:p>
          <w:p w14:paraId="044C307B" w14:textId="2AE83195" w:rsidR="00F14187" w:rsidRPr="0064627A" w:rsidRDefault="00761FCC" w:rsidP="00F14187">
            <w:pPr>
              <w:widowControl w:val="0"/>
              <w:adjustRightInd w:val="0"/>
              <w:jc w:val="right"/>
              <w:textAlignment w:val="baseline"/>
              <w:rPr>
                <w:rFonts w:ascii="Century Gothic" w:hAnsi="Century Gothic"/>
                <w:b/>
                <w:sz w:val="18"/>
                <w:szCs w:val="18"/>
              </w:rPr>
            </w:pPr>
            <w:r>
              <w:rPr>
                <w:rFonts w:ascii="Century Gothic" w:hAnsi="Century Gothic"/>
                <w:b/>
                <w:sz w:val="18"/>
                <w:szCs w:val="18"/>
              </w:rPr>
              <w:t>Chimp Trekking</w:t>
            </w:r>
            <w:r w:rsidR="00F14187" w:rsidRPr="0064627A">
              <w:rPr>
                <w:rFonts w:ascii="Century Gothic" w:hAnsi="Century Gothic"/>
                <w:b/>
                <w:sz w:val="18"/>
                <w:szCs w:val="18"/>
              </w:rPr>
              <w:t>:</w:t>
            </w:r>
          </w:p>
        </w:tc>
        <w:tc>
          <w:tcPr>
            <w:tcW w:w="2929" w:type="dxa"/>
            <w:tcBorders>
              <w:right w:val="nil"/>
            </w:tcBorders>
            <w:shd w:val="clear" w:color="auto" w:fill="auto"/>
          </w:tcPr>
          <w:p w14:paraId="79ECA171" w14:textId="77777777" w:rsidR="007F1D8F" w:rsidRDefault="00CC47D5" w:rsidP="00CC47D5">
            <w:pPr>
              <w:widowControl w:val="0"/>
              <w:adjustRightInd w:val="0"/>
              <w:textAlignment w:val="baseline"/>
              <w:rPr>
                <w:rFonts w:ascii="Century Gothic" w:hAnsi="Century Gothic"/>
                <w:sz w:val="18"/>
                <w:szCs w:val="18"/>
              </w:rPr>
            </w:pPr>
            <w:r w:rsidRPr="0064627A">
              <w:rPr>
                <w:rFonts w:ascii="Century Gothic" w:hAnsi="Century Gothic"/>
                <w:sz w:val="18"/>
                <w:szCs w:val="18"/>
              </w:rPr>
              <w:t>Game viewing and boat cruise</w:t>
            </w:r>
          </w:p>
          <w:p w14:paraId="05FA6630" w14:textId="77777777" w:rsidR="00F14187" w:rsidRDefault="00F14187" w:rsidP="00CC47D5">
            <w:pPr>
              <w:widowControl w:val="0"/>
              <w:adjustRightInd w:val="0"/>
              <w:textAlignment w:val="baseline"/>
              <w:rPr>
                <w:rFonts w:ascii="Century Gothic" w:hAnsi="Century Gothic"/>
                <w:sz w:val="18"/>
                <w:szCs w:val="18"/>
              </w:rPr>
            </w:pPr>
          </w:p>
          <w:p w14:paraId="722EF5E8" w14:textId="58811BCF" w:rsidR="00F14187" w:rsidRPr="0064627A" w:rsidRDefault="00F14187" w:rsidP="00CC47D5">
            <w:pPr>
              <w:widowControl w:val="0"/>
              <w:adjustRightInd w:val="0"/>
              <w:textAlignment w:val="baseline"/>
              <w:rPr>
                <w:rFonts w:ascii="Century Gothic" w:hAnsi="Century Gothic"/>
                <w:sz w:val="18"/>
                <w:szCs w:val="20"/>
              </w:rPr>
            </w:pPr>
            <w:r w:rsidRPr="0064627A">
              <w:rPr>
                <w:rFonts w:ascii="Century Gothic" w:hAnsi="Century Gothic"/>
                <w:sz w:val="18"/>
                <w:szCs w:val="18"/>
              </w:rPr>
              <w:t xml:space="preserve">Chimp trekking in </w:t>
            </w:r>
            <w:r w:rsidR="00761FCC">
              <w:rPr>
                <w:rFonts w:ascii="Century Gothic" w:hAnsi="Century Gothic"/>
                <w:sz w:val="18"/>
                <w:szCs w:val="18"/>
              </w:rPr>
              <w:t>Budongo and Karinzu Forests</w:t>
            </w:r>
          </w:p>
        </w:tc>
        <w:tc>
          <w:tcPr>
            <w:tcW w:w="1671" w:type="dxa"/>
            <w:tcBorders>
              <w:left w:val="nil"/>
              <w:right w:val="single" w:sz="4" w:space="0" w:color="auto"/>
            </w:tcBorders>
            <w:shd w:val="clear" w:color="auto" w:fill="auto"/>
          </w:tcPr>
          <w:p w14:paraId="0E9CC783" w14:textId="77777777" w:rsidR="007F1D8F" w:rsidRDefault="00CC47D5" w:rsidP="00B94C8E">
            <w:pPr>
              <w:widowControl w:val="0"/>
              <w:adjustRightInd w:val="0"/>
              <w:jc w:val="right"/>
              <w:textAlignment w:val="baseline"/>
              <w:rPr>
                <w:rFonts w:ascii="Century Gothic" w:hAnsi="Century Gothic"/>
                <w:b/>
                <w:sz w:val="18"/>
                <w:szCs w:val="18"/>
              </w:rPr>
            </w:pPr>
            <w:r w:rsidRPr="0064627A">
              <w:rPr>
                <w:rFonts w:ascii="Century Gothic" w:hAnsi="Century Gothic"/>
                <w:b/>
                <w:sz w:val="18"/>
                <w:szCs w:val="18"/>
              </w:rPr>
              <w:t>Queen Elizabeth National Park:</w:t>
            </w:r>
          </w:p>
          <w:p w14:paraId="2F9E9461" w14:textId="77777777" w:rsidR="00F14187" w:rsidRDefault="00F14187" w:rsidP="00B94C8E">
            <w:pPr>
              <w:widowControl w:val="0"/>
              <w:adjustRightInd w:val="0"/>
              <w:jc w:val="right"/>
              <w:textAlignment w:val="baseline"/>
              <w:rPr>
                <w:rFonts w:ascii="Century Gothic" w:hAnsi="Century Gothic"/>
                <w:b/>
                <w:sz w:val="18"/>
                <w:szCs w:val="18"/>
              </w:rPr>
            </w:pPr>
          </w:p>
          <w:p w14:paraId="71AF1205" w14:textId="77777777" w:rsidR="00F14187" w:rsidRPr="0064627A" w:rsidRDefault="00F14187" w:rsidP="00B94C8E">
            <w:pPr>
              <w:widowControl w:val="0"/>
              <w:adjustRightInd w:val="0"/>
              <w:jc w:val="right"/>
              <w:textAlignment w:val="baseline"/>
              <w:rPr>
                <w:rFonts w:ascii="Century Gothic" w:hAnsi="Century Gothic"/>
                <w:b/>
                <w:sz w:val="18"/>
                <w:szCs w:val="18"/>
              </w:rPr>
            </w:pPr>
            <w:r w:rsidRPr="0064627A">
              <w:rPr>
                <w:rFonts w:ascii="Century Gothic" w:hAnsi="Century Gothic"/>
                <w:b/>
                <w:sz w:val="18"/>
                <w:szCs w:val="18"/>
              </w:rPr>
              <w:t>Gorilla trekking:</w:t>
            </w:r>
          </w:p>
        </w:tc>
        <w:tc>
          <w:tcPr>
            <w:tcW w:w="3100" w:type="dxa"/>
            <w:tcBorders>
              <w:left w:val="single" w:sz="4" w:space="0" w:color="auto"/>
            </w:tcBorders>
            <w:shd w:val="clear" w:color="auto" w:fill="auto"/>
          </w:tcPr>
          <w:p w14:paraId="64534047" w14:textId="77777777" w:rsidR="007F1D8F" w:rsidRDefault="0064627A" w:rsidP="00D2136D">
            <w:pPr>
              <w:widowControl w:val="0"/>
              <w:adjustRightInd w:val="0"/>
              <w:textAlignment w:val="baseline"/>
              <w:rPr>
                <w:rFonts w:ascii="Century Gothic" w:hAnsi="Century Gothic"/>
                <w:sz w:val="18"/>
                <w:szCs w:val="18"/>
              </w:rPr>
            </w:pPr>
            <w:r>
              <w:rPr>
                <w:rFonts w:ascii="Century Gothic" w:hAnsi="Century Gothic"/>
                <w:sz w:val="18"/>
                <w:szCs w:val="18"/>
              </w:rPr>
              <w:t>Game Drive and Kazinga Boat Cruise</w:t>
            </w:r>
          </w:p>
          <w:p w14:paraId="68D5C460" w14:textId="77777777" w:rsidR="00F14187" w:rsidRDefault="00F14187" w:rsidP="00D2136D">
            <w:pPr>
              <w:widowControl w:val="0"/>
              <w:adjustRightInd w:val="0"/>
              <w:textAlignment w:val="baseline"/>
              <w:rPr>
                <w:rFonts w:ascii="Century Gothic" w:hAnsi="Century Gothic"/>
                <w:sz w:val="18"/>
                <w:szCs w:val="18"/>
              </w:rPr>
            </w:pPr>
          </w:p>
          <w:p w14:paraId="6BDB75E2" w14:textId="77777777" w:rsidR="00F14187" w:rsidRPr="0064627A" w:rsidRDefault="00F14187" w:rsidP="00D2136D">
            <w:pPr>
              <w:widowControl w:val="0"/>
              <w:adjustRightInd w:val="0"/>
              <w:textAlignment w:val="baseline"/>
              <w:rPr>
                <w:rFonts w:ascii="Century Gothic" w:hAnsi="Century Gothic"/>
                <w:sz w:val="18"/>
                <w:szCs w:val="18"/>
              </w:rPr>
            </w:pPr>
            <w:r w:rsidRPr="0064627A">
              <w:rPr>
                <w:rFonts w:ascii="Century Gothic" w:hAnsi="Century Gothic"/>
                <w:sz w:val="18"/>
                <w:szCs w:val="18"/>
              </w:rPr>
              <w:t>Search for Gorilla’s at the</w:t>
            </w:r>
            <w:r w:rsidRPr="0064627A">
              <w:t xml:space="preserve"> </w:t>
            </w:r>
            <w:r w:rsidRPr="0064627A">
              <w:rPr>
                <w:rFonts w:ascii="Century Gothic" w:hAnsi="Century Gothic"/>
                <w:sz w:val="18"/>
                <w:szCs w:val="18"/>
              </w:rPr>
              <w:t>Bwindi Impenetrable Forest National Park</w:t>
            </w:r>
          </w:p>
        </w:tc>
      </w:tr>
    </w:tbl>
    <w:p w14:paraId="6BDAB216" w14:textId="77777777" w:rsidR="00B94C8E" w:rsidRDefault="00B94C8E" w:rsidP="0064627A">
      <w:pPr>
        <w:widowControl w:val="0"/>
        <w:pBdr>
          <w:bottom w:val="single" w:sz="4" w:space="1" w:color="auto"/>
        </w:pBdr>
        <w:tabs>
          <w:tab w:val="left" w:pos="3600"/>
          <w:tab w:val="left" w:pos="7200"/>
        </w:tabs>
        <w:adjustRightInd w:val="0"/>
        <w:textAlignment w:val="baseline"/>
        <w:rPr>
          <w:rFonts w:ascii="Century Gothic" w:hAnsi="Century Gothic"/>
          <w:b/>
          <w:sz w:val="22"/>
          <w:szCs w:val="20"/>
        </w:rPr>
      </w:pPr>
    </w:p>
    <w:p w14:paraId="3FEEE509" w14:textId="77777777" w:rsidR="00B27528" w:rsidRDefault="00B27528" w:rsidP="00B27528">
      <w:pPr>
        <w:widowControl w:val="0"/>
        <w:pBdr>
          <w:bottom w:val="single" w:sz="4" w:space="1" w:color="auto"/>
        </w:pBdr>
        <w:tabs>
          <w:tab w:val="left" w:pos="3600"/>
          <w:tab w:val="left" w:pos="7200"/>
        </w:tabs>
        <w:adjustRightInd w:val="0"/>
        <w:textAlignment w:val="baseline"/>
        <w:rPr>
          <w:rFonts w:ascii="Century Gothic" w:hAnsi="Century Gothic"/>
          <w:b/>
          <w:sz w:val="22"/>
          <w:szCs w:val="20"/>
        </w:rPr>
      </w:pPr>
    </w:p>
    <w:p w14:paraId="4AD56B9A" w14:textId="77777777" w:rsidR="0098196D" w:rsidRPr="00483381" w:rsidRDefault="0098196D" w:rsidP="00B27528">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483381">
        <w:rPr>
          <w:rFonts w:ascii="Century Gothic" w:hAnsi="Century Gothic"/>
          <w:b/>
          <w:sz w:val="22"/>
          <w:szCs w:val="20"/>
        </w:rPr>
        <w:t>QUICK FACTS</w:t>
      </w:r>
    </w:p>
    <w:p w14:paraId="788DCAE8" w14:textId="77777777" w:rsidR="0098196D" w:rsidRDefault="0098196D" w:rsidP="0098196D">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9049" w:type="dxa"/>
        <w:tblBorders>
          <w:insideV w:val="single" w:sz="4" w:space="0" w:color="auto"/>
        </w:tblBorders>
        <w:tblLook w:val="04A0" w:firstRow="1" w:lastRow="0" w:firstColumn="1" w:lastColumn="0" w:noHBand="0" w:noVBand="1"/>
      </w:tblPr>
      <w:tblGrid>
        <w:gridCol w:w="1709"/>
        <w:gridCol w:w="2702"/>
        <w:gridCol w:w="1662"/>
        <w:gridCol w:w="2976"/>
      </w:tblGrid>
      <w:tr w:rsidR="0098196D" w:rsidRPr="00994B90" w14:paraId="437B5E86" w14:textId="77777777" w:rsidTr="00887A15">
        <w:trPr>
          <w:trHeight w:val="1936"/>
        </w:trPr>
        <w:tc>
          <w:tcPr>
            <w:tcW w:w="1709" w:type="dxa"/>
            <w:shd w:val="clear" w:color="auto" w:fill="auto"/>
          </w:tcPr>
          <w:p w14:paraId="72AE2FEC" w14:textId="77777777" w:rsidR="0098196D" w:rsidRDefault="0098196D" w:rsidP="006D335A">
            <w:pPr>
              <w:jc w:val="right"/>
              <w:rPr>
                <w:rFonts w:ascii="Century Gothic" w:hAnsi="Century Gothic"/>
                <w:b/>
                <w:sz w:val="18"/>
                <w:szCs w:val="18"/>
              </w:rPr>
            </w:pPr>
            <w:r w:rsidRPr="00483381">
              <w:rPr>
                <w:rFonts w:ascii="Century Gothic" w:hAnsi="Century Gothic"/>
                <w:b/>
                <w:sz w:val="18"/>
                <w:szCs w:val="18"/>
              </w:rPr>
              <w:t>Tour type:</w:t>
            </w:r>
          </w:p>
          <w:p w14:paraId="1F716480" w14:textId="77777777" w:rsidR="00F14187" w:rsidRDefault="00F14187" w:rsidP="006D335A">
            <w:pPr>
              <w:jc w:val="right"/>
              <w:rPr>
                <w:rFonts w:ascii="Century Gothic" w:hAnsi="Century Gothic"/>
                <w:b/>
                <w:sz w:val="18"/>
                <w:szCs w:val="18"/>
              </w:rPr>
            </w:pPr>
          </w:p>
          <w:p w14:paraId="5C294E67" w14:textId="77777777" w:rsidR="00F14187" w:rsidRDefault="00F14187" w:rsidP="006D335A">
            <w:pPr>
              <w:jc w:val="right"/>
              <w:rPr>
                <w:rFonts w:ascii="Century Gothic" w:hAnsi="Century Gothic"/>
                <w:b/>
                <w:sz w:val="18"/>
                <w:szCs w:val="18"/>
              </w:rPr>
            </w:pPr>
            <w:r w:rsidRPr="00483381">
              <w:rPr>
                <w:rFonts w:ascii="Century Gothic" w:hAnsi="Century Gothic"/>
                <w:b/>
                <w:sz w:val="18"/>
                <w:szCs w:val="18"/>
              </w:rPr>
              <w:t>Duration:</w:t>
            </w:r>
          </w:p>
          <w:p w14:paraId="37B19F55" w14:textId="77777777" w:rsidR="00F14187" w:rsidRDefault="00F14187" w:rsidP="006D335A">
            <w:pPr>
              <w:jc w:val="right"/>
              <w:rPr>
                <w:rFonts w:ascii="Century Gothic" w:hAnsi="Century Gothic"/>
                <w:b/>
                <w:sz w:val="18"/>
                <w:szCs w:val="18"/>
              </w:rPr>
            </w:pPr>
          </w:p>
          <w:p w14:paraId="343A5885" w14:textId="77777777" w:rsidR="00F14187" w:rsidRDefault="00F14187" w:rsidP="006D335A">
            <w:pPr>
              <w:jc w:val="right"/>
              <w:rPr>
                <w:rFonts w:ascii="Century Gothic" w:hAnsi="Century Gothic"/>
                <w:b/>
                <w:sz w:val="18"/>
                <w:szCs w:val="18"/>
              </w:rPr>
            </w:pPr>
            <w:r w:rsidRPr="00483381">
              <w:rPr>
                <w:rFonts w:ascii="Century Gothic" w:hAnsi="Century Gothic"/>
                <w:b/>
                <w:sz w:val="18"/>
                <w:szCs w:val="18"/>
              </w:rPr>
              <w:t>Start</w:t>
            </w:r>
            <w:r>
              <w:rPr>
                <w:rFonts w:ascii="Century Gothic" w:hAnsi="Century Gothic"/>
                <w:b/>
                <w:sz w:val="18"/>
                <w:szCs w:val="18"/>
              </w:rPr>
              <w:t xml:space="preserve"> &amp; End</w:t>
            </w:r>
            <w:r w:rsidRPr="00483381">
              <w:rPr>
                <w:rFonts w:ascii="Century Gothic" w:hAnsi="Century Gothic"/>
                <w:b/>
                <w:sz w:val="18"/>
                <w:szCs w:val="18"/>
              </w:rPr>
              <w:t>:</w:t>
            </w:r>
          </w:p>
          <w:p w14:paraId="3D62BB96" w14:textId="77777777" w:rsidR="00F14187" w:rsidRDefault="00F14187" w:rsidP="006D335A">
            <w:pPr>
              <w:jc w:val="right"/>
              <w:rPr>
                <w:rFonts w:ascii="Century Gothic" w:hAnsi="Century Gothic"/>
                <w:b/>
                <w:sz w:val="18"/>
                <w:szCs w:val="18"/>
              </w:rPr>
            </w:pPr>
          </w:p>
          <w:p w14:paraId="0FC33818" w14:textId="77777777" w:rsidR="00F14187" w:rsidRPr="00483381" w:rsidRDefault="00F14187" w:rsidP="006D335A">
            <w:pPr>
              <w:jc w:val="right"/>
              <w:rPr>
                <w:rFonts w:ascii="Century Gothic" w:hAnsi="Century Gothic"/>
                <w:b/>
                <w:sz w:val="18"/>
                <w:szCs w:val="18"/>
              </w:rPr>
            </w:pPr>
            <w:r>
              <w:rPr>
                <w:rFonts w:ascii="Century Gothic" w:hAnsi="Century Gothic"/>
                <w:b/>
                <w:sz w:val="18"/>
                <w:szCs w:val="18"/>
              </w:rPr>
              <w:t>Country</w:t>
            </w:r>
            <w:r w:rsidRPr="00483381">
              <w:rPr>
                <w:rFonts w:ascii="Century Gothic" w:hAnsi="Century Gothic"/>
                <w:b/>
                <w:sz w:val="18"/>
                <w:szCs w:val="18"/>
              </w:rPr>
              <w:t xml:space="preserve"> visited:</w:t>
            </w:r>
          </w:p>
        </w:tc>
        <w:tc>
          <w:tcPr>
            <w:tcW w:w="2702" w:type="dxa"/>
            <w:tcBorders>
              <w:right w:val="nil"/>
            </w:tcBorders>
            <w:shd w:val="clear" w:color="auto" w:fill="auto"/>
          </w:tcPr>
          <w:p w14:paraId="4F4BB8F3" w14:textId="77777777" w:rsidR="0098196D" w:rsidRDefault="0098196D" w:rsidP="006D335A">
            <w:pPr>
              <w:rPr>
                <w:rFonts w:ascii="Century Gothic" w:hAnsi="Century Gothic"/>
                <w:sz w:val="18"/>
                <w:szCs w:val="18"/>
              </w:rPr>
            </w:pPr>
            <w:r w:rsidRPr="00483381">
              <w:rPr>
                <w:rFonts w:ascii="Century Gothic" w:hAnsi="Century Gothic"/>
                <w:sz w:val="18"/>
                <w:szCs w:val="18"/>
              </w:rPr>
              <w:t>Small group lodge safari</w:t>
            </w:r>
          </w:p>
          <w:p w14:paraId="27032004" w14:textId="77777777" w:rsidR="00F14187" w:rsidRDefault="00F14187" w:rsidP="006D335A">
            <w:pPr>
              <w:rPr>
                <w:rFonts w:ascii="Century Gothic" w:hAnsi="Century Gothic"/>
                <w:sz w:val="18"/>
                <w:szCs w:val="18"/>
              </w:rPr>
            </w:pPr>
          </w:p>
          <w:p w14:paraId="3DEFF5D9" w14:textId="77777777" w:rsidR="00F14187" w:rsidRDefault="00A93F55" w:rsidP="006D335A">
            <w:pPr>
              <w:rPr>
                <w:rFonts w:ascii="Century Gothic" w:hAnsi="Century Gothic"/>
                <w:sz w:val="18"/>
                <w:szCs w:val="18"/>
              </w:rPr>
            </w:pPr>
            <w:r>
              <w:rPr>
                <w:rFonts w:ascii="Century Gothic" w:hAnsi="Century Gothic"/>
                <w:sz w:val="18"/>
                <w:szCs w:val="18"/>
              </w:rPr>
              <w:t>11</w:t>
            </w:r>
            <w:r w:rsidR="00F14187" w:rsidRPr="00483381">
              <w:rPr>
                <w:rFonts w:ascii="Century Gothic" w:hAnsi="Century Gothic"/>
                <w:sz w:val="18"/>
                <w:szCs w:val="18"/>
              </w:rPr>
              <w:t xml:space="preserve"> days</w:t>
            </w:r>
          </w:p>
          <w:p w14:paraId="39B748BE" w14:textId="77777777" w:rsidR="00F14187" w:rsidRDefault="00F14187" w:rsidP="006D335A">
            <w:pPr>
              <w:rPr>
                <w:rFonts w:ascii="Century Gothic" w:hAnsi="Century Gothic"/>
                <w:sz w:val="18"/>
                <w:szCs w:val="18"/>
              </w:rPr>
            </w:pPr>
          </w:p>
          <w:p w14:paraId="476E82BB" w14:textId="77777777" w:rsidR="00F14187" w:rsidRDefault="00F14187" w:rsidP="006D335A">
            <w:pPr>
              <w:rPr>
                <w:rFonts w:ascii="Century Gothic" w:hAnsi="Century Gothic"/>
                <w:sz w:val="18"/>
                <w:szCs w:val="18"/>
              </w:rPr>
            </w:pPr>
            <w:r w:rsidRPr="00483381">
              <w:rPr>
                <w:rFonts w:ascii="Century Gothic" w:hAnsi="Century Gothic"/>
                <w:sz w:val="18"/>
                <w:szCs w:val="18"/>
              </w:rPr>
              <w:t>Entebbe, Uganda</w:t>
            </w:r>
          </w:p>
          <w:p w14:paraId="759A1460" w14:textId="77777777" w:rsidR="00F14187" w:rsidRDefault="00F14187" w:rsidP="006D335A">
            <w:pPr>
              <w:rPr>
                <w:rFonts w:ascii="Century Gothic" w:hAnsi="Century Gothic"/>
                <w:sz w:val="18"/>
                <w:szCs w:val="18"/>
              </w:rPr>
            </w:pPr>
          </w:p>
          <w:p w14:paraId="330C9BEA" w14:textId="77777777" w:rsidR="00F14187" w:rsidRPr="00483381" w:rsidRDefault="00F14187" w:rsidP="006D335A">
            <w:pPr>
              <w:rPr>
                <w:rFonts w:ascii="Century Gothic" w:hAnsi="Century Gothic"/>
                <w:sz w:val="18"/>
                <w:szCs w:val="18"/>
              </w:rPr>
            </w:pPr>
            <w:r w:rsidRPr="00483381">
              <w:rPr>
                <w:rFonts w:ascii="Century Gothic" w:hAnsi="Century Gothic"/>
                <w:sz w:val="18"/>
                <w:szCs w:val="18"/>
              </w:rPr>
              <w:t>Uganda</w:t>
            </w:r>
          </w:p>
        </w:tc>
        <w:tc>
          <w:tcPr>
            <w:tcW w:w="1662" w:type="dxa"/>
            <w:tcBorders>
              <w:left w:val="nil"/>
              <w:right w:val="single" w:sz="4" w:space="0" w:color="auto"/>
            </w:tcBorders>
            <w:shd w:val="clear" w:color="auto" w:fill="auto"/>
          </w:tcPr>
          <w:p w14:paraId="05C62F5C" w14:textId="77777777" w:rsidR="00F14187" w:rsidRDefault="0098196D" w:rsidP="006D335A">
            <w:pPr>
              <w:jc w:val="right"/>
              <w:rPr>
                <w:rFonts w:ascii="Century Gothic" w:hAnsi="Century Gothic"/>
                <w:b/>
                <w:sz w:val="18"/>
                <w:szCs w:val="18"/>
              </w:rPr>
            </w:pPr>
            <w:r w:rsidRPr="00483381">
              <w:rPr>
                <w:rFonts w:ascii="Century Gothic" w:hAnsi="Century Gothic"/>
                <w:b/>
                <w:sz w:val="18"/>
                <w:szCs w:val="18"/>
              </w:rPr>
              <w:t>Meals:</w:t>
            </w:r>
          </w:p>
          <w:p w14:paraId="1F139D9D" w14:textId="77777777" w:rsidR="00F14187" w:rsidRDefault="00F14187" w:rsidP="006D335A">
            <w:pPr>
              <w:jc w:val="right"/>
              <w:rPr>
                <w:rFonts w:ascii="Century Gothic" w:hAnsi="Century Gothic"/>
                <w:b/>
                <w:sz w:val="18"/>
                <w:szCs w:val="18"/>
              </w:rPr>
            </w:pPr>
          </w:p>
          <w:p w14:paraId="4E92448F" w14:textId="77777777" w:rsidR="00F14187" w:rsidRDefault="00F14187" w:rsidP="006D335A">
            <w:pPr>
              <w:jc w:val="right"/>
              <w:rPr>
                <w:rFonts w:ascii="Century Gothic" w:hAnsi="Century Gothic"/>
                <w:b/>
                <w:sz w:val="18"/>
                <w:szCs w:val="18"/>
              </w:rPr>
            </w:pPr>
          </w:p>
          <w:p w14:paraId="5C5D0873" w14:textId="77777777" w:rsidR="00F14187" w:rsidRDefault="00F14187" w:rsidP="006D335A">
            <w:pPr>
              <w:jc w:val="right"/>
              <w:rPr>
                <w:rFonts w:ascii="Century Gothic" w:hAnsi="Century Gothic"/>
                <w:b/>
                <w:sz w:val="18"/>
                <w:szCs w:val="18"/>
              </w:rPr>
            </w:pPr>
            <w:r w:rsidRPr="00483381">
              <w:rPr>
                <w:rFonts w:ascii="Century Gothic" w:hAnsi="Century Gothic"/>
                <w:b/>
                <w:sz w:val="18"/>
                <w:szCs w:val="18"/>
              </w:rPr>
              <w:t>Vehicle:</w:t>
            </w:r>
          </w:p>
          <w:p w14:paraId="781A1032" w14:textId="77777777" w:rsidR="00F14187" w:rsidRDefault="00F14187" w:rsidP="006D335A">
            <w:pPr>
              <w:jc w:val="right"/>
              <w:rPr>
                <w:rFonts w:ascii="Century Gothic" w:hAnsi="Century Gothic"/>
                <w:b/>
                <w:sz w:val="18"/>
                <w:szCs w:val="18"/>
              </w:rPr>
            </w:pPr>
          </w:p>
          <w:p w14:paraId="1AEC4800" w14:textId="77777777" w:rsidR="00F14187" w:rsidRDefault="00F14187" w:rsidP="006D335A">
            <w:pPr>
              <w:jc w:val="right"/>
              <w:rPr>
                <w:rFonts w:ascii="Century Gothic" w:hAnsi="Century Gothic"/>
                <w:b/>
                <w:sz w:val="18"/>
                <w:szCs w:val="18"/>
              </w:rPr>
            </w:pPr>
          </w:p>
          <w:p w14:paraId="7592E8F6" w14:textId="77777777" w:rsidR="00A93F55" w:rsidRDefault="00A93F55" w:rsidP="006D335A">
            <w:pPr>
              <w:jc w:val="right"/>
              <w:rPr>
                <w:rFonts w:ascii="Century Gothic" w:hAnsi="Century Gothic"/>
                <w:b/>
                <w:sz w:val="18"/>
                <w:szCs w:val="18"/>
              </w:rPr>
            </w:pPr>
          </w:p>
          <w:p w14:paraId="200011B7" w14:textId="77777777" w:rsidR="0098196D" w:rsidRPr="00483381" w:rsidRDefault="00F14187" w:rsidP="006D335A">
            <w:pPr>
              <w:jc w:val="right"/>
              <w:rPr>
                <w:rFonts w:ascii="Century Gothic" w:hAnsi="Century Gothic"/>
                <w:b/>
                <w:sz w:val="18"/>
                <w:szCs w:val="18"/>
              </w:rPr>
            </w:pPr>
            <w:r w:rsidRPr="00483381">
              <w:rPr>
                <w:rFonts w:ascii="Century Gothic" w:hAnsi="Century Gothic"/>
                <w:b/>
                <w:sz w:val="18"/>
                <w:szCs w:val="18"/>
              </w:rPr>
              <w:t>Group Size:</w:t>
            </w:r>
            <w:r w:rsidR="0098196D" w:rsidRPr="00483381">
              <w:rPr>
                <w:rFonts w:ascii="Century Gothic" w:hAnsi="Century Gothic"/>
                <w:b/>
                <w:sz w:val="18"/>
                <w:szCs w:val="18"/>
              </w:rPr>
              <w:t xml:space="preserve"> </w:t>
            </w:r>
          </w:p>
        </w:tc>
        <w:tc>
          <w:tcPr>
            <w:tcW w:w="2976" w:type="dxa"/>
            <w:tcBorders>
              <w:left w:val="single" w:sz="4" w:space="0" w:color="auto"/>
            </w:tcBorders>
            <w:shd w:val="clear" w:color="auto" w:fill="auto"/>
          </w:tcPr>
          <w:p w14:paraId="3DB46622" w14:textId="77777777" w:rsidR="0098196D" w:rsidRDefault="00A93F55" w:rsidP="000A707F">
            <w:pPr>
              <w:rPr>
                <w:rFonts w:ascii="Century Gothic" w:hAnsi="Century Gothic"/>
                <w:sz w:val="18"/>
                <w:szCs w:val="18"/>
              </w:rPr>
            </w:pPr>
            <w:r>
              <w:rPr>
                <w:rFonts w:ascii="Century Gothic" w:hAnsi="Century Gothic"/>
                <w:sz w:val="18"/>
                <w:szCs w:val="18"/>
              </w:rPr>
              <w:t xml:space="preserve"> 10</w:t>
            </w:r>
            <w:r w:rsidR="0098196D" w:rsidRPr="00483381">
              <w:rPr>
                <w:rFonts w:ascii="Century Gothic" w:hAnsi="Century Gothic"/>
                <w:sz w:val="18"/>
                <w:szCs w:val="18"/>
              </w:rPr>
              <w:t xml:space="preserve"> x Breakfast</w:t>
            </w:r>
          </w:p>
          <w:p w14:paraId="4CBEF939" w14:textId="77777777" w:rsidR="00A93F55" w:rsidRDefault="00F14187" w:rsidP="000A707F">
            <w:pPr>
              <w:rPr>
                <w:rFonts w:ascii="Century Gothic" w:hAnsi="Century Gothic"/>
                <w:sz w:val="18"/>
                <w:szCs w:val="18"/>
              </w:rPr>
            </w:pPr>
            <w:r>
              <w:rPr>
                <w:rFonts w:ascii="Century Gothic" w:hAnsi="Century Gothic"/>
                <w:sz w:val="18"/>
                <w:szCs w:val="18"/>
              </w:rPr>
              <w:t xml:space="preserve"> </w:t>
            </w:r>
            <w:r w:rsidR="00A93F55">
              <w:rPr>
                <w:rFonts w:ascii="Century Gothic" w:hAnsi="Century Gothic"/>
                <w:sz w:val="18"/>
                <w:szCs w:val="18"/>
              </w:rPr>
              <w:t>10 x lunches</w:t>
            </w:r>
          </w:p>
          <w:p w14:paraId="556BD580" w14:textId="26D480B7" w:rsidR="00F14187" w:rsidRDefault="00A93F55" w:rsidP="000A707F">
            <w:pPr>
              <w:rPr>
                <w:rFonts w:ascii="Century Gothic" w:hAnsi="Century Gothic"/>
                <w:sz w:val="18"/>
                <w:szCs w:val="18"/>
              </w:rPr>
            </w:pPr>
            <w:r>
              <w:rPr>
                <w:rFonts w:ascii="Century Gothic" w:hAnsi="Century Gothic"/>
                <w:sz w:val="18"/>
                <w:szCs w:val="18"/>
              </w:rPr>
              <w:t xml:space="preserve">  </w:t>
            </w:r>
            <w:r w:rsidR="00D269BC">
              <w:rPr>
                <w:rFonts w:ascii="Century Gothic" w:hAnsi="Century Gothic"/>
                <w:sz w:val="18"/>
                <w:szCs w:val="18"/>
              </w:rPr>
              <w:t>0</w:t>
            </w:r>
            <w:r w:rsidR="00F14187" w:rsidRPr="00483381">
              <w:rPr>
                <w:rFonts w:ascii="Century Gothic" w:hAnsi="Century Gothic"/>
                <w:sz w:val="18"/>
                <w:szCs w:val="18"/>
              </w:rPr>
              <w:t>9 x Dinner</w:t>
            </w:r>
            <w:r>
              <w:rPr>
                <w:rFonts w:ascii="Century Gothic" w:hAnsi="Century Gothic"/>
                <w:sz w:val="18"/>
                <w:szCs w:val="18"/>
              </w:rPr>
              <w:t>s</w:t>
            </w:r>
          </w:p>
          <w:p w14:paraId="24EA6884" w14:textId="77777777" w:rsidR="00F14187" w:rsidRDefault="00F14187" w:rsidP="000A707F">
            <w:pPr>
              <w:rPr>
                <w:rFonts w:ascii="Century Gothic" w:hAnsi="Century Gothic"/>
                <w:sz w:val="18"/>
                <w:szCs w:val="18"/>
              </w:rPr>
            </w:pPr>
          </w:p>
          <w:p w14:paraId="4FB861B3" w14:textId="77777777" w:rsidR="00F14187" w:rsidRDefault="00F14187" w:rsidP="000A707F">
            <w:pPr>
              <w:rPr>
                <w:rFonts w:ascii="Century Gothic" w:hAnsi="Century Gothic"/>
                <w:sz w:val="18"/>
                <w:szCs w:val="18"/>
              </w:rPr>
            </w:pPr>
            <w:r w:rsidRPr="00483381">
              <w:rPr>
                <w:rFonts w:ascii="Century Gothic" w:hAnsi="Century Gothic"/>
                <w:sz w:val="18"/>
                <w:szCs w:val="18"/>
              </w:rPr>
              <w:t>4x4 safari vehicle</w:t>
            </w:r>
          </w:p>
          <w:p w14:paraId="6F88F062" w14:textId="77777777" w:rsidR="00F14187" w:rsidRDefault="00F14187" w:rsidP="000A707F">
            <w:pPr>
              <w:rPr>
                <w:rFonts w:ascii="Century Gothic" w:hAnsi="Century Gothic"/>
                <w:sz w:val="18"/>
                <w:szCs w:val="18"/>
              </w:rPr>
            </w:pPr>
            <w:r w:rsidRPr="00483381">
              <w:rPr>
                <w:rFonts w:ascii="Century Gothic" w:hAnsi="Century Gothic"/>
                <w:sz w:val="18"/>
                <w:szCs w:val="18"/>
              </w:rPr>
              <w:t>2x4 vehicle for transfers</w:t>
            </w:r>
          </w:p>
          <w:p w14:paraId="737AD011" w14:textId="77777777" w:rsidR="00F14187" w:rsidRDefault="00F14187" w:rsidP="000A707F">
            <w:pPr>
              <w:rPr>
                <w:rFonts w:ascii="Century Gothic" w:hAnsi="Century Gothic"/>
                <w:sz w:val="18"/>
                <w:szCs w:val="18"/>
              </w:rPr>
            </w:pPr>
          </w:p>
          <w:p w14:paraId="498D0EBE" w14:textId="471FEEAC" w:rsidR="00F14187" w:rsidRPr="00483381" w:rsidRDefault="00F14187" w:rsidP="000A707F">
            <w:pPr>
              <w:rPr>
                <w:rFonts w:ascii="Century Gothic" w:hAnsi="Century Gothic"/>
                <w:sz w:val="18"/>
                <w:szCs w:val="18"/>
              </w:rPr>
            </w:pPr>
            <w:r w:rsidRPr="00483381">
              <w:rPr>
                <w:rFonts w:ascii="Century Gothic" w:hAnsi="Century Gothic"/>
                <w:sz w:val="18"/>
                <w:szCs w:val="18"/>
              </w:rPr>
              <w:t xml:space="preserve">Min. 4* / Max. 12  </w:t>
            </w:r>
          </w:p>
        </w:tc>
      </w:tr>
    </w:tbl>
    <w:p w14:paraId="0A12F67C" w14:textId="1409D3EF" w:rsidR="00C45572" w:rsidRDefault="0098196D" w:rsidP="00A93F55">
      <w:pPr>
        <w:pStyle w:val="Heading1"/>
        <w:widowControl w:val="0"/>
        <w:adjustRightInd w:val="0"/>
        <w:spacing w:line="360" w:lineRule="atLeast"/>
        <w:jc w:val="center"/>
        <w:textAlignment w:val="baseline"/>
        <w:rPr>
          <w:sz w:val="22"/>
          <w:szCs w:val="20"/>
          <w:u w:val="none"/>
        </w:rPr>
      </w:pPr>
      <w:bookmarkStart w:id="0" w:name="_Highlights"/>
      <w:bookmarkStart w:id="1" w:name="_Itinerary"/>
      <w:bookmarkEnd w:id="0"/>
      <w:bookmarkEnd w:id="1"/>
      <w:r w:rsidRPr="00103682">
        <w:rPr>
          <w:sz w:val="22"/>
          <w:szCs w:val="20"/>
          <w:u w:val="none"/>
        </w:rPr>
        <w:lastRenderedPageBreak/>
        <w:t>DEPARURE DATES</w:t>
      </w:r>
      <w:r w:rsidR="002C635A" w:rsidRPr="00103682">
        <w:rPr>
          <w:sz w:val="22"/>
          <w:szCs w:val="20"/>
          <w:u w:val="none"/>
        </w:rPr>
        <w:t xml:space="preserve"> </w:t>
      </w:r>
      <w:r w:rsidR="004B4204" w:rsidRPr="00103682">
        <w:rPr>
          <w:sz w:val="22"/>
          <w:szCs w:val="20"/>
          <w:u w:val="none"/>
        </w:rPr>
        <w:t>202</w:t>
      </w:r>
      <w:r w:rsidR="00AA29F5">
        <w:rPr>
          <w:sz w:val="22"/>
          <w:szCs w:val="20"/>
          <w:u w:val="none"/>
        </w:rPr>
        <w:t>5</w:t>
      </w:r>
    </w:p>
    <w:p w14:paraId="05FDF11D" w14:textId="77777777" w:rsidR="005D7829" w:rsidRPr="005D7829" w:rsidRDefault="005D7829" w:rsidP="005D7829"/>
    <w:tbl>
      <w:tblPr>
        <w:tblW w:w="9180" w:type="dxa"/>
        <w:tblInd w:w="118" w:type="dxa"/>
        <w:tblLook w:val="04A0" w:firstRow="1" w:lastRow="0" w:firstColumn="1" w:lastColumn="0" w:noHBand="0" w:noVBand="1"/>
      </w:tblPr>
      <w:tblGrid>
        <w:gridCol w:w="1040"/>
        <w:gridCol w:w="1220"/>
        <w:gridCol w:w="1180"/>
        <w:gridCol w:w="960"/>
        <w:gridCol w:w="1200"/>
        <w:gridCol w:w="1260"/>
        <w:gridCol w:w="1360"/>
        <w:gridCol w:w="960"/>
      </w:tblGrid>
      <w:tr w:rsidR="00794037" w14:paraId="5A8BF44F" w14:textId="77777777" w:rsidTr="00432A93">
        <w:trPr>
          <w:trHeight w:val="315"/>
        </w:trPr>
        <w:tc>
          <w:tcPr>
            <w:tcW w:w="104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35129D1F" w14:textId="3BEB1920" w:rsidR="00794037" w:rsidRDefault="00794037" w:rsidP="00794037">
            <w:pPr>
              <w:jc w:val="center"/>
              <w:rPr>
                <w:rFonts w:ascii="Century Gothic" w:hAnsi="Century Gothic" w:cs="Calibri"/>
                <w:b/>
                <w:bCs/>
                <w:color w:val="000000"/>
                <w:sz w:val="18"/>
                <w:szCs w:val="18"/>
                <w:lang w:val="en-ZA"/>
              </w:rPr>
            </w:pPr>
            <w:r>
              <w:rPr>
                <w:rFonts w:ascii="Century Gothic" w:hAnsi="Century Gothic" w:cs="Arial"/>
                <w:b/>
                <w:bCs/>
                <w:color w:val="000000"/>
                <w:sz w:val="18"/>
                <w:szCs w:val="18"/>
              </w:rPr>
              <w:t>MONTH</w:t>
            </w:r>
          </w:p>
        </w:tc>
        <w:tc>
          <w:tcPr>
            <w:tcW w:w="122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26228A47" w14:textId="77777777" w:rsidR="00794037" w:rsidRDefault="00794037" w:rsidP="00794037">
            <w:pPr>
              <w:jc w:val="center"/>
              <w:rPr>
                <w:rFonts w:ascii="Century Gothic" w:hAnsi="Century Gothic" w:cs="Calibri"/>
                <w:b/>
                <w:bCs/>
                <w:color w:val="000000"/>
                <w:sz w:val="18"/>
                <w:szCs w:val="18"/>
              </w:rPr>
            </w:pPr>
            <w:r>
              <w:rPr>
                <w:rFonts w:ascii="Century Gothic" w:hAnsi="Century Gothic" w:cs="Arial"/>
                <w:b/>
                <w:bCs/>
                <w:color w:val="000000"/>
                <w:sz w:val="18"/>
                <w:szCs w:val="18"/>
              </w:rPr>
              <w:t>TOUR START</w:t>
            </w:r>
          </w:p>
        </w:tc>
        <w:tc>
          <w:tcPr>
            <w:tcW w:w="118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161F7B5F" w14:textId="452FC3E8" w:rsidR="00794037" w:rsidRDefault="00794037" w:rsidP="00794037">
            <w:pPr>
              <w:jc w:val="center"/>
              <w:rPr>
                <w:rFonts w:ascii="Century Gothic" w:hAnsi="Century Gothic" w:cs="Calibri"/>
                <w:b/>
                <w:bCs/>
                <w:color w:val="000000"/>
                <w:sz w:val="18"/>
                <w:szCs w:val="18"/>
              </w:rPr>
            </w:pPr>
            <w:r>
              <w:rPr>
                <w:rFonts w:ascii="Century Gothic" w:hAnsi="Century Gothic" w:cs="Arial"/>
                <w:b/>
                <w:bCs/>
                <w:color w:val="000000"/>
                <w:sz w:val="18"/>
                <w:szCs w:val="18"/>
              </w:rPr>
              <w:t>TOUR END</w:t>
            </w:r>
          </w:p>
        </w:tc>
        <w:tc>
          <w:tcPr>
            <w:tcW w:w="9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50CC9A1E" w14:textId="547B689B" w:rsidR="00794037" w:rsidRDefault="00794037" w:rsidP="00794037">
            <w:pPr>
              <w:jc w:val="center"/>
              <w:rPr>
                <w:rFonts w:ascii="Century Gothic" w:hAnsi="Century Gothic" w:cs="Calibri"/>
                <w:b/>
                <w:bCs/>
                <w:color w:val="000000"/>
                <w:sz w:val="18"/>
                <w:szCs w:val="18"/>
              </w:rPr>
            </w:pPr>
            <w:r>
              <w:rPr>
                <w:rFonts w:ascii="Century Gothic" w:hAnsi="Century Gothic" w:cs="Arial"/>
                <w:b/>
                <w:bCs/>
                <w:color w:val="000000"/>
                <w:sz w:val="18"/>
                <w:szCs w:val="18"/>
              </w:rPr>
              <w:t>TYPE</w:t>
            </w:r>
          </w:p>
        </w:tc>
        <w:tc>
          <w:tcPr>
            <w:tcW w:w="120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544149FD" w14:textId="05E3A703" w:rsidR="00794037" w:rsidRDefault="00794037" w:rsidP="00794037">
            <w:pPr>
              <w:jc w:val="center"/>
              <w:rPr>
                <w:rFonts w:ascii="Century Gothic" w:hAnsi="Century Gothic" w:cs="Calibri"/>
                <w:b/>
                <w:bCs/>
                <w:color w:val="000000"/>
                <w:sz w:val="18"/>
                <w:szCs w:val="18"/>
              </w:rPr>
            </w:pPr>
            <w:r>
              <w:rPr>
                <w:rFonts w:ascii="Century Gothic" w:hAnsi="Century Gothic" w:cs="Arial"/>
                <w:b/>
                <w:bCs/>
                <w:color w:val="000000"/>
                <w:sz w:val="18"/>
                <w:szCs w:val="18"/>
              </w:rPr>
              <w:t>MONTH</w:t>
            </w:r>
          </w:p>
        </w:tc>
        <w:tc>
          <w:tcPr>
            <w:tcW w:w="12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67C047A0" w14:textId="306DB8A1" w:rsidR="00794037" w:rsidRDefault="00794037" w:rsidP="00794037">
            <w:pPr>
              <w:jc w:val="center"/>
              <w:rPr>
                <w:rFonts w:ascii="Century Gothic" w:hAnsi="Century Gothic" w:cs="Calibri"/>
                <w:b/>
                <w:bCs/>
                <w:color w:val="000000"/>
                <w:sz w:val="18"/>
                <w:szCs w:val="18"/>
              </w:rPr>
            </w:pPr>
            <w:r>
              <w:rPr>
                <w:rFonts w:ascii="Century Gothic" w:hAnsi="Century Gothic" w:cs="Arial"/>
                <w:b/>
                <w:bCs/>
                <w:color w:val="000000"/>
                <w:sz w:val="18"/>
                <w:szCs w:val="18"/>
              </w:rPr>
              <w:t>TOUR START</w:t>
            </w:r>
          </w:p>
        </w:tc>
        <w:tc>
          <w:tcPr>
            <w:tcW w:w="13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5688A15C" w14:textId="428ADEBB" w:rsidR="00794037" w:rsidRDefault="00794037" w:rsidP="00794037">
            <w:pPr>
              <w:jc w:val="center"/>
              <w:rPr>
                <w:rFonts w:ascii="Century Gothic" w:hAnsi="Century Gothic" w:cs="Calibri"/>
                <w:b/>
                <w:bCs/>
                <w:color w:val="000000"/>
                <w:sz w:val="18"/>
                <w:szCs w:val="18"/>
              </w:rPr>
            </w:pPr>
            <w:r>
              <w:rPr>
                <w:rFonts w:ascii="Century Gothic" w:hAnsi="Century Gothic" w:cs="Arial"/>
                <w:b/>
                <w:bCs/>
                <w:color w:val="000000"/>
                <w:sz w:val="18"/>
                <w:szCs w:val="18"/>
              </w:rPr>
              <w:t>TOUR END</w:t>
            </w:r>
          </w:p>
        </w:tc>
        <w:tc>
          <w:tcPr>
            <w:tcW w:w="960" w:type="dxa"/>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52A33743" w14:textId="73677371" w:rsidR="00794037" w:rsidRDefault="00794037" w:rsidP="00794037">
            <w:pPr>
              <w:jc w:val="center"/>
              <w:rPr>
                <w:rFonts w:ascii="Century Gothic" w:hAnsi="Century Gothic" w:cs="Calibri"/>
                <w:b/>
                <w:bCs/>
                <w:color w:val="000000"/>
                <w:sz w:val="18"/>
                <w:szCs w:val="18"/>
              </w:rPr>
            </w:pPr>
            <w:r>
              <w:rPr>
                <w:rFonts w:ascii="Century Gothic" w:hAnsi="Century Gothic" w:cs="Arial"/>
                <w:b/>
                <w:bCs/>
                <w:color w:val="000000"/>
                <w:sz w:val="18"/>
                <w:szCs w:val="18"/>
              </w:rPr>
              <w:t>TYPE</w:t>
            </w:r>
          </w:p>
        </w:tc>
      </w:tr>
      <w:tr w:rsidR="00762CE8" w14:paraId="2886DC34" w14:textId="77777777" w:rsidTr="00432A93">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2854EA" w14:textId="486CECA5" w:rsidR="00762CE8" w:rsidRDefault="00762CE8">
            <w:pPr>
              <w:rPr>
                <w:rFonts w:ascii="Century Gothic" w:hAnsi="Century Gothic" w:cs="Calibri"/>
                <w:b/>
                <w:bCs/>
                <w:color w:val="000000"/>
                <w:sz w:val="18"/>
                <w:szCs w:val="18"/>
              </w:rPr>
            </w:pPr>
            <w:r>
              <w:rPr>
                <w:rFonts w:ascii="Century Gothic" w:hAnsi="Century Gothic" w:cs="Arial"/>
                <w:b/>
                <w:bCs/>
                <w:color w:val="000000"/>
                <w:sz w:val="18"/>
                <w:szCs w:val="18"/>
              </w:rPr>
              <w:t>Januar</w:t>
            </w:r>
            <w:r w:rsidR="00794037">
              <w:rPr>
                <w:rFonts w:ascii="Century Gothic" w:hAnsi="Century Gothic" w:cs="Arial"/>
                <w:b/>
                <w:bCs/>
                <w:color w:val="000000"/>
                <w:sz w:val="18"/>
                <w:szCs w:val="18"/>
              </w:rPr>
              <w:t>y</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144E6329" w14:textId="3B8734C2" w:rsidR="00762CE8" w:rsidRDefault="00762CE8">
            <w:pPr>
              <w:jc w:val="center"/>
              <w:rPr>
                <w:rFonts w:ascii="Century Gothic" w:hAnsi="Century Gothic" w:cs="Calibri"/>
                <w:color w:val="000000"/>
                <w:sz w:val="18"/>
                <w:szCs w:val="18"/>
              </w:rPr>
            </w:pPr>
            <w:r>
              <w:rPr>
                <w:rFonts w:ascii="Century Gothic" w:hAnsi="Century Gothic" w:cs="Arial"/>
                <w:color w:val="000000"/>
                <w:sz w:val="18"/>
                <w:szCs w:val="18"/>
              </w:rPr>
              <w:t>26/01/</w:t>
            </w:r>
            <w:r w:rsidR="00903F46">
              <w:rPr>
                <w:rFonts w:ascii="Century Gothic" w:hAnsi="Century Gothic" w:cs="Arial"/>
                <w:color w:val="000000"/>
                <w:sz w:val="18"/>
                <w:szCs w:val="18"/>
              </w:rPr>
              <w:t>202</w:t>
            </w:r>
            <w:r w:rsidR="00481ECD">
              <w:rPr>
                <w:rFonts w:ascii="Century Gothic" w:hAnsi="Century Gothic" w:cs="Arial"/>
                <w:color w:val="000000"/>
                <w:sz w:val="18"/>
                <w:szCs w:val="18"/>
              </w:rPr>
              <w:t>5</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1E3EE0AE" w14:textId="05B79BA4"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05/02/</w:t>
            </w:r>
            <w:r w:rsidR="00103682">
              <w:rPr>
                <w:rFonts w:ascii="Century Gothic" w:hAnsi="Century Gothic" w:cs="Arial"/>
                <w:color w:val="000000"/>
                <w:sz w:val="18"/>
                <w:szCs w:val="18"/>
              </w:rPr>
              <w:t>202</w:t>
            </w:r>
            <w:r w:rsidR="009F308F">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6D3E434F" w14:textId="77777777" w:rsidR="00762CE8" w:rsidRDefault="00762CE8">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08A90E36" w14:textId="77777777" w:rsidR="00762CE8" w:rsidRDefault="00762CE8">
            <w:pPr>
              <w:rPr>
                <w:rFonts w:ascii="Century Gothic" w:hAnsi="Century Gothic" w:cs="Calibri"/>
                <w:b/>
                <w:bCs/>
                <w:color w:val="000000"/>
                <w:sz w:val="18"/>
                <w:szCs w:val="18"/>
              </w:rPr>
            </w:pPr>
            <w:r>
              <w:rPr>
                <w:rFonts w:ascii="Century Gothic" w:hAnsi="Century Gothic" w:cs="Arial"/>
                <w:b/>
                <w:bCs/>
                <w:color w:val="000000"/>
                <w:sz w:val="18"/>
                <w:szCs w:val="18"/>
              </w:rPr>
              <w:t>August</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5892DF4B" w14:textId="1BF2FB6C"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14/08/</w:t>
            </w:r>
            <w:r w:rsidR="00103682">
              <w:rPr>
                <w:rFonts w:ascii="Century Gothic" w:hAnsi="Century Gothic" w:cs="Arial"/>
                <w:color w:val="000000"/>
                <w:sz w:val="18"/>
                <w:szCs w:val="18"/>
              </w:rPr>
              <w:t>202</w:t>
            </w:r>
            <w:r w:rsidR="001A0C6B">
              <w:rPr>
                <w:rFonts w:ascii="Century Gothic" w:hAnsi="Century Gothic" w:cs="Arial"/>
                <w:color w:val="000000"/>
                <w:sz w:val="18"/>
                <w:szCs w:val="18"/>
              </w:rPr>
              <w:t>5</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158D2A7F" w14:textId="5A6A6C37"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24/08/</w:t>
            </w:r>
            <w:r w:rsidR="00103682">
              <w:rPr>
                <w:rFonts w:ascii="Century Gothic" w:hAnsi="Century Gothic" w:cs="Arial"/>
                <w:color w:val="000000"/>
                <w:sz w:val="18"/>
                <w:szCs w:val="18"/>
              </w:rPr>
              <w:t>202</w:t>
            </w:r>
            <w:r w:rsidR="001A0C6B">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63A41357" w14:textId="77777777" w:rsidR="00762CE8" w:rsidRDefault="00762CE8">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762CE8" w14:paraId="7991FECA" w14:textId="77777777" w:rsidTr="00432A93">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BA8A6F" w14:textId="599C6998" w:rsidR="00762CE8" w:rsidRDefault="00762CE8">
            <w:pPr>
              <w:rPr>
                <w:rFonts w:ascii="Century Gothic" w:hAnsi="Century Gothic" w:cs="Calibri"/>
                <w:b/>
                <w:bCs/>
                <w:color w:val="000000"/>
                <w:sz w:val="18"/>
                <w:szCs w:val="18"/>
              </w:rPr>
            </w:pPr>
            <w:r>
              <w:rPr>
                <w:rFonts w:ascii="Century Gothic" w:hAnsi="Century Gothic" w:cs="Arial"/>
                <w:b/>
                <w:bCs/>
                <w:color w:val="000000"/>
                <w:sz w:val="18"/>
                <w:szCs w:val="18"/>
              </w:rPr>
              <w:t>Februar</w:t>
            </w:r>
            <w:r w:rsidR="00794037">
              <w:rPr>
                <w:rFonts w:ascii="Century Gothic" w:hAnsi="Century Gothic" w:cs="Arial"/>
                <w:b/>
                <w:bCs/>
                <w:color w:val="000000"/>
                <w:sz w:val="18"/>
                <w:szCs w:val="18"/>
              </w:rPr>
              <w:t>y</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075DB279" w14:textId="51D0AD35"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28/02/</w:t>
            </w:r>
            <w:r w:rsidR="00103682">
              <w:rPr>
                <w:rFonts w:ascii="Century Gothic" w:hAnsi="Century Gothic" w:cs="Arial"/>
                <w:color w:val="000000"/>
                <w:sz w:val="18"/>
                <w:szCs w:val="18"/>
              </w:rPr>
              <w:t>202</w:t>
            </w:r>
            <w:r w:rsidR="00D578DB">
              <w:rPr>
                <w:rFonts w:ascii="Century Gothic" w:hAnsi="Century Gothic" w:cs="Arial"/>
                <w:color w:val="000000"/>
                <w:sz w:val="18"/>
                <w:szCs w:val="18"/>
              </w:rPr>
              <w:t>5</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30947FE2" w14:textId="0C796852" w:rsidR="00762CE8" w:rsidRDefault="00751E5B" w:rsidP="00103682">
            <w:pPr>
              <w:jc w:val="center"/>
              <w:rPr>
                <w:rFonts w:ascii="Century Gothic" w:hAnsi="Century Gothic" w:cs="Calibri"/>
                <w:color w:val="000000"/>
                <w:sz w:val="18"/>
                <w:szCs w:val="18"/>
              </w:rPr>
            </w:pPr>
            <w:r>
              <w:rPr>
                <w:rFonts w:ascii="Century Gothic" w:hAnsi="Century Gothic" w:cs="Arial"/>
                <w:color w:val="000000"/>
                <w:sz w:val="18"/>
                <w:szCs w:val="18"/>
              </w:rPr>
              <w:t>10</w:t>
            </w:r>
            <w:r w:rsidR="00762CE8">
              <w:rPr>
                <w:rFonts w:ascii="Century Gothic" w:hAnsi="Century Gothic" w:cs="Arial"/>
                <w:color w:val="000000"/>
                <w:sz w:val="18"/>
                <w:szCs w:val="18"/>
              </w:rPr>
              <w:t>/03/</w:t>
            </w:r>
            <w:r w:rsidR="00103682">
              <w:rPr>
                <w:rFonts w:ascii="Century Gothic" w:hAnsi="Century Gothic" w:cs="Arial"/>
                <w:color w:val="000000"/>
                <w:sz w:val="18"/>
                <w:szCs w:val="18"/>
              </w:rPr>
              <w:t>202</w:t>
            </w:r>
            <w:r>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4BFAD638" w14:textId="77777777" w:rsidR="00762CE8" w:rsidRDefault="00762CE8">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70F9095E" w14:textId="77777777" w:rsidR="00762CE8" w:rsidRDefault="00762CE8">
            <w:pPr>
              <w:rPr>
                <w:color w:val="000000"/>
                <w:sz w:val="18"/>
                <w:szCs w:val="18"/>
              </w:rPr>
            </w:pPr>
            <w:r>
              <w:rPr>
                <w:color w:val="000000"/>
                <w:sz w:val="18"/>
                <w:szCs w:val="18"/>
              </w:rPr>
              <w:t> </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1CE951FD" w14:textId="39DD4AAE"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19/08/</w:t>
            </w:r>
            <w:r w:rsidR="00103682">
              <w:rPr>
                <w:rFonts w:ascii="Century Gothic" w:hAnsi="Century Gothic" w:cs="Arial"/>
                <w:color w:val="000000"/>
                <w:sz w:val="18"/>
                <w:szCs w:val="18"/>
              </w:rPr>
              <w:t>202</w:t>
            </w:r>
            <w:r w:rsidR="001A0C6B">
              <w:rPr>
                <w:rFonts w:ascii="Century Gothic" w:hAnsi="Century Gothic" w:cs="Arial"/>
                <w:color w:val="000000"/>
                <w:sz w:val="18"/>
                <w:szCs w:val="18"/>
              </w:rPr>
              <w:t>5</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3DFB0DAF" w14:textId="44DBAAB8"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29/08/</w:t>
            </w:r>
            <w:r w:rsidR="00103682">
              <w:rPr>
                <w:rFonts w:ascii="Century Gothic" w:hAnsi="Century Gothic" w:cs="Arial"/>
                <w:color w:val="000000"/>
                <w:sz w:val="18"/>
                <w:szCs w:val="18"/>
              </w:rPr>
              <w:t>202</w:t>
            </w:r>
            <w:r w:rsidR="001A0C6B">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6348C3F2" w14:textId="77777777" w:rsidR="00762CE8" w:rsidRDefault="00762CE8">
            <w:pPr>
              <w:rPr>
                <w:color w:val="000000"/>
                <w:sz w:val="20"/>
                <w:szCs w:val="20"/>
              </w:rPr>
            </w:pPr>
            <w:r>
              <w:rPr>
                <w:color w:val="000000"/>
                <w:sz w:val="20"/>
                <w:szCs w:val="20"/>
              </w:rPr>
              <w:t> </w:t>
            </w:r>
          </w:p>
        </w:tc>
      </w:tr>
      <w:tr w:rsidR="00762CE8" w14:paraId="01E236ED" w14:textId="77777777" w:rsidTr="00432A93">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E89074" w14:textId="77777777" w:rsidR="00762CE8" w:rsidRDefault="00762CE8">
            <w:pPr>
              <w:rPr>
                <w:rFonts w:ascii="Century Gothic" w:hAnsi="Century Gothic" w:cs="Calibri"/>
                <w:b/>
                <w:bCs/>
                <w:color w:val="000000"/>
                <w:sz w:val="18"/>
                <w:szCs w:val="18"/>
              </w:rPr>
            </w:pPr>
            <w:r>
              <w:rPr>
                <w:rFonts w:ascii="Century Gothic" w:hAnsi="Century Gothic" w:cs="Arial"/>
                <w:b/>
                <w:bCs/>
                <w:color w:val="000000"/>
                <w:sz w:val="18"/>
                <w:szCs w:val="18"/>
              </w:rPr>
              <w:t>April</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24FAA2C3" w14:textId="71D3490B"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03/04/</w:t>
            </w:r>
            <w:r w:rsidR="00103682">
              <w:rPr>
                <w:rFonts w:ascii="Century Gothic" w:hAnsi="Century Gothic" w:cs="Arial"/>
                <w:color w:val="000000"/>
                <w:sz w:val="18"/>
                <w:szCs w:val="18"/>
              </w:rPr>
              <w:t>202</w:t>
            </w:r>
            <w:r w:rsidR="00CB6817">
              <w:rPr>
                <w:rFonts w:ascii="Century Gothic" w:hAnsi="Century Gothic" w:cs="Arial"/>
                <w:color w:val="000000"/>
                <w:sz w:val="18"/>
                <w:szCs w:val="18"/>
              </w:rPr>
              <w:t>5</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3E42C69E" w14:textId="31F8BE25"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13/04/</w:t>
            </w:r>
            <w:r w:rsidR="00103682">
              <w:rPr>
                <w:rFonts w:ascii="Century Gothic" w:hAnsi="Century Gothic" w:cs="Arial"/>
                <w:color w:val="000000"/>
                <w:sz w:val="18"/>
                <w:szCs w:val="18"/>
              </w:rPr>
              <w:t>202</w:t>
            </w:r>
            <w:r w:rsidR="004231B3">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22CA6295" w14:textId="77777777" w:rsidR="00762CE8" w:rsidRDefault="00762CE8">
            <w:pPr>
              <w:jc w:val="center"/>
              <w:rPr>
                <w:rFonts w:ascii="Century Gothic" w:hAnsi="Century Gothic" w:cs="Calibri"/>
                <w:color w:val="00B050"/>
                <w:sz w:val="18"/>
                <w:szCs w:val="18"/>
              </w:rPr>
            </w:pPr>
            <w:r>
              <w:rPr>
                <w:rFonts w:ascii="Century Gothic" w:hAnsi="Century Gothic" w:cs="Arial"/>
                <w:color w:val="00B050"/>
                <w:sz w:val="18"/>
                <w:szCs w:val="18"/>
              </w:rPr>
              <w:t>F</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4934B709" w14:textId="77777777" w:rsidR="00762CE8" w:rsidRDefault="00762CE8">
            <w:pPr>
              <w:rPr>
                <w:rFonts w:ascii="Century Gothic" w:hAnsi="Century Gothic" w:cs="Calibri"/>
                <w:b/>
                <w:bCs/>
                <w:color w:val="000000"/>
                <w:sz w:val="18"/>
                <w:szCs w:val="18"/>
              </w:rPr>
            </w:pPr>
            <w:r>
              <w:rPr>
                <w:rFonts w:ascii="Century Gothic" w:hAnsi="Century Gothic" w:cs="Arial"/>
                <w:b/>
                <w:bCs/>
                <w:color w:val="000000"/>
                <w:sz w:val="18"/>
                <w:szCs w:val="18"/>
              </w:rPr>
              <w:t>September</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065EA3FF" w14:textId="3F885DE7"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01/09/</w:t>
            </w:r>
            <w:r w:rsidR="00103682">
              <w:rPr>
                <w:rFonts w:ascii="Century Gothic" w:hAnsi="Century Gothic" w:cs="Arial"/>
                <w:color w:val="000000"/>
                <w:sz w:val="18"/>
                <w:szCs w:val="18"/>
              </w:rPr>
              <w:t>202</w:t>
            </w:r>
            <w:r w:rsidR="00C51F3A">
              <w:rPr>
                <w:rFonts w:ascii="Century Gothic" w:hAnsi="Century Gothic" w:cs="Arial"/>
                <w:color w:val="000000"/>
                <w:sz w:val="18"/>
                <w:szCs w:val="18"/>
              </w:rPr>
              <w:t>5</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77C62B4D" w14:textId="10CD12C6"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11/09/</w:t>
            </w:r>
            <w:r w:rsidR="00103682">
              <w:rPr>
                <w:rFonts w:ascii="Century Gothic" w:hAnsi="Century Gothic" w:cs="Arial"/>
                <w:color w:val="000000"/>
                <w:sz w:val="18"/>
                <w:szCs w:val="18"/>
              </w:rPr>
              <w:t>202</w:t>
            </w:r>
            <w:r w:rsidR="00A478AB">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0878159F" w14:textId="77777777" w:rsidR="00762CE8" w:rsidRDefault="00762CE8">
            <w:pPr>
              <w:jc w:val="center"/>
              <w:rPr>
                <w:rFonts w:ascii="Century Gothic" w:hAnsi="Century Gothic" w:cs="Calibri"/>
                <w:color w:val="00B050"/>
                <w:sz w:val="18"/>
                <w:szCs w:val="18"/>
              </w:rPr>
            </w:pPr>
            <w:r>
              <w:rPr>
                <w:rFonts w:ascii="Century Gothic" w:hAnsi="Century Gothic" w:cs="Calibri"/>
                <w:color w:val="00B050"/>
                <w:sz w:val="18"/>
                <w:szCs w:val="18"/>
              </w:rPr>
              <w:t> </w:t>
            </w:r>
          </w:p>
        </w:tc>
      </w:tr>
      <w:tr w:rsidR="00762CE8" w14:paraId="356071F8" w14:textId="77777777" w:rsidTr="00432A93">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61E47C" w14:textId="702B1D3C" w:rsidR="00762CE8" w:rsidRDefault="00762CE8">
            <w:pPr>
              <w:rPr>
                <w:rFonts w:ascii="Century Gothic" w:hAnsi="Century Gothic" w:cs="Calibri"/>
                <w:b/>
                <w:bCs/>
                <w:color w:val="000000"/>
                <w:sz w:val="18"/>
                <w:szCs w:val="18"/>
              </w:rPr>
            </w:pPr>
            <w:r>
              <w:rPr>
                <w:rFonts w:ascii="Century Gothic" w:hAnsi="Century Gothic" w:cs="Arial"/>
                <w:b/>
                <w:bCs/>
                <w:color w:val="000000"/>
                <w:sz w:val="18"/>
                <w:szCs w:val="18"/>
              </w:rPr>
              <w:t>Ma</w:t>
            </w:r>
            <w:r w:rsidR="00794037">
              <w:rPr>
                <w:rFonts w:ascii="Century Gothic" w:hAnsi="Century Gothic" w:cs="Arial"/>
                <w:b/>
                <w:bCs/>
                <w:color w:val="000000"/>
                <w:sz w:val="18"/>
                <w:szCs w:val="18"/>
              </w:rPr>
              <w:t>y</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6C874057" w14:textId="4A9D25C4"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07/05/</w:t>
            </w:r>
            <w:r w:rsidR="00103682">
              <w:rPr>
                <w:rFonts w:ascii="Century Gothic" w:hAnsi="Century Gothic" w:cs="Arial"/>
                <w:color w:val="000000"/>
                <w:sz w:val="18"/>
                <w:szCs w:val="18"/>
              </w:rPr>
              <w:t>202</w:t>
            </w:r>
            <w:r w:rsidR="004231B3">
              <w:rPr>
                <w:rFonts w:ascii="Century Gothic" w:hAnsi="Century Gothic" w:cs="Arial"/>
                <w:color w:val="000000"/>
                <w:sz w:val="18"/>
                <w:szCs w:val="18"/>
              </w:rPr>
              <w:t>5</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1BBC2B8A" w14:textId="708E90AF"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17/05/</w:t>
            </w:r>
            <w:r w:rsidR="00103682">
              <w:rPr>
                <w:rFonts w:ascii="Century Gothic" w:hAnsi="Century Gothic" w:cs="Arial"/>
                <w:color w:val="000000"/>
                <w:sz w:val="18"/>
                <w:szCs w:val="18"/>
              </w:rPr>
              <w:t>202</w:t>
            </w:r>
            <w:r w:rsidR="004231B3">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1CDF1032" w14:textId="77777777" w:rsidR="00762CE8" w:rsidRDefault="00762CE8">
            <w:pPr>
              <w:jc w:val="center"/>
              <w:rPr>
                <w:rFonts w:ascii="Century Gothic" w:hAnsi="Century Gothic" w:cs="Calibri"/>
                <w:color w:val="00B050"/>
                <w:sz w:val="18"/>
                <w:szCs w:val="18"/>
              </w:rPr>
            </w:pPr>
            <w:r>
              <w:rPr>
                <w:rFonts w:ascii="Century Gothic" w:hAnsi="Century Gothic" w:cs="Arial"/>
                <w:color w:val="00B050"/>
                <w:sz w:val="18"/>
                <w:szCs w:val="18"/>
              </w:rPr>
              <w:t> </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347D1772" w14:textId="2EB1DEDC" w:rsidR="00762CE8" w:rsidRDefault="00762CE8">
            <w:pPr>
              <w:rPr>
                <w:rFonts w:ascii="Century Gothic" w:hAnsi="Century Gothic" w:cs="Calibri"/>
                <w:b/>
                <w:bCs/>
                <w:color w:val="000000"/>
                <w:sz w:val="18"/>
                <w:szCs w:val="18"/>
              </w:rPr>
            </w:pPr>
            <w:r>
              <w:rPr>
                <w:rFonts w:ascii="Century Gothic" w:hAnsi="Century Gothic" w:cs="Arial"/>
                <w:b/>
                <w:bCs/>
                <w:color w:val="000000"/>
                <w:sz w:val="18"/>
                <w:szCs w:val="18"/>
              </w:rPr>
              <w:t>O</w:t>
            </w:r>
            <w:r w:rsidR="00794037">
              <w:rPr>
                <w:rFonts w:ascii="Century Gothic" w:hAnsi="Century Gothic" w:cs="Arial"/>
                <w:b/>
                <w:bCs/>
                <w:color w:val="000000"/>
                <w:sz w:val="18"/>
                <w:szCs w:val="18"/>
              </w:rPr>
              <w:t>c</w:t>
            </w:r>
            <w:r>
              <w:rPr>
                <w:rFonts w:ascii="Century Gothic" w:hAnsi="Century Gothic" w:cs="Arial"/>
                <w:b/>
                <w:bCs/>
                <w:color w:val="000000"/>
                <w:sz w:val="18"/>
                <w:szCs w:val="18"/>
              </w:rPr>
              <w:t>tober</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3DF93C9E" w14:textId="49A5C3EB"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04/10/</w:t>
            </w:r>
            <w:r w:rsidR="00103682">
              <w:rPr>
                <w:rFonts w:ascii="Century Gothic" w:hAnsi="Century Gothic" w:cs="Arial"/>
                <w:color w:val="000000"/>
                <w:sz w:val="18"/>
                <w:szCs w:val="18"/>
              </w:rPr>
              <w:t>202</w:t>
            </w:r>
            <w:r w:rsidR="00A478AB">
              <w:rPr>
                <w:rFonts w:ascii="Century Gothic" w:hAnsi="Century Gothic" w:cs="Arial"/>
                <w:color w:val="000000"/>
                <w:sz w:val="18"/>
                <w:szCs w:val="18"/>
              </w:rPr>
              <w:t>5</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1D9748D3" w14:textId="4E98B803"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14/10/</w:t>
            </w:r>
            <w:r w:rsidR="00103682">
              <w:rPr>
                <w:rFonts w:ascii="Century Gothic" w:hAnsi="Century Gothic" w:cs="Arial"/>
                <w:color w:val="000000"/>
                <w:sz w:val="18"/>
                <w:szCs w:val="18"/>
              </w:rPr>
              <w:t>202</w:t>
            </w:r>
            <w:r w:rsidR="00A478AB">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4FD18ECF" w14:textId="77777777" w:rsidR="00762CE8" w:rsidRDefault="00762CE8">
            <w:pPr>
              <w:jc w:val="center"/>
              <w:rPr>
                <w:rFonts w:ascii="Century Gothic" w:hAnsi="Century Gothic" w:cs="Calibri"/>
                <w:color w:val="0070C0"/>
                <w:sz w:val="18"/>
                <w:szCs w:val="18"/>
              </w:rPr>
            </w:pPr>
            <w:r>
              <w:rPr>
                <w:rFonts w:ascii="Century Gothic" w:hAnsi="Century Gothic" w:cs="Arial"/>
                <w:color w:val="0070C0"/>
                <w:sz w:val="18"/>
                <w:szCs w:val="18"/>
              </w:rPr>
              <w:t> </w:t>
            </w:r>
          </w:p>
        </w:tc>
      </w:tr>
      <w:tr w:rsidR="00762CE8" w14:paraId="4E6FAB11" w14:textId="77777777" w:rsidTr="00432A93">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000F79B" w14:textId="3E1AE718" w:rsidR="00762CE8" w:rsidRDefault="00762CE8">
            <w:pPr>
              <w:rPr>
                <w:rFonts w:ascii="Century Gothic" w:hAnsi="Century Gothic" w:cs="Calibri"/>
                <w:b/>
                <w:bCs/>
                <w:color w:val="000000"/>
                <w:sz w:val="18"/>
                <w:szCs w:val="18"/>
              </w:rPr>
            </w:pPr>
            <w:r>
              <w:rPr>
                <w:rFonts w:ascii="Century Gothic" w:hAnsi="Century Gothic" w:cs="Arial"/>
                <w:b/>
                <w:bCs/>
                <w:color w:val="000000"/>
                <w:sz w:val="18"/>
                <w:szCs w:val="18"/>
              </w:rPr>
              <w:t>Jun</w:t>
            </w:r>
            <w:r w:rsidR="00794037">
              <w:rPr>
                <w:rFonts w:ascii="Century Gothic" w:hAnsi="Century Gothic" w:cs="Arial"/>
                <w:b/>
                <w:bCs/>
                <w:color w:val="000000"/>
                <w:sz w:val="18"/>
                <w:szCs w:val="18"/>
              </w:rPr>
              <w:t>e</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5027DE35" w14:textId="7D91CFE3"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25/06/</w:t>
            </w:r>
            <w:r w:rsidR="00103682">
              <w:rPr>
                <w:rFonts w:ascii="Century Gothic" w:hAnsi="Century Gothic" w:cs="Arial"/>
                <w:color w:val="000000"/>
                <w:sz w:val="18"/>
                <w:szCs w:val="18"/>
              </w:rPr>
              <w:t>202</w:t>
            </w:r>
            <w:r w:rsidR="00931A2F">
              <w:rPr>
                <w:rFonts w:ascii="Century Gothic" w:hAnsi="Century Gothic" w:cs="Arial"/>
                <w:color w:val="000000"/>
                <w:sz w:val="18"/>
                <w:szCs w:val="18"/>
              </w:rPr>
              <w:t>5</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24847C7C" w14:textId="22979EAA"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05/07/</w:t>
            </w:r>
            <w:r w:rsidR="00103682">
              <w:rPr>
                <w:rFonts w:ascii="Century Gothic" w:hAnsi="Century Gothic" w:cs="Arial"/>
                <w:color w:val="000000"/>
                <w:sz w:val="18"/>
                <w:szCs w:val="18"/>
              </w:rPr>
              <w:t>202</w:t>
            </w:r>
            <w:r w:rsidR="00931A2F">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09A863BD" w14:textId="77777777" w:rsidR="00762CE8" w:rsidRDefault="00762CE8">
            <w:pPr>
              <w:jc w:val="center"/>
              <w:rPr>
                <w:rFonts w:ascii="Century Gothic" w:hAnsi="Century Gothic" w:cs="Calibri"/>
                <w:color w:val="FF0000"/>
                <w:sz w:val="18"/>
                <w:szCs w:val="18"/>
              </w:rPr>
            </w:pPr>
            <w:r>
              <w:rPr>
                <w:rFonts w:ascii="Century Gothic" w:hAnsi="Century Gothic" w:cs="Calibri"/>
                <w:color w:val="FF0000"/>
                <w:sz w:val="18"/>
                <w:szCs w:val="18"/>
              </w:rPr>
              <w:t> </w:t>
            </w:r>
            <w:r>
              <w:rPr>
                <w:rFonts w:ascii="Century Gothic" w:hAnsi="Century Gothic" w:cs="Calibri"/>
                <w:color w:val="00B050"/>
                <w:sz w:val="18"/>
                <w:szCs w:val="18"/>
              </w:rPr>
              <w:t>F</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1C06F01A" w14:textId="77777777" w:rsidR="00762CE8" w:rsidRDefault="00762CE8">
            <w:pPr>
              <w:rPr>
                <w:rFonts w:ascii="Century Gothic" w:hAnsi="Century Gothic" w:cs="Calibri"/>
                <w:b/>
                <w:bCs/>
                <w:color w:val="000000"/>
                <w:sz w:val="18"/>
                <w:szCs w:val="18"/>
              </w:rPr>
            </w:pPr>
            <w:r>
              <w:rPr>
                <w:rFonts w:ascii="Century Gothic" w:hAnsi="Century Gothic" w:cs="Arial"/>
                <w:b/>
                <w:bCs/>
                <w:color w:val="000000"/>
                <w:sz w:val="18"/>
                <w:szCs w:val="18"/>
              </w:rPr>
              <w:t>November</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5135CFE3" w14:textId="20043F7D"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07/11/</w:t>
            </w:r>
            <w:r w:rsidR="00103682">
              <w:rPr>
                <w:rFonts w:ascii="Century Gothic" w:hAnsi="Century Gothic" w:cs="Arial"/>
                <w:color w:val="000000"/>
                <w:sz w:val="18"/>
                <w:szCs w:val="18"/>
              </w:rPr>
              <w:t>202</w:t>
            </w:r>
            <w:r w:rsidR="004348FB">
              <w:rPr>
                <w:rFonts w:ascii="Century Gothic" w:hAnsi="Century Gothic" w:cs="Arial"/>
                <w:color w:val="000000"/>
                <w:sz w:val="18"/>
                <w:szCs w:val="18"/>
              </w:rPr>
              <w:t>5</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18752B62" w14:textId="68BA6CA2"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17/11/</w:t>
            </w:r>
            <w:r w:rsidR="00103682">
              <w:rPr>
                <w:rFonts w:ascii="Century Gothic" w:hAnsi="Century Gothic" w:cs="Arial"/>
                <w:color w:val="000000"/>
                <w:sz w:val="18"/>
                <w:szCs w:val="18"/>
              </w:rPr>
              <w:t>202</w:t>
            </w:r>
            <w:r w:rsidR="004348FB">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620E0200" w14:textId="77777777" w:rsidR="00762CE8" w:rsidRDefault="00762CE8">
            <w:pPr>
              <w:jc w:val="center"/>
              <w:rPr>
                <w:rFonts w:ascii="Century Gothic" w:hAnsi="Century Gothic" w:cs="Calibri"/>
                <w:color w:val="000000"/>
                <w:sz w:val="18"/>
                <w:szCs w:val="18"/>
              </w:rPr>
            </w:pPr>
            <w:r>
              <w:rPr>
                <w:rFonts w:ascii="Century Gothic" w:hAnsi="Century Gothic" w:cs="Arial"/>
                <w:color w:val="000000"/>
                <w:sz w:val="18"/>
                <w:szCs w:val="18"/>
              </w:rPr>
              <w:t> </w:t>
            </w:r>
          </w:p>
        </w:tc>
      </w:tr>
      <w:tr w:rsidR="00762CE8" w14:paraId="47A89F67" w14:textId="77777777" w:rsidTr="00432A93">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0288B0" w14:textId="58563845" w:rsidR="00762CE8" w:rsidRDefault="00762CE8">
            <w:pPr>
              <w:rPr>
                <w:rFonts w:ascii="Century Gothic" w:hAnsi="Century Gothic" w:cs="Calibri"/>
                <w:b/>
                <w:bCs/>
                <w:color w:val="000000"/>
                <w:sz w:val="18"/>
                <w:szCs w:val="18"/>
              </w:rPr>
            </w:pPr>
            <w:r>
              <w:rPr>
                <w:rFonts w:ascii="Century Gothic" w:hAnsi="Century Gothic" w:cs="Arial"/>
                <w:b/>
                <w:bCs/>
                <w:color w:val="000000"/>
                <w:sz w:val="18"/>
                <w:szCs w:val="18"/>
              </w:rPr>
              <w:t>Jul</w:t>
            </w:r>
            <w:r w:rsidR="00794037">
              <w:rPr>
                <w:rFonts w:ascii="Century Gothic" w:hAnsi="Century Gothic" w:cs="Arial"/>
                <w:b/>
                <w:bCs/>
                <w:color w:val="000000"/>
                <w:sz w:val="18"/>
                <w:szCs w:val="18"/>
              </w:rPr>
              <w:t>y</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554295C9" w14:textId="1DB7D1F2"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29/07/</w:t>
            </w:r>
            <w:r w:rsidR="00103682">
              <w:rPr>
                <w:rFonts w:ascii="Century Gothic" w:hAnsi="Century Gothic" w:cs="Arial"/>
                <w:color w:val="000000"/>
                <w:sz w:val="18"/>
                <w:szCs w:val="18"/>
              </w:rPr>
              <w:t>202</w:t>
            </w:r>
            <w:r w:rsidR="00931A2F">
              <w:rPr>
                <w:rFonts w:ascii="Century Gothic" w:hAnsi="Century Gothic" w:cs="Arial"/>
                <w:color w:val="000000"/>
                <w:sz w:val="18"/>
                <w:szCs w:val="18"/>
              </w:rPr>
              <w:t>5</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767935A7" w14:textId="5792080A"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08/08/</w:t>
            </w:r>
            <w:r w:rsidR="00103682">
              <w:rPr>
                <w:rFonts w:ascii="Century Gothic" w:hAnsi="Century Gothic" w:cs="Arial"/>
                <w:color w:val="000000"/>
                <w:sz w:val="18"/>
                <w:szCs w:val="18"/>
              </w:rPr>
              <w:t>202</w:t>
            </w:r>
            <w:r w:rsidR="001A0C6B">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230C4E9E" w14:textId="77777777" w:rsidR="00762CE8" w:rsidRDefault="00762CE8">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2A30BC1F" w14:textId="62E6D695" w:rsidR="00762CE8" w:rsidRDefault="00762CE8">
            <w:pPr>
              <w:rPr>
                <w:rFonts w:ascii="Century Gothic" w:hAnsi="Century Gothic" w:cs="Calibri"/>
                <w:b/>
                <w:bCs/>
                <w:color w:val="000000"/>
                <w:sz w:val="18"/>
                <w:szCs w:val="18"/>
              </w:rPr>
            </w:pPr>
            <w:r>
              <w:rPr>
                <w:rFonts w:ascii="Century Gothic" w:hAnsi="Century Gothic" w:cs="Arial"/>
                <w:b/>
                <w:bCs/>
                <w:color w:val="000000"/>
                <w:sz w:val="18"/>
                <w:szCs w:val="18"/>
              </w:rPr>
              <w:t>De</w:t>
            </w:r>
            <w:r w:rsidR="00794037">
              <w:rPr>
                <w:rFonts w:ascii="Century Gothic" w:hAnsi="Century Gothic" w:cs="Arial"/>
                <w:b/>
                <w:bCs/>
                <w:color w:val="000000"/>
                <w:sz w:val="18"/>
                <w:szCs w:val="18"/>
              </w:rPr>
              <w:t>c</w:t>
            </w:r>
            <w:r>
              <w:rPr>
                <w:rFonts w:ascii="Century Gothic" w:hAnsi="Century Gothic" w:cs="Arial"/>
                <w:b/>
                <w:bCs/>
                <w:color w:val="000000"/>
                <w:sz w:val="18"/>
                <w:szCs w:val="18"/>
              </w:rPr>
              <w:t>ember</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2AADB7FF" w14:textId="6C33B050"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11/12/</w:t>
            </w:r>
            <w:r w:rsidR="00103682">
              <w:rPr>
                <w:rFonts w:ascii="Century Gothic" w:hAnsi="Century Gothic" w:cs="Arial"/>
                <w:color w:val="000000"/>
                <w:sz w:val="18"/>
                <w:szCs w:val="18"/>
              </w:rPr>
              <w:t>202</w:t>
            </w:r>
            <w:r w:rsidR="004348FB">
              <w:rPr>
                <w:rFonts w:ascii="Century Gothic" w:hAnsi="Century Gothic" w:cs="Arial"/>
                <w:color w:val="000000"/>
                <w:sz w:val="18"/>
                <w:szCs w:val="18"/>
              </w:rPr>
              <w:t>5</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65787718" w14:textId="18359FAC" w:rsidR="00762CE8" w:rsidRDefault="00762CE8" w:rsidP="00103682">
            <w:pPr>
              <w:jc w:val="center"/>
              <w:rPr>
                <w:rFonts w:ascii="Century Gothic" w:hAnsi="Century Gothic" w:cs="Calibri"/>
                <w:color w:val="000000"/>
                <w:sz w:val="18"/>
                <w:szCs w:val="18"/>
              </w:rPr>
            </w:pPr>
            <w:r>
              <w:rPr>
                <w:rFonts w:ascii="Century Gothic" w:hAnsi="Century Gothic" w:cs="Arial"/>
                <w:color w:val="000000"/>
                <w:sz w:val="18"/>
                <w:szCs w:val="18"/>
              </w:rPr>
              <w:t>21/12/</w:t>
            </w:r>
            <w:r w:rsidR="00103682">
              <w:rPr>
                <w:rFonts w:ascii="Century Gothic" w:hAnsi="Century Gothic" w:cs="Arial"/>
                <w:color w:val="000000"/>
                <w:sz w:val="18"/>
                <w:szCs w:val="18"/>
              </w:rPr>
              <w:t>202</w:t>
            </w:r>
            <w:r w:rsidR="00C06CC3">
              <w:rPr>
                <w:rFonts w:ascii="Century Gothic" w:hAnsi="Century Gothic" w:cs="Arial"/>
                <w:color w:val="000000"/>
                <w:sz w:val="18"/>
                <w:szCs w:val="18"/>
              </w:rPr>
              <w:t>5</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597DBC2B" w14:textId="77777777" w:rsidR="00762CE8" w:rsidRDefault="00762CE8">
            <w:pPr>
              <w:jc w:val="center"/>
              <w:rPr>
                <w:rFonts w:ascii="Century Gothic" w:hAnsi="Century Gothic" w:cs="Calibri"/>
                <w:color w:val="FF0000"/>
                <w:sz w:val="18"/>
                <w:szCs w:val="18"/>
              </w:rPr>
            </w:pPr>
            <w:r>
              <w:rPr>
                <w:rFonts w:ascii="Century Gothic" w:hAnsi="Century Gothic" w:cs="Calibri"/>
                <w:color w:val="FF0000"/>
                <w:sz w:val="18"/>
                <w:szCs w:val="18"/>
              </w:rPr>
              <w:t> </w:t>
            </w:r>
          </w:p>
        </w:tc>
      </w:tr>
    </w:tbl>
    <w:p w14:paraId="2DFAAA9F" w14:textId="77777777" w:rsidR="00C45572" w:rsidRDefault="00C45572" w:rsidP="006A38FE">
      <w:pPr>
        <w:jc w:val="center"/>
        <w:rPr>
          <w:rFonts w:ascii="Century Gothic" w:hAnsi="Century Gothic"/>
          <w:color w:val="FF0000"/>
          <w:sz w:val="18"/>
          <w:szCs w:val="18"/>
        </w:rPr>
      </w:pPr>
    </w:p>
    <w:p w14:paraId="04704F76" w14:textId="77777777" w:rsidR="002C635A" w:rsidRPr="006A38FE" w:rsidRDefault="002C635A" w:rsidP="006A38FE">
      <w:pPr>
        <w:jc w:val="center"/>
        <w:rPr>
          <w:rFonts w:ascii="Century Gothic" w:hAnsi="Century Gothic"/>
          <w:sz w:val="18"/>
          <w:szCs w:val="18"/>
        </w:rPr>
      </w:pPr>
      <w:r w:rsidRPr="00A969AB">
        <w:rPr>
          <w:rFonts w:ascii="Century Gothic" w:hAnsi="Century Gothic"/>
          <w:color w:val="FF0000"/>
          <w:sz w:val="18"/>
          <w:szCs w:val="18"/>
        </w:rPr>
        <w:t>D – German guided departures</w:t>
      </w:r>
      <w:r w:rsidRPr="00A969AB">
        <w:rPr>
          <w:rFonts w:ascii="Century Gothic" w:hAnsi="Century Gothic"/>
          <w:sz w:val="18"/>
          <w:szCs w:val="18"/>
        </w:rPr>
        <w:t xml:space="preserve"> / </w:t>
      </w:r>
      <w:r w:rsidR="006A38FE" w:rsidRPr="00A969AB">
        <w:rPr>
          <w:rFonts w:ascii="Century Gothic" w:hAnsi="Century Gothic"/>
          <w:color w:val="00B050"/>
          <w:sz w:val="18"/>
          <w:szCs w:val="18"/>
        </w:rPr>
        <w:t xml:space="preserve">F – French guided departures </w:t>
      </w:r>
    </w:p>
    <w:p w14:paraId="63A51019" w14:textId="77777777" w:rsidR="000A707F" w:rsidRPr="00100F0C" w:rsidRDefault="0098196D" w:rsidP="00100F0C">
      <w:pPr>
        <w:pStyle w:val="Heading1"/>
        <w:widowControl w:val="0"/>
        <w:adjustRightInd w:val="0"/>
        <w:spacing w:line="360" w:lineRule="atLeast"/>
        <w:jc w:val="center"/>
        <w:textAlignment w:val="baseline"/>
        <w:rPr>
          <w:sz w:val="22"/>
          <w:szCs w:val="18"/>
          <w:u w:val="none"/>
        </w:rPr>
      </w:pPr>
      <w:r w:rsidRPr="00100F0C">
        <w:rPr>
          <w:sz w:val="22"/>
          <w:szCs w:val="18"/>
          <w:u w:val="none"/>
        </w:rPr>
        <w:t>ITINERARY</w:t>
      </w:r>
    </w:p>
    <w:p w14:paraId="4E676BB1" w14:textId="77777777" w:rsidR="00B61DF3" w:rsidRDefault="00B61DF3" w:rsidP="00B61DF3">
      <w:pPr>
        <w:tabs>
          <w:tab w:val="left" w:pos="3600"/>
        </w:tabs>
        <w:jc w:val="center"/>
        <w:rPr>
          <w:rFonts w:ascii="Century Gothic" w:hAnsi="Century Gothic"/>
          <w:sz w:val="18"/>
          <w:szCs w:val="20"/>
        </w:rPr>
      </w:pPr>
      <w:r w:rsidRPr="00BC6A27">
        <w:rPr>
          <w:rFonts w:ascii="Century Gothic" w:hAnsi="Century Gothic"/>
          <w:b/>
          <w:sz w:val="18"/>
          <w:szCs w:val="20"/>
        </w:rPr>
        <w:t>B</w:t>
      </w:r>
      <w:r w:rsidRPr="00BC6A27">
        <w:rPr>
          <w:rFonts w:ascii="Century Gothic" w:hAnsi="Century Gothic"/>
          <w:sz w:val="18"/>
          <w:szCs w:val="20"/>
        </w:rPr>
        <w:t xml:space="preserve"> = Breakfast       </w:t>
      </w:r>
      <w:r w:rsidRPr="00BC6A27">
        <w:rPr>
          <w:rFonts w:ascii="Century Gothic" w:hAnsi="Century Gothic"/>
          <w:b/>
          <w:sz w:val="18"/>
          <w:szCs w:val="20"/>
        </w:rPr>
        <w:t xml:space="preserve">L </w:t>
      </w:r>
      <w:r w:rsidRPr="00BC6A27">
        <w:rPr>
          <w:rFonts w:ascii="Century Gothic" w:hAnsi="Century Gothic"/>
          <w:sz w:val="18"/>
          <w:szCs w:val="20"/>
        </w:rPr>
        <w:t xml:space="preserve">= Lunch      </w:t>
      </w:r>
      <w:r w:rsidRPr="00BC6A27">
        <w:rPr>
          <w:rFonts w:ascii="Century Gothic" w:hAnsi="Century Gothic"/>
          <w:b/>
          <w:sz w:val="18"/>
          <w:szCs w:val="20"/>
        </w:rPr>
        <w:t>D</w:t>
      </w:r>
      <w:r w:rsidRPr="00BC6A27">
        <w:rPr>
          <w:rFonts w:ascii="Century Gothic" w:hAnsi="Century Gothic"/>
          <w:sz w:val="18"/>
          <w:szCs w:val="20"/>
        </w:rPr>
        <w:t xml:space="preserve"> = Dinner</w:t>
      </w:r>
    </w:p>
    <w:p w14:paraId="709B529E" w14:textId="77777777" w:rsidR="00A93F55" w:rsidRDefault="00A93F55" w:rsidP="00B61DF3">
      <w:pPr>
        <w:tabs>
          <w:tab w:val="left" w:pos="3600"/>
        </w:tabs>
        <w:jc w:val="center"/>
        <w:rPr>
          <w:rFonts w:ascii="Century Gothic" w:hAnsi="Century Gothic"/>
          <w:sz w:val="18"/>
          <w:szCs w:val="20"/>
        </w:rPr>
      </w:pPr>
    </w:p>
    <w:p w14:paraId="11BD7821" w14:textId="77777777" w:rsidR="00A93F55" w:rsidRDefault="00A93F55" w:rsidP="00A93F55">
      <w:pPr>
        <w:pStyle w:val="Heading2"/>
        <w:rPr>
          <w:b w:val="0"/>
          <w:bCs w:val="0"/>
          <w:sz w:val="20"/>
          <w:szCs w:val="20"/>
        </w:rPr>
      </w:pPr>
      <w:r>
        <w:rPr>
          <w:sz w:val="20"/>
          <w:szCs w:val="20"/>
        </w:rPr>
        <w:t xml:space="preserve">DAY 1: ENTEBBE </w:t>
      </w:r>
    </w:p>
    <w:p w14:paraId="2CB63FDD" w14:textId="4B2468FE" w:rsidR="00A93F55" w:rsidRDefault="00A93F55" w:rsidP="00A93F55">
      <w:pPr>
        <w:tabs>
          <w:tab w:val="left" w:pos="3600"/>
        </w:tabs>
        <w:rPr>
          <w:rFonts w:ascii="Century Gothic" w:hAnsi="Century Gothic"/>
          <w:sz w:val="18"/>
          <w:szCs w:val="20"/>
        </w:rPr>
      </w:pPr>
      <w:r>
        <w:rPr>
          <w:rFonts w:ascii="Century Gothic" w:hAnsi="Century Gothic"/>
          <w:sz w:val="18"/>
          <w:szCs w:val="20"/>
        </w:rPr>
        <w:t>Meet and Greet at the Airport, transfer to your hotel.</w:t>
      </w:r>
      <w:r w:rsidR="00706730">
        <w:rPr>
          <w:rFonts w:ascii="Century Gothic" w:hAnsi="Century Gothic"/>
          <w:sz w:val="18"/>
          <w:szCs w:val="20"/>
        </w:rPr>
        <w:t xml:space="preserve"> </w:t>
      </w:r>
    </w:p>
    <w:p w14:paraId="66BCCBC3" w14:textId="77777777" w:rsidR="00A93F55" w:rsidRDefault="00A93F55" w:rsidP="00A93F55">
      <w:pPr>
        <w:tabs>
          <w:tab w:val="left" w:pos="3600"/>
        </w:tabs>
        <w:rPr>
          <w:rFonts w:ascii="Century Gothic" w:hAnsi="Century Gothic"/>
          <w:sz w:val="18"/>
          <w:szCs w:val="20"/>
        </w:rPr>
      </w:pPr>
    </w:p>
    <w:p w14:paraId="73E1E6CE" w14:textId="5B43324A" w:rsidR="00A93F55" w:rsidRPr="00A93F55" w:rsidRDefault="00A93F55" w:rsidP="00A93F55">
      <w:pPr>
        <w:ind w:left="3119" w:hanging="3119"/>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w:t>
      </w:r>
      <w:r w:rsidR="003007B5">
        <w:rPr>
          <w:rFonts w:ascii="Century Gothic" w:hAnsi="Century Gothic"/>
          <w:sz w:val="18"/>
          <w:szCs w:val="18"/>
        </w:rPr>
        <w:t>B</w:t>
      </w:r>
      <w:r w:rsidR="003007B5" w:rsidRPr="003007B5">
        <w:rPr>
          <w:rFonts w:ascii="Century Gothic" w:hAnsi="Century Gothic"/>
          <w:sz w:val="18"/>
          <w:szCs w:val="18"/>
        </w:rPr>
        <w:t xml:space="preserve">est Western Premier Garden </w:t>
      </w:r>
      <w:r w:rsidR="003007B5">
        <w:rPr>
          <w:rFonts w:ascii="Century Gothic" w:hAnsi="Century Gothic"/>
          <w:sz w:val="18"/>
          <w:szCs w:val="18"/>
        </w:rPr>
        <w:t>H</w:t>
      </w:r>
      <w:r w:rsidR="003007B5" w:rsidRPr="003007B5">
        <w:rPr>
          <w:rFonts w:ascii="Century Gothic" w:hAnsi="Century Gothic"/>
          <w:sz w:val="18"/>
          <w:szCs w:val="18"/>
        </w:rPr>
        <w:t>otel</w:t>
      </w:r>
      <w:r w:rsidR="00E92EA8">
        <w:rPr>
          <w:rFonts w:ascii="Century Gothic" w:hAnsi="Century Gothic"/>
          <w:sz w:val="18"/>
          <w:szCs w:val="18"/>
        </w:rPr>
        <w:t xml:space="preserve"> or similar </w:t>
      </w:r>
    </w:p>
    <w:p w14:paraId="3C606D6A" w14:textId="77777777" w:rsidR="002E5B1F" w:rsidRDefault="00A93F55" w:rsidP="002E5B1F">
      <w:pPr>
        <w:pStyle w:val="Heading2"/>
        <w:rPr>
          <w:b w:val="0"/>
          <w:bCs w:val="0"/>
          <w:sz w:val="20"/>
          <w:szCs w:val="20"/>
        </w:rPr>
      </w:pPr>
      <w:r>
        <w:rPr>
          <w:sz w:val="20"/>
          <w:szCs w:val="20"/>
        </w:rPr>
        <w:t>DAY 2</w:t>
      </w:r>
      <w:r w:rsidR="002E5B1F">
        <w:rPr>
          <w:sz w:val="20"/>
          <w:szCs w:val="20"/>
        </w:rPr>
        <w:t xml:space="preserve">: ENTEBBE TO MURCHISON FALLS                                                                        </w:t>
      </w:r>
      <w:r>
        <w:rPr>
          <w:sz w:val="20"/>
          <w:szCs w:val="20"/>
        </w:rPr>
        <w:t>B</w:t>
      </w:r>
      <w:r w:rsidR="002E5B1F">
        <w:rPr>
          <w:sz w:val="20"/>
          <w:szCs w:val="20"/>
        </w:rPr>
        <w:t>LD</w:t>
      </w:r>
    </w:p>
    <w:p w14:paraId="5A5249A8" w14:textId="77777777" w:rsidR="00E669C7" w:rsidRDefault="002E5B1F" w:rsidP="00E669C7">
      <w:pPr>
        <w:jc w:val="both"/>
        <w:rPr>
          <w:rFonts w:ascii="Century Gothic" w:hAnsi="Century Gothic"/>
          <w:sz w:val="18"/>
          <w:szCs w:val="18"/>
        </w:rPr>
      </w:pPr>
      <w:r>
        <w:rPr>
          <w:rFonts w:ascii="Century Gothic" w:hAnsi="Century Gothic"/>
          <w:sz w:val="18"/>
          <w:szCs w:val="18"/>
        </w:rPr>
        <w:t>You will be met and collected from your hotel in Entebbe and driven to Murchison Falls. Visit the Ziwa Rhino and Wildlife Ranch en route</w:t>
      </w:r>
      <w:r w:rsidR="002716A1">
        <w:rPr>
          <w:rFonts w:ascii="Century Gothic" w:hAnsi="Century Gothic"/>
          <w:sz w:val="18"/>
          <w:szCs w:val="18"/>
        </w:rPr>
        <w:t xml:space="preserve">, which </w:t>
      </w:r>
      <w:r w:rsidR="007F1578">
        <w:rPr>
          <w:rFonts w:ascii="Century Gothic" w:hAnsi="Century Gothic"/>
          <w:sz w:val="18"/>
          <w:szCs w:val="18"/>
        </w:rPr>
        <w:t xml:space="preserve">has the honour of hosting the only </w:t>
      </w:r>
      <w:r>
        <w:rPr>
          <w:rFonts w:ascii="Century Gothic" w:hAnsi="Century Gothic"/>
          <w:sz w:val="18"/>
          <w:szCs w:val="18"/>
        </w:rPr>
        <w:t xml:space="preserve">wild rhinos in Uganda. Presently the sanctuary is home to </w:t>
      </w:r>
      <w:r w:rsidR="00A15129">
        <w:rPr>
          <w:rFonts w:ascii="Century Gothic" w:hAnsi="Century Gothic"/>
          <w:sz w:val="18"/>
          <w:szCs w:val="18"/>
        </w:rPr>
        <w:t>nineteen</w:t>
      </w:r>
      <w:r>
        <w:rPr>
          <w:rFonts w:ascii="Century Gothic" w:hAnsi="Century Gothic"/>
          <w:sz w:val="18"/>
          <w:szCs w:val="18"/>
        </w:rPr>
        <w:t xml:space="preserve"> southern white rhinos. </w:t>
      </w:r>
      <w:r w:rsidR="00A15129">
        <w:rPr>
          <w:rFonts w:ascii="Century Gothic" w:hAnsi="Century Gothic"/>
          <w:sz w:val="18"/>
          <w:szCs w:val="18"/>
        </w:rPr>
        <w:t>The ranch</w:t>
      </w:r>
      <w:r w:rsidR="004E166C">
        <w:rPr>
          <w:rFonts w:ascii="Century Gothic" w:hAnsi="Century Gothic"/>
          <w:sz w:val="18"/>
          <w:szCs w:val="18"/>
        </w:rPr>
        <w:t xml:space="preserve"> </w:t>
      </w:r>
      <w:r>
        <w:rPr>
          <w:rFonts w:ascii="Century Gothic" w:hAnsi="Century Gothic"/>
          <w:sz w:val="18"/>
          <w:szCs w:val="18"/>
        </w:rPr>
        <w:t xml:space="preserve">has become increasingly popular with tourists for rhino trekking, bird watching, nature walks and relaxation. </w:t>
      </w:r>
    </w:p>
    <w:p w14:paraId="21E09D2E" w14:textId="77777777" w:rsidR="007F1578" w:rsidRDefault="00E669C7" w:rsidP="00E669C7">
      <w:pPr>
        <w:jc w:val="both"/>
        <w:rPr>
          <w:rFonts w:ascii="Century Gothic" w:hAnsi="Century Gothic"/>
          <w:sz w:val="18"/>
          <w:szCs w:val="18"/>
        </w:rPr>
      </w:pPr>
      <w:r>
        <w:rPr>
          <w:rFonts w:ascii="Century Gothic" w:hAnsi="Century Gothic"/>
          <w:sz w:val="18"/>
          <w:szCs w:val="18"/>
          <w:lang w:val="en-US"/>
        </w:rPr>
        <w:t>We will enjoy a picnic lunch before continuing the d</w:t>
      </w:r>
      <w:r w:rsidR="002E5B1F">
        <w:rPr>
          <w:rFonts w:ascii="Century Gothic" w:hAnsi="Century Gothic"/>
          <w:sz w:val="18"/>
          <w:szCs w:val="18"/>
        </w:rPr>
        <w:t xml:space="preserve">rive to </w:t>
      </w:r>
      <w:r w:rsidR="008158AB">
        <w:rPr>
          <w:rFonts w:ascii="Century Gothic" w:hAnsi="Century Gothic"/>
          <w:sz w:val="18"/>
          <w:szCs w:val="18"/>
        </w:rPr>
        <w:t xml:space="preserve">the spectacular </w:t>
      </w:r>
      <w:r w:rsidR="002E5B1F">
        <w:rPr>
          <w:rFonts w:ascii="Century Gothic" w:hAnsi="Century Gothic"/>
          <w:sz w:val="18"/>
          <w:szCs w:val="18"/>
        </w:rPr>
        <w:t>Murchison Falls</w:t>
      </w:r>
      <w:r w:rsidR="008158AB">
        <w:rPr>
          <w:rFonts w:ascii="Century Gothic" w:hAnsi="Century Gothic"/>
          <w:sz w:val="18"/>
          <w:szCs w:val="18"/>
        </w:rPr>
        <w:t>, located within one of Uganda’s oldest conservation areas</w:t>
      </w:r>
      <w:r w:rsidR="0075747F">
        <w:rPr>
          <w:rFonts w:ascii="Century Gothic" w:hAnsi="Century Gothic"/>
          <w:sz w:val="18"/>
          <w:szCs w:val="18"/>
        </w:rPr>
        <w:t>. Excluding the stop, the journey will take approximately 7-8 hours</w:t>
      </w:r>
      <w:r w:rsidR="00A26999">
        <w:rPr>
          <w:rFonts w:ascii="Century Gothic" w:hAnsi="Century Gothic"/>
          <w:sz w:val="18"/>
          <w:szCs w:val="18"/>
        </w:rPr>
        <w:t>.</w:t>
      </w:r>
      <w:r w:rsidR="00991D3F">
        <w:rPr>
          <w:rFonts w:ascii="Century Gothic" w:hAnsi="Century Gothic"/>
          <w:sz w:val="18"/>
          <w:szCs w:val="18"/>
        </w:rPr>
        <w:t xml:space="preserve"> </w:t>
      </w:r>
      <w:r w:rsidR="002E5B1F">
        <w:rPr>
          <w:rFonts w:ascii="Century Gothic" w:hAnsi="Century Gothic"/>
          <w:sz w:val="18"/>
          <w:szCs w:val="18"/>
        </w:rPr>
        <w:t xml:space="preserve">Murchison National </w:t>
      </w:r>
      <w:r w:rsidR="007F1578">
        <w:rPr>
          <w:rFonts w:ascii="Century Gothic" w:hAnsi="Century Gothic"/>
          <w:sz w:val="18"/>
          <w:szCs w:val="18"/>
        </w:rPr>
        <w:t>P</w:t>
      </w:r>
      <w:r w:rsidR="002E5B1F">
        <w:rPr>
          <w:rFonts w:ascii="Century Gothic" w:hAnsi="Century Gothic"/>
          <w:sz w:val="18"/>
          <w:szCs w:val="18"/>
        </w:rPr>
        <w:t>ark is suited in the northern part of Albertine Rift Valley</w:t>
      </w:r>
      <w:r w:rsidR="008158AB">
        <w:rPr>
          <w:rFonts w:ascii="Century Gothic" w:hAnsi="Century Gothic"/>
          <w:sz w:val="18"/>
          <w:szCs w:val="18"/>
        </w:rPr>
        <w:t xml:space="preserve">, </w:t>
      </w:r>
      <w:r w:rsidR="002E5B1F">
        <w:rPr>
          <w:rFonts w:ascii="Century Gothic" w:hAnsi="Century Gothic"/>
          <w:sz w:val="18"/>
          <w:szCs w:val="18"/>
        </w:rPr>
        <w:t>where the massive Bunyoro escarpment amalgamate</w:t>
      </w:r>
      <w:r w:rsidR="008158AB">
        <w:rPr>
          <w:rFonts w:ascii="Century Gothic" w:hAnsi="Century Gothic"/>
          <w:sz w:val="18"/>
          <w:szCs w:val="18"/>
        </w:rPr>
        <w:t>s</w:t>
      </w:r>
      <w:r w:rsidR="002E5B1F">
        <w:rPr>
          <w:rFonts w:ascii="Century Gothic" w:hAnsi="Century Gothic"/>
          <w:sz w:val="18"/>
          <w:szCs w:val="18"/>
        </w:rPr>
        <w:t xml:space="preserve"> into the enormous plains of </w:t>
      </w:r>
      <w:r w:rsidR="008158AB">
        <w:rPr>
          <w:rFonts w:ascii="Century Gothic" w:hAnsi="Century Gothic"/>
          <w:sz w:val="18"/>
          <w:szCs w:val="18"/>
        </w:rPr>
        <w:t xml:space="preserve">land </w:t>
      </w:r>
      <w:r w:rsidR="007C4C78">
        <w:rPr>
          <w:rFonts w:ascii="Century Gothic" w:hAnsi="Century Gothic"/>
          <w:sz w:val="18"/>
          <w:szCs w:val="18"/>
        </w:rPr>
        <w:t xml:space="preserve">traditionally inhabited by the </w:t>
      </w:r>
      <w:r w:rsidR="008158AB">
        <w:rPr>
          <w:rFonts w:ascii="Century Gothic" w:hAnsi="Century Gothic"/>
          <w:sz w:val="18"/>
          <w:szCs w:val="18"/>
        </w:rPr>
        <w:t xml:space="preserve">Acholi people. </w:t>
      </w:r>
    </w:p>
    <w:p w14:paraId="40FABDCF" w14:textId="77777777" w:rsidR="008158AB" w:rsidRDefault="008158AB" w:rsidP="00E669C7">
      <w:pPr>
        <w:jc w:val="both"/>
        <w:rPr>
          <w:rFonts w:ascii="Century Gothic" w:hAnsi="Century Gothic"/>
          <w:sz w:val="18"/>
          <w:szCs w:val="18"/>
        </w:rPr>
      </w:pPr>
    </w:p>
    <w:p w14:paraId="6E508EB4" w14:textId="77777777" w:rsidR="002E5B1F" w:rsidRDefault="002E5B1F" w:rsidP="00A40EFB">
      <w:pPr>
        <w:ind w:left="3119" w:hanging="3119"/>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w:t>
      </w:r>
      <w:r>
        <w:rPr>
          <w:rFonts w:ascii="Century Gothic" w:hAnsi="Century Gothic"/>
          <w:sz w:val="18"/>
          <w:szCs w:val="18"/>
        </w:rPr>
        <w:tab/>
        <w:t>Paraa Safari Lodge or similar</w:t>
      </w:r>
    </w:p>
    <w:p w14:paraId="237F8DCC" w14:textId="5D73CC0F" w:rsidR="002E5B1F" w:rsidRDefault="002E5B1F" w:rsidP="00A40EFB">
      <w:pPr>
        <w:ind w:left="3119" w:hanging="3119"/>
        <w:rPr>
          <w:rFonts w:ascii="Century Gothic" w:hAnsi="Century Gothic"/>
          <w:b/>
          <w:bCs/>
          <w:sz w:val="18"/>
          <w:szCs w:val="18"/>
          <w:lang w:val="en-US"/>
        </w:rPr>
      </w:pPr>
    </w:p>
    <w:p w14:paraId="3E684699" w14:textId="07EDC378" w:rsidR="003A2A8B" w:rsidRDefault="003A2A8B" w:rsidP="00A40EFB">
      <w:pPr>
        <w:ind w:left="3119" w:hanging="3119"/>
        <w:rPr>
          <w:rFonts w:ascii="Century Gothic" w:hAnsi="Century Gothic"/>
          <w:b/>
          <w:bCs/>
          <w:sz w:val="18"/>
          <w:szCs w:val="18"/>
          <w:lang w:val="en-US"/>
        </w:rPr>
      </w:pPr>
      <w:r>
        <w:rPr>
          <w:rFonts w:ascii="Century Gothic" w:hAnsi="Century Gothic"/>
          <w:b/>
          <w:bCs/>
          <w:sz w:val="18"/>
          <w:szCs w:val="18"/>
          <w:lang w:val="en-US"/>
        </w:rPr>
        <w:t>Breakfast</w:t>
      </w:r>
      <w:r w:rsidR="00DB1662">
        <w:rPr>
          <w:rFonts w:ascii="Century Gothic" w:hAnsi="Century Gothic"/>
          <w:b/>
          <w:bCs/>
          <w:sz w:val="18"/>
          <w:szCs w:val="18"/>
          <w:lang w:val="en-US"/>
        </w:rPr>
        <w:t>:</w:t>
      </w:r>
      <w:r>
        <w:rPr>
          <w:rFonts w:ascii="Century Gothic" w:hAnsi="Century Gothic"/>
          <w:b/>
          <w:bCs/>
          <w:sz w:val="18"/>
          <w:szCs w:val="18"/>
          <w:lang w:val="en-US"/>
        </w:rPr>
        <w:tab/>
      </w:r>
      <w:r w:rsidR="00D03CD8" w:rsidRPr="00D03CD8">
        <w:rPr>
          <w:rFonts w:ascii="Century Gothic" w:hAnsi="Century Gothic"/>
          <w:sz w:val="18"/>
          <w:szCs w:val="18"/>
          <w:lang w:val="en-US"/>
        </w:rPr>
        <w:t xml:space="preserve">At </w:t>
      </w:r>
      <w:r w:rsidRPr="00D03CD8">
        <w:rPr>
          <w:rFonts w:ascii="Century Gothic" w:hAnsi="Century Gothic"/>
          <w:sz w:val="18"/>
          <w:szCs w:val="18"/>
          <w:lang w:val="en-US"/>
        </w:rPr>
        <w:t>Best</w:t>
      </w:r>
      <w:r w:rsidRPr="003A2A8B">
        <w:rPr>
          <w:rFonts w:ascii="Century Gothic" w:hAnsi="Century Gothic"/>
          <w:sz w:val="18"/>
          <w:szCs w:val="18"/>
          <w:lang w:val="en-US"/>
        </w:rPr>
        <w:t xml:space="preserve"> Western Premier Garden </w:t>
      </w:r>
      <w:r>
        <w:rPr>
          <w:rFonts w:ascii="Century Gothic" w:hAnsi="Century Gothic"/>
          <w:sz w:val="18"/>
          <w:szCs w:val="18"/>
          <w:lang w:val="en-US"/>
        </w:rPr>
        <w:t>H</w:t>
      </w:r>
      <w:r w:rsidRPr="003A2A8B">
        <w:rPr>
          <w:rFonts w:ascii="Century Gothic" w:hAnsi="Century Gothic"/>
          <w:sz w:val="18"/>
          <w:szCs w:val="18"/>
          <w:lang w:val="en-US"/>
        </w:rPr>
        <w:t>otel</w:t>
      </w:r>
      <w:r w:rsidR="00EB4AB8">
        <w:rPr>
          <w:rFonts w:ascii="Century Gothic" w:hAnsi="Century Gothic"/>
          <w:sz w:val="18"/>
          <w:szCs w:val="18"/>
          <w:lang w:val="en-US"/>
        </w:rPr>
        <w:t xml:space="preserve"> </w:t>
      </w:r>
      <w:r w:rsidR="00EB4AB8">
        <w:rPr>
          <w:rFonts w:ascii="Century Gothic" w:hAnsi="Century Gothic"/>
          <w:sz w:val="18"/>
          <w:szCs w:val="18"/>
        </w:rPr>
        <w:t>or similar</w:t>
      </w:r>
    </w:p>
    <w:p w14:paraId="6F6F8F11" w14:textId="20BED961" w:rsidR="002E5B1F" w:rsidRDefault="002E5B1F" w:rsidP="00A40EFB">
      <w:pPr>
        <w:ind w:left="3119" w:hanging="3119"/>
        <w:rPr>
          <w:rFonts w:ascii="Century Gothic" w:hAnsi="Century Gothic"/>
          <w:b/>
          <w:bCs/>
          <w:sz w:val="18"/>
          <w:szCs w:val="18"/>
        </w:rPr>
      </w:pPr>
      <w:r>
        <w:rPr>
          <w:rFonts w:ascii="Century Gothic" w:hAnsi="Century Gothic"/>
          <w:b/>
          <w:bCs/>
          <w:sz w:val="18"/>
          <w:szCs w:val="18"/>
        </w:rPr>
        <w:t>Lunch:                                        </w:t>
      </w:r>
      <w:r>
        <w:rPr>
          <w:rFonts w:ascii="Century Gothic" w:hAnsi="Century Gothic"/>
          <w:b/>
          <w:bCs/>
          <w:sz w:val="18"/>
          <w:szCs w:val="18"/>
        </w:rPr>
        <w:tab/>
      </w:r>
      <w:r>
        <w:rPr>
          <w:rFonts w:ascii="Century Gothic" w:hAnsi="Century Gothic"/>
          <w:sz w:val="18"/>
          <w:szCs w:val="18"/>
        </w:rPr>
        <w:t xml:space="preserve">Picnic lunch at Rhino Sanctuary </w:t>
      </w:r>
      <w:r w:rsidR="00EB4AB8">
        <w:rPr>
          <w:rFonts w:ascii="Century Gothic" w:hAnsi="Century Gothic"/>
          <w:sz w:val="18"/>
          <w:szCs w:val="18"/>
        </w:rPr>
        <w:t>or similar</w:t>
      </w:r>
    </w:p>
    <w:p w14:paraId="4940AEBE" w14:textId="164D3408" w:rsidR="002E5B1F" w:rsidRDefault="002E5B1F" w:rsidP="00A40EFB">
      <w:pPr>
        <w:ind w:left="3119" w:hanging="3119"/>
        <w:rPr>
          <w:rFonts w:ascii="Century Gothic" w:hAnsi="Century Gothic"/>
          <w:sz w:val="18"/>
          <w:szCs w:val="18"/>
        </w:rPr>
      </w:pPr>
      <w:r>
        <w:rPr>
          <w:rFonts w:ascii="Century Gothic" w:hAnsi="Century Gothic"/>
          <w:b/>
          <w:bCs/>
          <w:sz w:val="18"/>
          <w:szCs w:val="18"/>
        </w:rPr>
        <w:t>Dinner:</w:t>
      </w:r>
      <w:r>
        <w:rPr>
          <w:rFonts w:ascii="Century Gothic" w:hAnsi="Century Gothic"/>
          <w:sz w:val="18"/>
          <w:szCs w:val="18"/>
        </w:rPr>
        <w:t xml:space="preserve">                                      </w:t>
      </w:r>
      <w:r>
        <w:rPr>
          <w:rFonts w:ascii="Century Gothic" w:hAnsi="Century Gothic"/>
          <w:sz w:val="18"/>
          <w:szCs w:val="18"/>
        </w:rPr>
        <w:tab/>
      </w:r>
      <w:r w:rsidR="00FA7305">
        <w:rPr>
          <w:rFonts w:ascii="Century Gothic" w:hAnsi="Century Gothic"/>
          <w:sz w:val="18"/>
          <w:szCs w:val="18"/>
        </w:rPr>
        <w:t xml:space="preserve">At </w:t>
      </w:r>
      <w:r>
        <w:rPr>
          <w:rFonts w:ascii="Century Gothic" w:hAnsi="Century Gothic"/>
          <w:sz w:val="18"/>
          <w:szCs w:val="18"/>
        </w:rPr>
        <w:t xml:space="preserve">Paraa Safari Lodge </w:t>
      </w:r>
      <w:r w:rsidR="007C4C78">
        <w:rPr>
          <w:rFonts w:ascii="Century Gothic" w:hAnsi="Century Gothic"/>
          <w:sz w:val="18"/>
          <w:szCs w:val="18"/>
        </w:rPr>
        <w:t>or similar</w:t>
      </w:r>
      <w:r w:rsidR="00EB4AB8" w:rsidRPr="00EB4AB8">
        <w:rPr>
          <w:rFonts w:ascii="Century Gothic" w:hAnsi="Century Gothic"/>
          <w:sz w:val="18"/>
          <w:szCs w:val="18"/>
        </w:rPr>
        <w:t xml:space="preserve"> </w:t>
      </w:r>
    </w:p>
    <w:p w14:paraId="2AD1DF70" w14:textId="77777777" w:rsidR="00EB4AB8" w:rsidRDefault="00EB4AB8" w:rsidP="00A40EFB">
      <w:pPr>
        <w:ind w:left="3119" w:hanging="3119"/>
        <w:rPr>
          <w:rFonts w:ascii="Century Gothic" w:hAnsi="Century Gothic"/>
          <w:sz w:val="18"/>
          <w:szCs w:val="18"/>
        </w:rPr>
      </w:pPr>
    </w:p>
    <w:p w14:paraId="517C90E1" w14:textId="77777777" w:rsidR="002E5B1F" w:rsidRPr="00294221" w:rsidRDefault="002E5B1F" w:rsidP="00A40EFB">
      <w:pPr>
        <w:ind w:left="3119" w:hanging="3119"/>
        <w:rPr>
          <w:rFonts w:ascii="Century Gothic" w:hAnsi="Century Gothic"/>
          <w:sz w:val="18"/>
          <w:szCs w:val="18"/>
        </w:rPr>
      </w:pPr>
      <w:r>
        <w:rPr>
          <w:rFonts w:ascii="Century Gothic" w:hAnsi="Century Gothic"/>
          <w:b/>
          <w:bCs/>
          <w:sz w:val="18"/>
          <w:szCs w:val="18"/>
        </w:rPr>
        <w:t xml:space="preserve">Approx. distance:              </w:t>
      </w:r>
      <w:r>
        <w:rPr>
          <w:rFonts w:ascii="Century Gothic" w:hAnsi="Century Gothic"/>
          <w:sz w:val="18"/>
          <w:szCs w:val="18"/>
        </w:rPr>
        <w:t>                </w:t>
      </w:r>
      <w:r w:rsidR="00A40EFB">
        <w:rPr>
          <w:rFonts w:ascii="Century Gothic" w:hAnsi="Century Gothic"/>
          <w:sz w:val="18"/>
          <w:szCs w:val="18"/>
        </w:rPr>
        <w:tab/>
      </w:r>
      <w:r w:rsidRPr="00294221">
        <w:rPr>
          <w:rFonts w:ascii="Century Gothic" w:hAnsi="Century Gothic"/>
          <w:sz w:val="18"/>
          <w:szCs w:val="18"/>
        </w:rPr>
        <w:t>3</w:t>
      </w:r>
      <w:r w:rsidRPr="00294221">
        <w:rPr>
          <w:rFonts w:ascii="Century Gothic" w:hAnsi="Century Gothic"/>
          <w:color w:val="1F497D"/>
          <w:sz w:val="18"/>
          <w:szCs w:val="18"/>
        </w:rPr>
        <w:t>7</w:t>
      </w:r>
      <w:r w:rsidRPr="00294221">
        <w:rPr>
          <w:rFonts w:ascii="Century Gothic" w:hAnsi="Century Gothic"/>
          <w:sz w:val="18"/>
          <w:szCs w:val="18"/>
        </w:rPr>
        <w:t>0 km</w:t>
      </w:r>
    </w:p>
    <w:p w14:paraId="32CEEA1F" w14:textId="77777777" w:rsidR="002E5B1F" w:rsidRDefault="002E5B1F" w:rsidP="00A40EFB">
      <w:pPr>
        <w:ind w:left="3119" w:hanging="3119"/>
        <w:rPr>
          <w:rFonts w:ascii="Century Gothic" w:hAnsi="Century Gothic"/>
          <w:sz w:val="18"/>
          <w:szCs w:val="18"/>
        </w:rPr>
      </w:pPr>
      <w:r w:rsidRPr="00294221">
        <w:rPr>
          <w:rFonts w:ascii="Century Gothic" w:hAnsi="Century Gothic"/>
          <w:b/>
          <w:bCs/>
          <w:sz w:val="18"/>
          <w:szCs w:val="18"/>
        </w:rPr>
        <w:t>Approx. driving time:</w:t>
      </w:r>
      <w:r w:rsidRPr="00294221">
        <w:rPr>
          <w:rFonts w:ascii="Century Gothic" w:hAnsi="Century Gothic"/>
          <w:sz w:val="18"/>
          <w:szCs w:val="18"/>
        </w:rPr>
        <w:t>                        </w:t>
      </w:r>
      <w:r w:rsidR="00A40EFB" w:rsidRPr="00294221">
        <w:rPr>
          <w:rFonts w:ascii="Century Gothic" w:hAnsi="Century Gothic"/>
          <w:sz w:val="18"/>
          <w:szCs w:val="18"/>
        </w:rPr>
        <w:tab/>
      </w:r>
      <w:r w:rsidRPr="00294221">
        <w:rPr>
          <w:rFonts w:ascii="Century Gothic" w:hAnsi="Century Gothic"/>
          <w:sz w:val="18"/>
          <w:szCs w:val="18"/>
        </w:rPr>
        <w:t>8-9 hours (including game drives &amp; game drive speed)</w:t>
      </w:r>
    </w:p>
    <w:p w14:paraId="46F86DB2" w14:textId="77777777" w:rsidR="00A93F55" w:rsidRDefault="00A93F55" w:rsidP="00A40EFB">
      <w:pPr>
        <w:ind w:left="3119" w:hanging="3119"/>
        <w:rPr>
          <w:rFonts w:ascii="Century Gothic" w:hAnsi="Century Gothic"/>
          <w:sz w:val="18"/>
          <w:szCs w:val="18"/>
        </w:rPr>
      </w:pPr>
    </w:p>
    <w:p w14:paraId="4395159D" w14:textId="77777777" w:rsidR="00A93F55" w:rsidRDefault="00A93F55" w:rsidP="00A40EFB">
      <w:pPr>
        <w:ind w:left="3119" w:hanging="3119"/>
        <w:rPr>
          <w:rFonts w:ascii="Century Gothic" w:hAnsi="Century Gothic"/>
          <w:sz w:val="18"/>
          <w:szCs w:val="18"/>
        </w:rPr>
      </w:pPr>
    </w:p>
    <w:p w14:paraId="496AFA9B" w14:textId="77777777" w:rsidR="002E5B1F" w:rsidRDefault="00A93F55" w:rsidP="002E5B1F">
      <w:pPr>
        <w:pStyle w:val="Heading2"/>
        <w:rPr>
          <w:b w:val="0"/>
          <w:bCs w:val="0"/>
          <w:sz w:val="20"/>
          <w:szCs w:val="20"/>
        </w:rPr>
      </w:pPr>
      <w:r>
        <w:rPr>
          <w:sz w:val="20"/>
          <w:szCs w:val="20"/>
        </w:rPr>
        <w:t>DAY 3</w:t>
      </w:r>
      <w:r w:rsidR="002E5B1F">
        <w:rPr>
          <w:sz w:val="20"/>
          <w:szCs w:val="20"/>
        </w:rPr>
        <w:t>:  MURCHISON FALLS                                                                                          BLD</w:t>
      </w:r>
    </w:p>
    <w:p w14:paraId="281CEC98" w14:textId="77777777" w:rsidR="00E00C33" w:rsidRDefault="002E5B1F" w:rsidP="006F3BC1">
      <w:pPr>
        <w:jc w:val="both"/>
        <w:rPr>
          <w:rFonts w:ascii="Century Gothic" w:hAnsi="Century Gothic"/>
          <w:sz w:val="18"/>
          <w:szCs w:val="18"/>
          <w:highlight w:val="yellow"/>
        </w:rPr>
      </w:pPr>
      <w:r>
        <w:rPr>
          <w:rFonts w:ascii="Century Gothic" w:hAnsi="Century Gothic"/>
          <w:sz w:val="18"/>
          <w:szCs w:val="18"/>
        </w:rPr>
        <w:t xml:space="preserve">After </w:t>
      </w:r>
      <w:r w:rsidR="00C64ECC">
        <w:rPr>
          <w:rFonts w:ascii="Century Gothic" w:hAnsi="Century Gothic"/>
          <w:sz w:val="18"/>
          <w:szCs w:val="18"/>
        </w:rPr>
        <w:t xml:space="preserve">an early </w:t>
      </w:r>
      <w:r>
        <w:rPr>
          <w:rFonts w:ascii="Century Gothic" w:hAnsi="Century Gothic"/>
          <w:sz w:val="18"/>
          <w:szCs w:val="18"/>
        </w:rPr>
        <w:t xml:space="preserve">breakfast, you will be taken </w:t>
      </w:r>
      <w:r w:rsidR="007C4C78">
        <w:rPr>
          <w:rFonts w:ascii="Century Gothic" w:hAnsi="Century Gothic"/>
          <w:sz w:val="18"/>
          <w:szCs w:val="18"/>
        </w:rPr>
        <w:t xml:space="preserve">on a morning game drive in Murchison Falls National Park in search of wildlife such as elephant, buffalo, giraffe, hartebeest and oribi. </w:t>
      </w:r>
      <w:r w:rsidRPr="00CC47D5">
        <w:rPr>
          <w:rFonts w:ascii="Century Gothic" w:hAnsi="Century Gothic"/>
          <w:sz w:val="18"/>
          <w:szCs w:val="18"/>
        </w:rPr>
        <w:t xml:space="preserve">Continue to </w:t>
      </w:r>
      <w:r w:rsidR="00CC47D5">
        <w:rPr>
          <w:rFonts w:ascii="Century Gothic" w:hAnsi="Century Gothic"/>
          <w:sz w:val="18"/>
          <w:szCs w:val="18"/>
        </w:rPr>
        <w:t>the launch site for a</w:t>
      </w:r>
      <w:r w:rsidRPr="00CC47D5">
        <w:rPr>
          <w:rFonts w:ascii="Century Gothic" w:hAnsi="Century Gothic"/>
          <w:sz w:val="18"/>
          <w:szCs w:val="18"/>
        </w:rPr>
        <w:t xml:space="preserve"> boat ride combined with a cheese and wine </w:t>
      </w:r>
      <w:r w:rsidR="00B8136E" w:rsidRPr="00CC47D5">
        <w:rPr>
          <w:rFonts w:ascii="Century Gothic" w:hAnsi="Century Gothic"/>
          <w:sz w:val="18"/>
          <w:szCs w:val="18"/>
        </w:rPr>
        <w:t xml:space="preserve">cruise. </w:t>
      </w:r>
    </w:p>
    <w:p w14:paraId="78AD465A" w14:textId="77777777" w:rsidR="00CC47D5" w:rsidRPr="00CC47D5" w:rsidRDefault="00CC47D5" w:rsidP="006F3BC1">
      <w:pPr>
        <w:jc w:val="both"/>
        <w:rPr>
          <w:rFonts w:ascii="Century Gothic" w:hAnsi="Century Gothic"/>
          <w:sz w:val="18"/>
          <w:szCs w:val="18"/>
          <w:lang w:val="en-US"/>
        </w:rPr>
      </w:pPr>
      <w:r w:rsidRPr="00CC47D5">
        <w:rPr>
          <w:rFonts w:ascii="Century Gothic" w:hAnsi="Century Gothic"/>
          <w:sz w:val="18"/>
          <w:szCs w:val="18"/>
        </w:rPr>
        <w:lastRenderedPageBreak/>
        <w:t>A highlight of any visit to Murchison Falls Conservation Area is the launch trip to view the magnificent Murchison Falls. The scheduled boat trip normally departs in the morning and afternoon.  Hippos and crocodiles are abundant and you will see plenty of game and bird life. The voyage takes about three hours.</w:t>
      </w:r>
    </w:p>
    <w:p w14:paraId="2A70E14F" w14:textId="77777777" w:rsidR="002E5B1F" w:rsidRPr="007611F5" w:rsidRDefault="002E5B1F" w:rsidP="006F3BC1">
      <w:pPr>
        <w:jc w:val="both"/>
        <w:rPr>
          <w:rFonts w:ascii="Century Gothic" w:hAnsi="Century Gothic"/>
          <w:sz w:val="18"/>
          <w:szCs w:val="18"/>
          <w:highlight w:val="yellow"/>
        </w:rPr>
      </w:pPr>
    </w:p>
    <w:p w14:paraId="47805BDB" w14:textId="77777777" w:rsidR="002E5B1F" w:rsidRDefault="002E5B1F" w:rsidP="006F3BC1">
      <w:pPr>
        <w:jc w:val="both"/>
        <w:rPr>
          <w:rFonts w:ascii="Century Gothic" w:hAnsi="Century Gothic"/>
          <w:sz w:val="18"/>
          <w:szCs w:val="18"/>
        </w:rPr>
      </w:pPr>
      <w:r w:rsidRPr="00CC47D5">
        <w:rPr>
          <w:rFonts w:ascii="Century Gothic" w:hAnsi="Century Gothic"/>
          <w:sz w:val="18"/>
          <w:szCs w:val="18"/>
        </w:rPr>
        <w:t>Return to the lodge for</w:t>
      </w:r>
      <w:r w:rsidR="00CC47D5" w:rsidRPr="00CC47D5">
        <w:rPr>
          <w:rFonts w:ascii="Century Gothic" w:hAnsi="Century Gothic"/>
          <w:sz w:val="18"/>
          <w:szCs w:val="18"/>
        </w:rPr>
        <w:t xml:space="preserve"> lunch, followed by an evening</w:t>
      </w:r>
      <w:r w:rsidRPr="00CC47D5">
        <w:rPr>
          <w:rFonts w:ascii="Century Gothic" w:hAnsi="Century Gothic"/>
          <w:sz w:val="18"/>
          <w:szCs w:val="18"/>
        </w:rPr>
        <w:t xml:space="preserve"> game drive.</w:t>
      </w:r>
    </w:p>
    <w:p w14:paraId="2250B754" w14:textId="77777777" w:rsidR="002E5B1F" w:rsidRDefault="002E5B1F" w:rsidP="002E5B1F">
      <w:pPr>
        <w:jc w:val="both"/>
        <w:rPr>
          <w:rFonts w:ascii="Century Gothic" w:hAnsi="Century Gothic"/>
          <w:b/>
          <w:bCs/>
          <w:sz w:val="18"/>
          <w:szCs w:val="18"/>
        </w:rPr>
      </w:pPr>
    </w:p>
    <w:p w14:paraId="0D95D208" w14:textId="77777777" w:rsidR="002E5B1F" w:rsidRDefault="002E5B1F" w:rsidP="007611F5">
      <w:pPr>
        <w:ind w:left="3119" w:hanging="3119"/>
        <w:jc w:val="both"/>
        <w:rPr>
          <w:rFonts w:ascii="Century Gothic" w:hAnsi="Century Gothic"/>
          <w:sz w:val="18"/>
          <w:szCs w:val="18"/>
          <w:lang w:val="en-US"/>
        </w:rPr>
      </w:pPr>
      <w:r>
        <w:rPr>
          <w:rFonts w:ascii="Century Gothic" w:hAnsi="Century Gothic"/>
          <w:b/>
          <w:bCs/>
          <w:sz w:val="18"/>
          <w:szCs w:val="18"/>
        </w:rPr>
        <w:t xml:space="preserve">Accommodation:             </w:t>
      </w:r>
      <w:r>
        <w:rPr>
          <w:rFonts w:ascii="Century Gothic" w:hAnsi="Century Gothic"/>
          <w:sz w:val="18"/>
          <w:szCs w:val="18"/>
        </w:rPr>
        <w:t>                  Paraa Safari Lodge or similar</w:t>
      </w:r>
    </w:p>
    <w:p w14:paraId="47A73F71" w14:textId="77777777" w:rsidR="002E5B1F" w:rsidRDefault="002E5B1F" w:rsidP="007611F5">
      <w:pPr>
        <w:ind w:left="3119" w:hanging="3119"/>
        <w:jc w:val="both"/>
        <w:rPr>
          <w:rFonts w:ascii="Century Gothic" w:hAnsi="Century Gothic"/>
          <w:sz w:val="18"/>
          <w:szCs w:val="18"/>
        </w:rPr>
      </w:pPr>
    </w:p>
    <w:p w14:paraId="7639B747" w14:textId="4B5F0918" w:rsidR="002E5B1F" w:rsidRDefault="002E5B1F" w:rsidP="007611F5">
      <w:pPr>
        <w:ind w:left="3119" w:hanging="3119"/>
        <w:rPr>
          <w:rFonts w:ascii="Century Gothic" w:hAnsi="Century Gothic"/>
          <w:sz w:val="18"/>
          <w:szCs w:val="18"/>
        </w:rPr>
      </w:pPr>
      <w:r>
        <w:rPr>
          <w:rFonts w:ascii="Century Gothic" w:hAnsi="Century Gothic"/>
          <w:b/>
          <w:bCs/>
          <w:sz w:val="18"/>
          <w:szCs w:val="18"/>
        </w:rPr>
        <w:t>Breakfast:</w:t>
      </w:r>
      <w:r>
        <w:rPr>
          <w:rFonts w:ascii="Century Gothic" w:hAnsi="Century Gothic"/>
          <w:sz w:val="18"/>
          <w:szCs w:val="18"/>
        </w:rPr>
        <w:t>                                             At Paraa Safari Lod</w:t>
      </w:r>
      <w:r w:rsidR="007611F5">
        <w:rPr>
          <w:rFonts w:ascii="Century Gothic" w:hAnsi="Century Gothic"/>
          <w:sz w:val="18"/>
          <w:szCs w:val="18"/>
        </w:rPr>
        <w:t>g</w:t>
      </w:r>
      <w:r>
        <w:rPr>
          <w:rFonts w:ascii="Century Gothic" w:hAnsi="Century Gothic"/>
          <w:sz w:val="18"/>
          <w:szCs w:val="18"/>
        </w:rPr>
        <w:t>e</w:t>
      </w:r>
      <w:r w:rsidR="00EB4AB8">
        <w:rPr>
          <w:rFonts w:ascii="Century Gothic" w:hAnsi="Century Gothic"/>
          <w:sz w:val="18"/>
          <w:szCs w:val="18"/>
        </w:rPr>
        <w:t xml:space="preserve"> or similar</w:t>
      </w:r>
    </w:p>
    <w:p w14:paraId="59442D54" w14:textId="77777777" w:rsidR="00EB4AB8" w:rsidRDefault="002E5B1F" w:rsidP="007611F5">
      <w:pPr>
        <w:ind w:left="3119" w:hanging="3119"/>
        <w:rPr>
          <w:rFonts w:ascii="Century Gothic" w:hAnsi="Century Gothic"/>
          <w:b/>
          <w:bCs/>
          <w:sz w:val="18"/>
          <w:szCs w:val="18"/>
        </w:rPr>
      </w:pPr>
      <w:r>
        <w:rPr>
          <w:rFonts w:ascii="Century Gothic" w:hAnsi="Century Gothic"/>
          <w:b/>
          <w:bCs/>
          <w:sz w:val="18"/>
          <w:szCs w:val="18"/>
        </w:rPr>
        <w:t>Lunch:</w:t>
      </w:r>
      <w:r>
        <w:rPr>
          <w:rFonts w:ascii="Century Gothic" w:hAnsi="Century Gothic"/>
          <w:sz w:val="18"/>
          <w:szCs w:val="18"/>
        </w:rPr>
        <w:t>                                                   At Paraa Safari Lod</w:t>
      </w:r>
      <w:r w:rsidR="007611F5">
        <w:rPr>
          <w:rFonts w:ascii="Century Gothic" w:hAnsi="Century Gothic"/>
          <w:sz w:val="18"/>
          <w:szCs w:val="18"/>
        </w:rPr>
        <w:t>g</w:t>
      </w:r>
      <w:r>
        <w:rPr>
          <w:rFonts w:ascii="Century Gothic" w:hAnsi="Century Gothic"/>
          <w:sz w:val="18"/>
          <w:szCs w:val="18"/>
        </w:rPr>
        <w:t>e</w:t>
      </w:r>
      <w:r w:rsidR="00EB4AB8" w:rsidRPr="00EB4AB8">
        <w:rPr>
          <w:rFonts w:ascii="Century Gothic" w:hAnsi="Century Gothic"/>
          <w:sz w:val="18"/>
          <w:szCs w:val="18"/>
        </w:rPr>
        <w:t xml:space="preserve"> </w:t>
      </w:r>
      <w:r w:rsidR="00EB4AB8">
        <w:rPr>
          <w:rFonts w:ascii="Century Gothic" w:hAnsi="Century Gothic"/>
          <w:sz w:val="18"/>
          <w:szCs w:val="18"/>
        </w:rPr>
        <w:t>or similar</w:t>
      </w:r>
      <w:r w:rsidR="00EB4AB8">
        <w:rPr>
          <w:rFonts w:ascii="Century Gothic" w:hAnsi="Century Gothic"/>
          <w:b/>
          <w:bCs/>
          <w:sz w:val="18"/>
          <w:szCs w:val="18"/>
        </w:rPr>
        <w:t xml:space="preserve"> </w:t>
      </w:r>
    </w:p>
    <w:p w14:paraId="69EEB66B" w14:textId="278BD5F2" w:rsidR="002E5B1F" w:rsidRDefault="002E5B1F" w:rsidP="007611F5">
      <w:pPr>
        <w:ind w:left="3119" w:hanging="3119"/>
        <w:rPr>
          <w:rFonts w:ascii="Century Gothic" w:hAnsi="Century Gothic"/>
          <w:sz w:val="18"/>
          <w:szCs w:val="18"/>
        </w:rPr>
      </w:pPr>
      <w:r>
        <w:rPr>
          <w:rFonts w:ascii="Century Gothic" w:hAnsi="Century Gothic"/>
          <w:b/>
          <w:bCs/>
          <w:sz w:val="18"/>
          <w:szCs w:val="18"/>
        </w:rPr>
        <w:t>Dinner:</w:t>
      </w:r>
      <w:r>
        <w:rPr>
          <w:rFonts w:ascii="Century Gothic" w:hAnsi="Century Gothic"/>
          <w:sz w:val="18"/>
          <w:szCs w:val="18"/>
        </w:rPr>
        <w:t xml:space="preserve">                                                  At Paraa Safari Lod</w:t>
      </w:r>
      <w:r w:rsidR="007611F5">
        <w:rPr>
          <w:rFonts w:ascii="Century Gothic" w:hAnsi="Century Gothic"/>
          <w:sz w:val="18"/>
          <w:szCs w:val="18"/>
        </w:rPr>
        <w:t>g</w:t>
      </w:r>
      <w:r>
        <w:rPr>
          <w:rFonts w:ascii="Century Gothic" w:hAnsi="Century Gothic"/>
          <w:sz w:val="18"/>
          <w:szCs w:val="18"/>
        </w:rPr>
        <w:t xml:space="preserve">e </w:t>
      </w:r>
      <w:r w:rsidR="00EB4AB8">
        <w:rPr>
          <w:rFonts w:ascii="Century Gothic" w:hAnsi="Century Gothic"/>
          <w:sz w:val="18"/>
          <w:szCs w:val="18"/>
        </w:rPr>
        <w:t>or similar</w:t>
      </w:r>
    </w:p>
    <w:p w14:paraId="05D9159E" w14:textId="42D6F9FC" w:rsidR="002E5B1F" w:rsidRDefault="00A93F55" w:rsidP="002E5B1F">
      <w:pPr>
        <w:pStyle w:val="Heading2"/>
        <w:rPr>
          <w:sz w:val="20"/>
          <w:szCs w:val="20"/>
        </w:rPr>
      </w:pPr>
      <w:r>
        <w:rPr>
          <w:sz w:val="20"/>
          <w:szCs w:val="20"/>
        </w:rPr>
        <w:t>DAY 4</w:t>
      </w:r>
      <w:r w:rsidR="002E5B1F">
        <w:rPr>
          <w:sz w:val="20"/>
          <w:szCs w:val="20"/>
        </w:rPr>
        <w:t xml:space="preserve">: MURCHISON FALLS </w:t>
      </w:r>
      <w:r w:rsidR="00E424C6">
        <w:rPr>
          <w:sz w:val="20"/>
          <w:szCs w:val="20"/>
        </w:rPr>
        <w:t>–</w:t>
      </w:r>
      <w:r w:rsidR="002E5B1F">
        <w:rPr>
          <w:sz w:val="20"/>
          <w:szCs w:val="20"/>
        </w:rPr>
        <w:t xml:space="preserve"> </w:t>
      </w:r>
      <w:r w:rsidR="00E424C6">
        <w:rPr>
          <w:sz w:val="20"/>
          <w:szCs w:val="20"/>
        </w:rPr>
        <w:t xml:space="preserve">KIBALE  </w:t>
      </w:r>
      <w:r w:rsidR="002E5B1F">
        <w:rPr>
          <w:sz w:val="20"/>
          <w:szCs w:val="20"/>
        </w:rPr>
        <w:t>                                                                           BLD</w:t>
      </w:r>
    </w:p>
    <w:p w14:paraId="75DC1A6F" w14:textId="582FF0E6" w:rsidR="00394BFB" w:rsidRDefault="003E31FF" w:rsidP="00394BFB">
      <w:pPr>
        <w:jc w:val="both"/>
        <w:rPr>
          <w:rFonts w:ascii="Century Gothic" w:hAnsi="Century Gothic"/>
          <w:sz w:val="18"/>
          <w:szCs w:val="18"/>
        </w:rPr>
      </w:pPr>
      <w:r>
        <w:rPr>
          <w:rFonts w:ascii="Century Gothic" w:hAnsi="Century Gothic"/>
          <w:sz w:val="18"/>
          <w:szCs w:val="18"/>
        </w:rPr>
        <w:t>After an early breakfast, you will depart for Kibale National Park via Fort Portal, passing through verdant countryside and traditional homesteads and farms.</w:t>
      </w:r>
      <w:r w:rsidR="00394BFB">
        <w:rPr>
          <w:rFonts w:ascii="Century Gothic" w:hAnsi="Century Gothic"/>
          <w:sz w:val="18"/>
          <w:szCs w:val="18"/>
        </w:rPr>
        <w:t xml:space="preserve"> Picnic lunch will be provided.  Kibale National Park contains one of the loveliest and most varied tracts of tropical forest in Uganda. Forest cover, interspersed with patches of grassland and swamp, dominates the northern and central parts of the park on an elevated plateau.</w:t>
      </w:r>
      <w:r w:rsidR="00114A0F">
        <w:rPr>
          <w:rFonts w:ascii="Century Gothic" w:hAnsi="Century Gothic"/>
          <w:sz w:val="18"/>
          <w:szCs w:val="18"/>
        </w:rPr>
        <w:tab/>
      </w:r>
    </w:p>
    <w:p w14:paraId="3225D7BA" w14:textId="319319B0" w:rsidR="002E5B1F" w:rsidRPr="00A17DA5" w:rsidRDefault="002E5B1F" w:rsidP="006F3BC1">
      <w:pPr>
        <w:jc w:val="both"/>
        <w:rPr>
          <w:rFonts w:ascii="Century Gothic" w:eastAsiaTheme="minorHAnsi" w:hAnsi="Century Gothic"/>
          <w:sz w:val="18"/>
          <w:szCs w:val="18"/>
          <w:lang w:val="en-US"/>
        </w:rPr>
      </w:pPr>
    </w:p>
    <w:p w14:paraId="70D1D53B" w14:textId="77777777" w:rsidR="002E5B1F" w:rsidRDefault="002E5B1F" w:rsidP="002E5B1F">
      <w:pPr>
        <w:ind w:left="2977" w:hanging="2977"/>
        <w:rPr>
          <w:rFonts w:ascii="Century Gothic" w:hAnsi="Century Gothic"/>
          <w:b/>
          <w:bCs/>
          <w:sz w:val="18"/>
          <w:szCs w:val="18"/>
        </w:rPr>
      </w:pPr>
    </w:p>
    <w:p w14:paraId="3CEE3065" w14:textId="52EC9D42" w:rsidR="002E5B1F" w:rsidRDefault="002E5B1F" w:rsidP="002E5B1F">
      <w:pPr>
        <w:ind w:left="2977" w:hanging="2977"/>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xml:space="preserve">                               </w:t>
      </w:r>
      <w:r w:rsidR="00D81504">
        <w:rPr>
          <w:rFonts w:ascii="Century Gothic" w:hAnsi="Century Gothic"/>
          <w:sz w:val="18"/>
          <w:szCs w:val="18"/>
        </w:rPr>
        <w:t>Turaco Tree</w:t>
      </w:r>
      <w:r w:rsidR="006A5EAF">
        <w:rPr>
          <w:rFonts w:ascii="Century Gothic" w:hAnsi="Century Gothic"/>
          <w:sz w:val="18"/>
          <w:szCs w:val="18"/>
        </w:rPr>
        <w:t>t</w:t>
      </w:r>
      <w:r w:rsidR="00D81504">
        <w:rPr>
          <w:rFonts w:ascii="Century Gothic" w:hAnsi="Century Gothic"/>
          <w:sz w:val="18"/>
          <w:szCs w:val="18"/>
        </w:rPr>
        <w:t>ops</w:t>
      </w:r>
      <w:r w:rsidR="006A5EAF">
        <w:rPr>
          <w:rFonts w:ascii="Century Gothic" w:hAnsi="Century Gothic"/>
          <w:sz w:val="18"/>
          <w:szCs w:val="18"/>
        </w:rPr>
        <w:t xml:space="preserve"> Lodge</w:t>
      </w:r>
      <w:r>
        <w:rPr>
          <w:rFonts w:ascii="Century Gothic" w:hAnsi="Century Gothic"/>
          <w:sz w:val="18"/>
          <w:szCs w:val="18"/>
        </w:rPr>
        <w:t xml:space="preserve"> or similar</w:t>
      </w:r>
    </w:p>
    <w:p w14:paraId="18C36531" w14:textId="77777777" w:rsidR="002E5B1F" w:rsidRDefault="002E5B1F" w:rsidP="002E5B1F">
      <w:pPr>
        <w:ind w:left="2977" w:hanging="2977"/>
        <w:rPr>
          <w:rFonts w:ascii="Century Gothic" w:hAnsi="Century Gothic"/>
          <w:sz w:val="18"/>
          <w:szCs w:val="18"/>
        </w:rPr>
      </w:pPr>
    </w:p>
    <w:p w14:paraId="1B0DBBC1" w14:textId="765851F4" w:rsidR="002E5B1F" w:rsidRDefault="002E5B1F" w:rsidP="002E5B1F">
      <w:pPr>
        <w:ind w:left="2977" w:hanging="2977"/>
        <w:rPr>
          <w:rFonts w:ascii="Century Gothic" w:hAnsi="Century Gothic"/>
          <w:sz w:val="18"/>
          <w:szCs w:val="18"/>
        </w:rPr>
      </w:pPr>
      <w:r>
        <w:rPr>
          <w:rFonts w:ascii="Century Gothic" w:hAnsi="Century Gothic"/>
          <w:b/>
          <w:bCs/>
          <w:sz w:val="18"/>
          <w:szCs w:val="18"/>
        </w:rPr>
        <w:t>Breakfast:</w:t>
      </w:r>
      <w:r>
        <w:rPr>
          <w:rFonts w:ascii="Century Gothic" w:hAnsi="Century Gothic"/>
          <w:sz w:val="18"/>
          <w:szCs w:val="18"/>
        </w:rPr>
        <w:t>                                             </w:t>
      </w:r>
      <w:r w:rsidR="009505D8">
        <w:rPr>
          <w:rFonts w:ascii="Century Gothic" w:hAnsi="Century Gothic"/>
          <w:sz w:val="18"/>
          <w:szCs w:val="18"/>
        </w:rPr>
        <w:t xml:space="preserve">At </w:t>
      </w:r>
      <w:r>
        <w:rPr>
          <w:rFonts w:ascii="Century Gothic" w:hAnsi="Century Gothic"/>
          <w:sz w:val="18"/>
          <w:szCs w:val="18"/>
        </w:rPr>
        <w:t>Paraa Safari Lode</w:t>
      </w:r>
      <w:r w:rsidR="00EB4AB8">
        <w:rPr>
          <w:rFonts w:ascii="Century Gothic" w:hAnsi="Century Gothic"/>
          <w:sz w:val="18"/>
          <w:szCs w:val="18"/>
        </w:rPr>
        <w:t xml:space="preserve"> or similar</w:t>
      </w:r>
    </w:p>
    <w:p w14:paraId="78E8A25E" w14:textId="61E4A4FB" w:rsidR="002E5B1F" w:rsidRDefault="002E5B1F" w:rsidP="00B17E11">
      <w:pPr>
        <w:ind w:left="2977" w:hanging="2977"/>
        <w:rPr>
          <w:rFonts w:ascii="Century Gothic" w:hAnsi="Century Gothic"/>
          <w:sz w:val="18"/>
          <w:szCs w:val="18"/>
        </w:rPr>
      </w:pPr>
      <w:r>
        <w:rPr>
          <w:rFonts w:ascii="Century Gothic" w:hAnsi="Century Gothic"/>
          <w:b/>
          <w:bCs/>
          <w:sz w:val="18"/>
          <w:szCs w:val="18"/>
        </w:rPr>
        <w:t>Lunch:</w:t>
      </w:r>
      <w:r>
        <w:rPr>
          <w:rFonts w:ascii="Century Gothic" w:hAnsi="Century Gothic"/>
          <w:sz w:val="18"/>
          <w:szCs w:val="18"/>
        </w:rPr>
        <w:t>                                                   </w:t>
      </w:r>
      <w:r w:rsidR="009505D8">
        <w:rPr>
          <w:rFonts w:ascii="Century Gothic" w:hAnsi="Century Gothic"/>
          <w:sz w:val="18"/>
          <w:szCs w:val="18"/>
        </w:rPr>
        <w:t xml:space="preserve">At </w:t>
      </w:r>
      <w:r w:rsidR="00B17E11">
        <w:rPr>
          <w:rFonts w:ascii="Century Gothic" w:hAnsi="Century Gothic"/>
          <w:sz w:val="18"/>
          <w:szCs w:val="18"/>
        </w:rPr>
        <w:t>Turaco Treetops Lodge</w:t>
      </w:r>
      <w:r w:rsidR="00EB4AB8" w:rsidRPr="00EB4AB8">
        <w:rPr>
          <w:rFonts w:ascii="Century Gothic" w:hAnsi="Century Gothic"/>
          <w:sz w:val="18"/>
          <w:szCs w:val="18"/>
        </w:rPr>
        <w:t xml:space="preserve"> </w:t>
      </w:r>
      <w:r w:rsidR="00EB4AB8">
        <w:rPr>
          <w:rFonts w:ascii="Century Gothic" w:hAnsi="Century Gothic"/>
          <w:sz w:val="18"/>
          <w:szCs w:val="18"/>
        </w:rPr>
        <w:t>or similar</w:t>
      </w:r>
    </w:p>
    <w:p w14:paraId="03F82FB9" w14:textId="1D47237E" w:rsidR="002E5B1F" w:rsidRDefault="002E5B1F" w:rsidP="002E5B1F">
      <w:pPr>
        <w:ind w:left="2977" w:hanging="2977"/>
        <w:rPr>
          <w:rFonts w:ascii="Century Gothic" w:hAnsi="Century Gothic"/>
          <w:sz w:val="18"/>
          <w:szCs w:val="18"/>
        </w:rPr>
      </w:pPr>
      <w:r>
        <w:rPr>
          <w:rFonts w:ascii="Century Gothic" w:hAnsi="Century Gothic"/>
          <w:b/>
          <w:bCs/>
          <w:sz w:val="18"/>
          <w:szCs w:val="18"/>
        </w:rPr>
        <w:t>Dinner:</w:t>
      </w:r>
      <w:r>
        <w:rPr>
          <w:rFonts w:ascii="Century Gothic" w:hAnsi="Century Gothic"/>
          <w:sz w:val="18"/>
          <w:szCs w:val="18"/>
        </w:rPr>
        <w:t xml:space="preserve">                                                  </w:t>
      </w:r>
      <w:r w:rsidR="009505D8">
        <w:rPr>
          <w:rFonts w:ascii="Century Gothic" w:hAnsi="Century Gothic"/>
          <w:sz w:val="18"/>
          <w:szCs w:val="18"/>
        </w:rPr>
        <w:t xml:space="preserve">At </w:t>
      </w:r>
      <w:r w:rsidR="00D2700E">
        <w:rPr>
          <w:rFonts w:ascii="Century Gothic" w:hAnsi="Century Gothic"/>
          <w:sz w:val="18"/>
          <w:szCs w:val="18"/>
        </w:rPr>
        <w:t>Turaco Treetops Lodge</w:t>
      </w:r>
      <w:r w:rsidR="00EB4AB8" w:rsidRPr="00EB4AB8">
        <w:rPr>
          <w:rFonts w:ascii="Century Gothic" w:hAnsi="Century Gothic"/>
          <w:sz w:val="18"/>
          <w:szCs w:val="18"/>
        </w:rPr>
        <w:t xml:space="preserve"> </w:t>
      </w:r>
      <w:r w:rsidR="00EB4AB8">
        <w:rPr>
          <w:rFonts w:ascii="Century Gothic" w:hAnsi="Century Gothic"/>
          <w:sz w:val="18"/>
          <w:szCs w:val="18"/>
        </w:rPr>
        <w:t>or similar</w:t>
      </w:r>
    </w:p>
    <w:p w14:paraId="4D29583D" w14:textId="77777777" w:rsidR="00EB4AB8" w:rsidRDefault="00EB4AB8" w:rsidP="002E5B1F">
      <w:pPr>
        <w:ind w:left="2977" w:hanging="2977"/>
        <w:rPr>
          <w:rFonts w:ascii="Century Gothic" w:hAnsi="Century Gothic"/>
          <w:sz w:val="18"/>
          <w:szCs w:val="18"/>
        </w:rPr>
      </w:pPr>
    </w:p>
    <w:p w14:paraId="634B71D2" w14:textId="441D576B" w:rsidR="002E5B1F" w:rsidRPr="00F22D04" w:rsidRDefault="002E5B1F" w:rsidP="002E5B1F">
      <w:pPr>
        <w:ind w:left="2552" w:hanging="2552"/>
        <w:rPr>
          <w:rFonts w:ascii="Century Gothic" w:hAnsi="Century Gothic"/>
          <w:sz w:val="18"/>
          <w:szCs w:val="18"/>
          <w:highlight w:val="yellow"/>
        </w:rPr>
      </w:pPr>
      <w:r>
        <w:rPr>
          <w:rFonts w:ascii="Century Gothic" w:hAnsi="Century Gothic"/>
          <w:b/>
          <w:bCs/>
          <w:sz w:val="18"/>
          <w:szCs w:val="18"/>
        </w:rPr>
        <w:t>Approx. distance</w:t>
      </w:r>
      <w:r w:rsidRPr="00163AF3">
        <w:rPr>
          <w:rFonts w:ascii="Century Gothic" w:hAnsi="Century Gothic"/>
          <w:b/>
          <w:bCs/>
          <w:sz w:val="18"/>
          <w:szCs w:val="18"/>
        </w:rPr>
        <w:t xml:space="preserve">:              </w:t>
      </w:r>
      <w:r w:rsidRPr="00163AF3">
        <w:rPr>
          <w:rFonts w:ascii="Century Gothic" w:hAnsi="Century Gothic"/>
          <w:sz w:val="18"/>
          <w:szCs w:val="18"/>
        </w:rPr>
        <w:t>                 </w:t>
      </w:r>
      <w:r w:rsidR="008D7927" w:rsidRPr="00163AF3">
        <w:rPr>
          <w:rFonts w:ascii="Century Gothic" w:hAnsi="Century Gothic"/>
          <w:sz w:val="18"/>
          <w:szCs w:val="18"/>
        </w:rPr>
        <w:t>342</w:t>
      </w:r>
      <w:r w:rsidRPr="00163AF3">
        <w:rPr>
          <w:rFonts w:ascii="Century Gothic" w:hAnsi="Century Gothic"/>
          <w:sz w:val="18"/>
          <w:szCs w:val="18"/>
        </w:rPr>
        <w:t xml:space="preserve"> km</w:t>
      </w:r>
    </w:p>
    <w:p w14:paraId="605A662B" w14:textId="437CB230" w:rsidR="002E5B1F" w:rsidRDefault="002E5B1F" w:rsidP="002E5B1F">
      <w:pPr>
        <w:ind w:left="2552" w:hanging="2552"/>
        <w:rPr>
          <w:rFonts w:ascii="Century Gothic" w:hAnsi="Century Gothic"/>
          <w:sz w:val="18"/>
          <w:szCs w:val="18"/>
        </w:rPr>
      </w:pPr>
      <w:r w:rsidRPr="00531274">
        <w:rPr>
          <w:rFonts w:ascii="Century Gothic" w:hAnsi="Century Gothic"/>
          <w:b/>
          <w:bCs/>
          <w:sz w:val="18"/>
          <w:szCs w:val="18"/>
        </w:rPr>
        <w:t>Approx. driving time:</w:t>
      </w:r>
      <w:r w:rsidRPr="00531274">
        <w:rPr>
          <w:rFonts w:ascii="Century Gothic" w:hAnsi="Century Gothic"/>
          <w:sz w:val="18"/>
          <w:szCs w:val="18"/>
        </w:rPr>
        <w:t>                     </w:t>
      </w:r>
      <w:r w:rsidRPr="00531274">
        <w:rPr>
          <w:rFonts w:ascii="Century Gothic" w:hAnsi="Century Gothic"/>
          <w:sz w:val="18"/>
          <w:szCs w:val="18"/>
        </w:rPr>
        <w:tab/>
        <w:t xml:space="preserve">     </w:t>
      </w:r>
      <w:r w:rsidR="00163AF3">
        <w:rPr>
          <w:rFonts w:ascii="Century Gothic" w:hAnsi="Century Gothic"/>
          <w:sz w:val="18"/>
          <w:szCs w:val="18"/>
        </w:rPr>
        <w:t>6-7</w:t>
      </w:r>
      <w:r w:rsidRPr="00531274">
        <w:rPr>
          <w:rFonts w:ascii="Century Gothic" w:hAnsi="Century Gothic"/>
          <w:sz w:val="18"/>
          <w:szCs w:val="18"/>
        </w:rPr>
        <w:t xml:space="preserve"> hours</w:t>
      </w:r>
    </w:p>
    <w:p w14:paraId="070E7A82" w14:textId="77777777" w:rsidR="002E5B1F" w:rsidRDefault="002E5B1F" w:rsidP="002E5B1F">
      <w:pPr>
        <w:ind w:left="2977" w:hanging="2977"/>
        <w:rPr>
          <w:rFonts w:ascii="Century Gothic" w:hAnsi="Century Gothic"/>
          <w:sz w:val="18"/>
          <w:szCs w:val="18"/>
        </w:rPr>
      </w:pPr>
    </w:p>
    <w:p w14:paraId="517E7C81" w14:textId="77777777" w:rsidR="002E5B1F" w:rsidRDefault="002E5B1F" w:rsidP="002E5B1F">
      <w:pPr>
        <w:ind w:left="2977" w:hanging="2977"/>
        <w:rPr>
          <w:rFonts w:ascii="Century Gothic" w:hAnsi="Century Gothic"/>
          <w:sz w:val="20"/>
          <w:szCs w:val="20"/>
        </w:rPr>
      </w:pPr>
    </w:p>
    <w:p w14:paraId="7C7B524D" w14:textId="7691E4D4" w:rsidR="002E5B1F" w:rsidRDefault="00A93F55" w:rsidP="002E5B1F">
      <w:pPr>
        <w:pStyle w:val="Heading2"/>
        <w:rPr>
          <w:sz w:val="20"/>
          <w:szCs w:val="20"/>
        </w:rPr>
      </w:pPr>
      <w:r>
        <w:rPr>
          <w:sz w:val="20"/>
          <w:szCs w:val="20"/>
        </w:rPr>
        <w:t>DAY 5</w:t>
      </w:r>
      <w:r w:rsidR="002E5B1F">
        <w:rPr>
          <w:sz w:val="20"/>
          <w:szCs w:val="20"/>
        </w:rPr>
        <w:t>: KIBALE </w:t>
      </w:r>
      <w:r w:rsidR="00513E4F">
        <w:rPr>
          <w:sz w:val="20"/>
          <w:szCs w:val="20"/>
        </w:rPr>
        <w:t xml:space="preserve">                                 </w:t>
      </w:r>
      <w:r w:rsidR="00F84A90">
        <w:rPr>
          <w:sz w:val="20"/>
          <w:szCs w:val="20"/>
        </w:rPr>
        <w:t xml:space="preserve">          </w:t>
      </w:r>
      <w:r w:rsidR="00FB285F">
        <w:rPr>
          <w:sz w:val="20"/>
          <w:szCs w:val="20"/>
        </w:rPr>
        <w:t xml:space="preserve">                                                            </w:t>
      </w:r>
      <w:r w:rsidR="002E5B1F">
        <w:rPr>
          <w:sz w:val="20"/>
          <w:szCs w:val="20"/>
        </w:rPr>
        <w:t>      BLD</w:t>
      </w:r>
    </w:p>
    <w:p w14:paraId="0DDCD3D7" w14:textId="6FCC7D5E" w:rsidR="002E5B1F" w:rsidRPr="00FB285F" w:rsidRDefault="00412A98" w:rsidP="006F3BC1">
      <w:pPr>
        <w:jc w:val="both"/>
        <w:rPr>
          <w:rFonts w:ascii="Century Gothic" w:hAnsi="Century Gothic"/>
          <w:sz w:val="18"/>
          <w:szCs w:val="18"/>
        </w:rPr>
      </w:pPr>
      <w:r>
        <w:rPr>
          <w:rFonts w:ascii="Century Gothic" w:hAnsi="Century Gothic"/>
          <w:sz w:val="18"/>
          <w:szCs w:val="18"/>
        </w:rPr>
        <w:t xml:space="preserve">Trek man’s closet genetic relative, the cheeky chimpanzee on a trekking excursion in the Budongo Forest. </w:t>
      </w:r>
    </w:p>
    <w:p w14:paraId="7C3D12C6" w14:textId="302D2902" w:rsidR="002E5B1F" w:rsidRDefault="002E5B1F" w:rsidP="002E5B1F">
      <w:pPr>
        <w:spacing w:line="276" w:lineRule="auto"/>
        <w:rPr>
          <w:rFonts w:ascii="Century Gothic" w:hAnsi="Century Gothic"/>
          <w:sz w:val="18"/>
          <w:szCs w:val="18"/>
        </w:rPr>
      </w:pPr>
    </w:p>
    <w:p w14:paraId="20A43540" w14:textId="77777777" w:rsidR="00095B46" w:rsidRDefault="00095B46" w:rsidP="00095B46">
      <w:pPr>
        <w:jc w:val="both"/>
        <w:rPr>
          <w:rFonts w:ascii="Century Gothic" w:hAnsi="Century Gothic"/>
          <w:sz w:val="18"/>
          <w:szCs w:val="18"/>
        </w:rPr>
      </w:pPr>
      <w:r>
        <w:rPr>
          <w:rFonts w:ascii="Century Gothic" w:hAnsi="Century Gothic"/>
          <w:sz w:val="18"/>
          <w:szCs w:val="18"/>
        </w:rPr>
        <w:t xml:space="preserve">In the afternoon you will go for a guided walk in Bigodi Swamp to look for different bird species like the Shining Blue Kingfisher, Blue Throated Roller and other rare specifies and also find the fruiting trees, which attract Narina Trogon, Pied Hornbill, Yellow Spotted, HairBreasted and Yellow-Billed Barbets. </w:t>
      </w:r>
    </w:p>
    <w:p w14:paraId="496FF57E" w14:textId="77777777" w:rsidR="003E31FF" w:rsidRDefault="003E31FF" w:rsidP="002E5B1F">
      <w:pPr>
        <w:spacing w:line="276" w:lineRule="auto"/>
        <w:rPr>
          <w:rFonts w:ascii="Century Gothic" w:hAnsi="Century Gothic"/>
          <w:sz w:val="18"/>
          <w:szCs w:val="18"/>
        </w:rPr>
      </w:pPr>
    </w:p>
    <w:p w14:paraId="4E062174" w14:textId="1BE59A5B" w:rsidR="002E5B1F" w:rsidRDefault="002E5B1F" w:rsidP="002E5B1F">
      <w:pPr>
        <w:spacing w:line="276" w:lineRule="auto"/>
        <w:ind w:left="3060" w:hanging="3060"/>
        <w:jc w:val="both"/>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w:t>
      </w:r>
      <w:r>
        <w:rPr>
          <w:rFonts w:ascii="Century Gothic" w:hAnsi="Century Gothic"/>
          <w:sz w:val="18"/>
          <w:szCs w:val="18"/>
        </w:rPr>
        <w:tab/>
      </w:r>
      <w:bookmarkStart w:id="2" w:name="_Hlk71908322"/>
      <w:r w:rsidR="00AD7509">
        <w:rPr>
          <w:rFonts w:ascii="Century Gothic" w:hAnsi="Century Gothic"/>
          <w:sz w:val="18"/>
          <w:szCs w:val="18"/>
        </w:rPr>
        <w:t>Turaco Tree Tops Lodge</w:t>
      </w:r>
      <w:r>
        <w:rPr>
          <w:rFonts w:ascii="Century Gothic" w:hAnsi="Century Gothic"/>
          <w:sz w:val="18"/>
          <w:szCs w:val="18"/>
        </w:rPr>
        <w:t xml:space="preserve"> </w:t>
      </w:r>
      <w:bookmarkEnd w:id="2"/>
      <w:r>
        <w:rPr>
          <w:rFonts w:ascii="Century Gothic" w:hAnsi="Century Gothic"/>
          <w:sz w:val="18"/>
          <w:szCs w:val="18"/>
        </w:rPr>
        <w:t xml:space="preserve">or similar </w:t>
      </w:r>
    </w:p>
    <w:p w14:paraId="5C3E2BCA" w14:textId="77777777" w:rsidR="002E5B1F" w:rsidRDefault="002E5B1F" w:rsidP="002E5B1F">
      <w:pPr>
        <w:rPr>
          <w:rFonts w:ascii="Century Gothic" w:hAnsi="Century Gothic"/>
          <w:b/>
          <w:bCs/>
          <w:sz w:val="18"/>
          <w:szCs w:val="18"/>
        </w:rPr>
      </w:pPr>
    </w:p>
    <w:p w14:paraId="5822DD9E" w14:textId="784ED9A0" w:rsidR="002E5B1F" w:rsidRDefault="002E5B1F" w:rsidP="002E5B1F">
      <w:pPr>
        <w:ind w:left="3060" w:hanging="3060"/>
        <w:rPr>
          <w:rFonts w:ascii="Century Gothic" w:hAnsi="Century Gothic"/>
          <w:sz w:val="18"/>
          <w:szCs w:val="18"/>
        </w:rPr>
      </w:pPr>
      <w:r>
        <w:rPr>
          <w:rFonts w:ascii="Century Gothic" w:hAnsi="Century Gothic"/>
          <w:b/>
          <w:bCs/>
          <w:sz w:val="18"/>
          <w:szCs w:val="18"/>
        </w:rPr>
        <w:t>Breakfast:</w:t>
      </w:r>
      <w:r>
        <w:rPr>
          <w:rFonts w:ascii="Century Gothic" w:hAnsi="Century Gothic"/>
          <w:sz w:val="18"/>
          <w:szCs w:val="18"/>
        </w:rPr>
        <w:t>                                        </w:t>
      </w:r>
      <w:r>
        <w:rPr>
          <w:rFonts w:ascii="Century Gothic" w:hAnsi="Century Gothic"/>
          <w:sz w:val="18"/>
          <w:szCs w:val="18"/>
        </w:rPr>
        <w:tab/>
      </w:r>
      <w:r w:rsidR="009505D8">
        <w:rPr>
          <w:rFonts w:ascii="Century Gothic" w:hAnsi="Century Gothic"/>
          <w:sz w:val="18"/>
          <w:szCs w:val="18"/>
        </w:rPr>
        <w:t xml:space="preserve">At </w:t>
      </w:r>
      <w:r w:rsidR="00D914F9">
        <w:rPr>
          <w:rFonts w:ascii="Century Gothic" w:hAnsi="Century Gothic"/>
          <w:sz w:val="18"/>
          <w:szCs w:val="18"/>
        </w:rPr>
        <w:t>Turaco Treetops Lodge</w:t>
      </w:r>
      <w:r w:rsidR="00EB4AB8">
        <w:rPr>
          <w:rFonts w:ascii="Century Gothic" w:hAnsi="Century Gothic"/>
          <w:sz w:val="18"/>
          <w:szCs w:val="18"/>
        </w:rPr>
        <w:t xml:space="preserve"> or similar</w:t>
      </w:r>
    </w:p>
    <w:p w14:paraId="77BB1371" w14:textId="03FFD94C" w:rsidR="00D914F9" w:rsidRDefault="002E5B1F" w:rsidP="00D914F9">
      <w:pPr>
        <w:tabs>
          <w:tab w:val="left" w:pos="3060"/>
        </w:tabs>
        <w:ind w:left="3060" w:hanging="3060"/>
        <w:rPr>
          <w:rFonts w:ascii="Century Gothic" w:hAnsi="Century Gothic"/>
          <w:b/>
          <w:bCs/>
          <w:sz w:val="18"/>
          <w:szCs w:val="18"/>
        </w:rPr>
      </w:pPr>
      <w:r>
        <w:rPr>
          <w:rFonts w:ascii="Century Gothic" w:hAnsi="Century Gothic"/>
          <w:b/>
          <w:bCs/>
          <w:sz w:val="18"/>
          <w:szCs w:val="18"/>
        </w:rPr>
        <w:t>Lunch:</w:t>
      </w:r>
      <w:r>
        <w:rPr>
          <w:rFonts w:ascii="Century Gothic" w:hAnsi="Century Gothic"/>
          <w:sz w:val="18"/>
          <w:szCs w:val="18"/>
        </w:rPr>
        <w:t>                                                  </w:t>
      </w:r>
      <w:r w:rsidR="009505D8">
        <w:rPr>
          <w:rFonts w:ascii="Century Gothic" w:hAnsi="Century Gothic"/>
          <w:sz w:val="18"/>
          <w:szCs w:val="18"/>
        </w:rPr>
        <w:t xml:space="preserve">At </w:t>
      </w:r>
      <w:r w:rsidR="00D914F9">
        <w:rPr>
          <w:rFonts w:ascii="Century Gothic" w:hAnsi="Century Gothic"/>
          <w:sz w:val="18"/>
          <w:szCs w:val="18"/>
        </w:rPr>
        <w:t>Turaco Treetops Lodge</w:t>
      </w:r>
      <w:r w:rsidR="00D914F9">
        <w:rPr>
          <w:rFonts w:ascii="Century Gothic" w:hAnsi="Century Gothic"/>
          <w:b/>
          <w:bCs/>
          <w:sz w:val="18"/>
          <w:szCs w:val="18"/>
        </w:rPr>
        <w:t xml:space="preserve"> </w:t>
      </w:r>
      <w:r w:rsidR="00EB4AB8">
        <w:rPr>
          <w:rFonts w:ascii="Century Gothic" w:hAnsi="Century Gothic"/>
          <w:sz w:val="18"/>
          <w:szCs w:val="18"/>
        </w:rPr>
        <w:t>or similar</w:t>
      </w:r>
    </w:p>
    <w:p w14:paraId="0E59BFAD" w14:textId="6EF4C5E1" w:rsidR="002E5B1F" w:rsidRDefault="002E5B1F" w:rsidP="00EB4AB8">
      <w:pPr>
        <w:tabs>
          <w:tab w:val="left" w:pos="3060"/>
        </w:tabs>
        <w:ind w:left="3060" w:hanging="3060"/>
        <w:rPr>
          <w:rFonts w:ascii="Century Gothic" w:hAnsi="Century Gothic"/>
          <w:sz w:val="18"/>
          <w:szCs w:val="18"/>
        </w:rPr>
      </w:pPr>
      <w:r>
        <w:rPr>
          <w:rFonts w:ascii="Century Gothic" w:hAnsi="Century Gothic"/>
          <w:b/>
          <w:bCs/>
          <w:sz w:val="18"/>
          <w:szCs w:val="18"/>
        </w:rPr>
        <w:t>Dinner:</w:t>
      </w:r>
      <w:r>
        <w:rPr>
          <w:rFonts w:ascii="Century Gothic" w:hAnsi="Century Gothic"/>
          <w:sz w:val="18"/>
          <w:szCs w:val="18"/>
        </w:rPr>
        <w:t>                                           </w:t>
      </w:r>
      <w:r>
        <w:rPr>
          <w:rFonts w:ascii="Century Gothic" w:hAnsi="Century Gothic"/>
          <w:sz w:val="18"/>
          <w:szCs w:val="18"/>
        </w:rPr>
        <w:tab/>
        <w:t xml:space="preserve">At </w:t>
      </w:r>
      <w:r w:rsidR="00AD7509">
        <w:rPr>
          <w:rFonts w:ascii="Century Gothic" w:hAnsi="Century Gothic"/>
          <w:sz w:val="18"/>
          <w:szCs w:val="18"/>
        </w:rPr>
        <w:t>Turaco Tree Tops Lodge</w:t>
      </w:r>
      <w:r w:rsidR="00EB4AB8" w:rsidRPr="00EB4AB8">
        <w:rPr>
          <w:rFonts w:ascii="Century Gothic" w:hAnsi="Century Gothic"/>
          <w:sz w:val="18"/>
          <w:szCs w:val="18"/>
        </w:rPr>
        <w:t xml:space="preserve"> </w:t>
      </w:r>
      <w:r w:rsidR="00EB4AB8">
        <w:rPr>
          <w:rFonts w:ascii="Century Gothic" w:hAnsi="Century Gothic"/>
          <w:sz w:val="18"/>
          <w:szCs w:val="18"/>
        </w:rPr>
        <w:t>or similar</w:t>
      </w:r>
    </w:p>
    <w:p w14:paraId="3F584246" w14:textId="77777777" w:rsidR="00EB4AB8" w:rsidRDefault="00EB4AB8" w:rsidP="00EB4AB8">
      <w:pPr>
        <w:tabs>
          <w:tab w:val="left" w:pos="3060"/>
        </w:tabs>
        <w:ind w:left="3060" w:hanging="3060"/>
        <w:rPr>
          <w:rFonts w:ascii="Century Gothic" w:hAnsi="Century Gothic"/>
          <w:sz w:val="18"/>
          <w:szCs w:val="18"/>
        </w:rPr>
      </w:pPr>
    </w:p>
    <w:p w14:paraId="65A565DC" w14:textId="39295C65" w:rsidR="002E5B1F" w:rsidRDefault="00A93F55" w:rsidP="002E5B1F">
      <w:pPr>
        <w:pStyle w:val="Heading2"/>
        <w:rPr>
          <w:sz w:val="20"/>
          <w:szCs w:val="20"/>
        </w:rPr>
      </w:pPr>
      <w:r>
        <w:rPr>
          <w:sz w:val="20"/>
          <w:szCs w:val="20"/>
        </w:rPr>
        <w:t>DAY 6</w:t>
      </w:r>
      <w:r w:rsidR="002E5B1F">
        <w:rPr>
          <w:sz w:val="20"/>
          <w:szCs w:val="20"/>
        </w:rPr>
        <w:t xml:space="preserve">: KIBALE – QUEEN ELIZABETH NATIONAL PARK                        </w:t>
      </w:r>
      <w:r w:rsidR="00D269BC">
        <w:rPr>
          <w:sz w:val="20"/>
          <w:szCs w:val="20"/>
        </w:rPr>
        <w:tab/>
      </w:r>
      <w:r w:rsidR="00D269BC">
        <w:rPr>
          <w:sz w:val="20"/>
          <w:szCs w:val="20"/>
        </w:rPr>
        <w:tab/>
      </w:r>
      <w:r w:rsidR="00D269BC">
        <w:rPr>
          <w:sz w:val="20"/>
          <w:szCs w:val="20"/>
        </w:rPr>
        <w:tab/>
      </w:r>
      <w:r w:rsidR="002E5B1F">
        <w:rPr>
          <w:sz w:val="20"/>
          <w:szCs w:val="20"/>
        </w:rPr>
        <w:t>BLD</w:t>
      </w:r>
    </w:p>
    <w:p w14:paraId="1D01D487" w14:textId="033EE195" w:rsidR="002E5B1F" w:rsidRPr="004B030C" w:rsidRDefault="002E5B1F" w:rsidP="004B030C">
      <w:pPr>
        <w:jc w:val="both"/>
        <w:rPr>
          <w:rFonts w:ascii="Century Gothic" w:eastAsiaTheme="minorHAnsi" w:hAnsi="Century Gothic"/>
          <w:sz w:val="18"/>
          <w:szCs w:val="18"/>
          <w:lang w:val="en-US"/>
        </w:rPr>
      </w:pPr>
      <w:r>
        <w:rPr>
          <w:rFonts w:ascii="Century Gothic" w:hAnsi="Century Gothic"/>
          <w:sz w:val="18"/>
          <w:szCs w:val="18"/>
        </w:rPr>
        <w:t xml:space="preserve">After an early breakfast, </w:t>
      </w:r>
      <w:r w:rsidR="00595096">
        <w:rPr>
          <w:rFonts w:ascii="Century Gothic" w:hAnsi="Century Gothic"/>
          <w:sz w:val="18"/>
          <w:szCs w:val="18"/>
        </w:rPr>
        <w:t xml:space="preserve">enjoy a </w:t>
      </w:r>
      <w:r w:rsidR="00640FB9">
        <w:rPr>
          <w:rFonts w:ascii="Century Gothic" w:hAnsi="Century Gothic"/>
          <w:sz w:val="18"/>
          <w:szCs w:val="18"/>
        </w:rPr>
        <w:t>beautiful morning drive through the dramatic lands</w:t>
      </w:r>
      <w:r w:rsidR="00395F09">
        <w:rPr>
          <w:rFonts w:ascii="Century Gothic" w:hAnsi="Century Gothic"/>
          <w:sz w:val="18"/>
          <w:szCs w:val="18"/>
        </w:rPr>
        <w:t>c</w:t>
      </w:r>
      <w:r w:rsidR="00640FB9">
        <w:rPr>
          <w:rFonts w:ascii="Century Gothic" w:hAnsi="Century Gothic"/>
          <w:sz w:val="18"/>
          <w:szCs w:val="18"/>
        </w:rPr>
        <w:t xml:space="preserve">ape of the Crater Lakes. </w:t>
      </w:r>
      <w:r>
        <w:rPr>
          <w:rFonts w:ascii="Century Gothic" w:hAnsi="Century Gothic"/>
          <w:sz w:val="18"/>
          <w:szCs w:val="18"/>
        </w:rPr>
        <w:t xml:space="preserve">In the afternoon transfer to Queen Elizabeth National Park. </w:t>
      </w:r>
      <w:r>
        <w:rPr>
          <w:rFonts w:ascii="Century Gothic" w:hAnsi="Century Gothic"/>
          <w:color w:val="000000"/>
          <w:sz w:val="18"/>
          <w:szCs w:val="18"/>
        </w:rPr>
        <w:t xml:space="preserve">This National Park is understandably Uganda’s most popular tourist destination. The Park has </w:t>
      </w:r>
      <w:hyperlink r:id="rId13" w:history="1">
        <w:r w:rsidRPr="001837FA">
          <w:rPr>
            <w:rFonts w:ascii="Century Gothic" w:hAnsi="Century Gothic"/>
            <w:sz w:val="18"/>
            <w:szCs w:val="18"/>
          </w:rPr>
          <w:t>diverse ecosystems</w:t>
        </w:r>
      </w:hyperlink>
      <w:r w:rsidRPr="001837FA">
        <w:rPr>
          <w:rFonts w:ascii="Century Gothic" w:hAnsi="Century Gothic"/>
          <w:color w:val="000000"/>
          <w:sz w:val="18"/>
          <w:szCs w:val="18"/>
        </w:rPr>
        <w:t>,</w:t>
      </w:r>
      <w:r>
        <w:rPr>
          <w:rFonts w:ascii="Century Gothic" w:hAnsi="Century Gothic"/>
          <w:color w:val="000000"/>
          <w:sz w:val="18"/>
          <w:szCs w:val="18"/>
        </w:rPr>
        <w:t xml:space="preserve"> which include sprawling savanna, shady, humid forests, sparkling lakes and fertile wetlands.</w:t>
      </w:r>
    </w:p>
    <w:p w14:paraId="6A42FC08" w14:textId="77777777" w:rsidR="002E5B1F" w:rsidRDefault="002E5B1F" w:rsidP="002E5B1F">
      <w:pPr>
        <w:rPr>
          <w:rFonts w:ascii="Century Gothic" w:hAnsi="Century Gothic"/>
          <w:sz w:val="18"/>
          <w:szCs w:val="18"/>
        </w:rPr>
      </w:pPr>
    </w:p>
    <w:p w14:paraId="26CBB991" w14:textId="44A63AAB" w:rsidR="002E5B1F" w:rsidRDefault="002E5B1F" w:rsidP="002E5B1F">
      <w:pPr>
        <w:spacing w:line="276" w:lineRule="auto"/>
        <w:ind w:left="3060" w:hanging="3060"/>
        <w:jc w:val="both"/>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xml:space="preserve">                             </w:t>
      </w:r>
      <w:r>
        <w:rPr>
          <w:rFonts w:ascii="Century Gothic" w:hAnsi="Century Gothic"/>
          <w:sz w:val="18"/>
          <w:szCs w:val="18"/>
        </w:rPr>
        <w:tab/>
      </w:r>
      <w:r w:rsidR="00240C38" w:rsidRPr="00240C38">
        <w:rPr>
          <w:rFonts w:ascii="Century Gothic" w:hAnsi="Century Gothic"/>
          <w:sz w:val="18"/>
          <w:szCs w:val="18"/>
        </w:rPr>
        <w:t>Mweya Safari Lodge</w:t>
      </w:r>
      <w:r w:rsidR="00240C38">
        <w:rPr>
          <w:rFonts w:ascii="Century Gothic" w:hAnsi="Century Gothic"/>
          <w:sz w:val="18"/>
          <w:szCs w:val="18"/>
        </w:rPr>
        <w:t xml:space="preserve"> </w:t>
      </w:r>
      <w:r>
        <w:rPr>
          <w:rFonts w:ascii="Century Gothic" w:hAnsi="Century Gothic"/>
          <w:sz w:val="18"/>
          <w:szCs w:val="18"/>
        </w:rPr>
        <w:t xml:space="preserve">or similar </w:t>
      </w:r>
    </w:p>
    <w:p w14:paraId="709AB069" w14:textId="77777777" w:rsidR="002E5B1F" w:rsidRDefault="002E5B1F" w:rsidP="002E5B1F">
      <w:pPr>
        <w:ind w:left="2977" w:hanging="2977"/>
        <w:rPr>
          <w:rFonts w:ascii="Century Gothic" w:hAnsi="Century Gothic"/>
          <w:b/>
          <w:bCs/>
          <w:sz w:val="18"/>
          <w:szCs w:val="18"/>
        </w:rPr>
      </w:pPr>
    </w:p>
    <w:p w14:paraId="796EA9F2" w14:textId="5565D0FE" w:rsidR="002E5B1F" w:rsidRDefault="002E5B1F" w:rsidP="002E5B1F">
      <w:pPr>
        <w:ind w:left="3060" w:hanging="3060"/>
        <w:rPr>
          <w:rFonts w:ascii="Century Gothic" w:hAnsi="Century Gothic"/>
          <w:sz w:val="18"/>
          <w:szCs w:val="18"/>
        </w:rPr>
      </w:pPr>
      <w:r>
        <w:rPr>
          <w:rFonts w:ascii="Century Gothic" w:hAnsi="Century Gothic"/>
          <w:b/>
          <w:bCs/>
          <w:sz w:val="18"/>
          <w:szCs w:val="18"/>
        </w:rPr>
        <w:t>Breakfast:</w:t>
      </w:r>
      <w:r>
        <w:rPr>
          <w:rFonts w:ascii="Century Gothic" w:hAnsi="Century Gothic"/>
          <w:sz w:val="18"/>
          <w:szCs w:val="18"/>
        </w:rPr>
        <w:t xml:space="preserve">                                            At </w:t>
      </w:r>
      <w:r w:rsidR="00AD7509">
        <w:rPr>
          <w:rFonts w:ascii="Century Gothic" w:hAnsi="Century Gothic"/>
          <w:sz w:val="18"/>
          <w:szCs w:val="18"/>
        </w:rPr>
        <w:t>Turaco Tree Tops Lodge</w:t>
      </w:r>
      <w:r w:rsidR="006E08AA" w:rsidRPr="006E08AA">
        <w:rPr>
          <w:rFonts w:ascii="Century Gothic" w:hAnsi="Century Gothic"/>
          <w:sz w:val="18"/>
          <w:szCs w:val="18"/>
        </w:rPr>
        <w:t xml:space="preserve"> </w:t>
      </w:r>
      <w:r w:rsidR="006E08AA">
        <w:rPr>
          <w:rFonts w:ascii="Century Gothic" w:hAnsi="Century Gothic"/>
          <w:sz w:val="18"/>
          <w:szCs w:val="18"/>
        </w:rPr>
        <w:t>or similar</w:t>
      </w:r>
    </w:p>
    <w:p w14:paraId="257AA838" w14:textId="7522614E" w:rsidR="002E5B1F" w:rsidRDefault="002E5B1F" w:rsidP="002E5B1F">
      <w:pPr>
        <w:ind w:left="3060" w:hanging="3060"/>
        <w:rPr>
          <w:rFonts w:ascii="Century Gothic" w:hAnsi="Century Gothic"/>
          <w:sz w:val="18"/>
          <w:szCs w:val="18"/>
        </w:rPr>
      </w:pPr>
      <w:r>
        <w:rPr>
          <w:rFonts w:ascii="Century Gothic" w:hAnsi="Century Gothic"/>
          <w:b/>
          <w:bCs/>
          <w:sz w:val="18"/>
          <w:szCs w:val="18"/>
        </w:rPr>
        <w:t>Lunch:</w:t>
      </w:r>
      <w:r>
        <w:rPr>
          <w:rFonts w:ascii="Century Gothic" w:hAnsi="Century Gothic"/>
          <w:sz w:val="18"/>
          <w:szCs w:val="18"/>
        </w:rPr>
        <w:t>                                            </w:t>
      </w:r>
      <w:r>
        <w:rPr>
          <w:rFonts w:ascii="Century Gothic" w:hAnsi="Century Gothic"/>
          <w:sz w:val="18"/>
          <w:szCs w:val="18"/>
        </w:rPr>
        <w:tab/>
      </w:r>
      <w:r w:rsidR="007925BA" w:rsidRPr="007925BA">
        <w:rPr>
          <w:rFonts w:ascii="Century Gothic" w:hAnsi="Century Gothic"/>
          <w:sz w:val="18"/>
          <w:szCs w:val="18"/>
        </w:rPr>
        <w:t>Lunch pack from</w:t>
      </w:r>
      <w:r w:rsidRPr="007925BA">
        <w:rPr>
          <w:rFonts w:ascii="Century Gothic" w:hAnsi="Century Gothic"/>
          <w:sz w:val="18"/>
          <w:szCs w:val="18"/>
        </w:rPr>
        <w:t xml:space="preserve"> </w:t>
      </w:r>
      <w:r w:rsidR="00AD7509" w:rsidRPr="007925BA">
        <w:rPr>
          <w:rFonts w:ascii="Century Gothic" w:hAnsi="Century Gothic"/>
          <w:sz w:val="18"/>
          <w:szCs w:val="18"/>
        </w:rPr>
        <w:t>Turaco Tree Tops Lodge</w:t>
      </w:r>
      <w:r w:rsidR="006E08AA" w:rsidRPr="006E08AA">
        <w:rPr>
          <w:rFonts w:ascii="Century Gothic" w:hAnsi="Century Gothic"/>
          <w:sz w:val="18"/>
          <w:szCs w:val="18"/>
        </w:rPr>
        <w:t xml:space="preserve"> </w:t>
      </w:r>
      <w:r w:rsidR="006E08AA">
        <w:rPr>
          <w:rFonts w:ascii="Century Gothic" w:hAnsi="Century Gothic"/>
          <w:sz w:val="18"/>
          <w:szCs w:val="18"/>
        </w:rPr>
        <w:t>or similar</w:t>
      </w:r>
    </w:p>
    <w:p w14:paraId="6A16649C" w14:textId="53C9706A" w:rsidR="002E5B1F" w:rsidRDefault="002E5B1F" w:rsidP="00B523D4">
      <w:pPr>
        <w:ind w:left="3060" w:hanging="3060"/>
        <w:rPr>
          <w:rFonts w:ascii="Century Gothic" w:hAnsi="Century Gothic"/>
          <w:sz w:val="18"/>
          <w:szCs w:val="18"/>
        </w:rPr>
      </w:pPr>
      <w:r>
        <w:rPr>
          <w:rFonts w:ascii="Century Gothic" w:hAnsi="Century Gothic"/>
          <w:b/>
          <w:bCs/>
          <w:sz w:val="18"/>
          <w:szCs w:val="18"/>
        </w:rPr>
        <w:t>Dinner:</w:t>
      </w:r>
      <w:r>
        <w:rPr>
          <w:rFonts w:ascii="Century Gothic" w:hAnsi="Century Gothic"/>
          <w:sz w:val="18"/>
          <w:szCs w:val="18"/>
        </w:rPr>
        <w:t>                                              </w:t>
      </w:r>
      <w:r>
        <w:rPr>
          <w:rFonts w:ascii="Century Gothic" w:hAnsi="Century Gothic"/>
          <w:sz w:val="18"/>
          <w:szCs w:val="18"/>
        </w:rPr>
        <w:tab/>
        <w:t xml:space="preserve">At </w:t>
      </w:r>
      <w:bookmarkStart w:id="3" w:name="_Hlk130975754"/>
      <w:r w:rsidR="00B523D4" w:rsidRPr="00B523D4">
        <w:rPr>
          <w:rFonts w:ascii="Century Gothic" w:hAnsi="Century Gothic"/>
          <w:sz w:val="18"/>
          <w:szCs w:val="18"/>
        </w:rPr>
        <w:t>Mweya Safari Lodge</w:t>
      </w:r>
      <w:r w:rsidR="006E08AA">
        <w:rPr>
          <w:rFonts w:ascii="Century Gothic" w:hAnsi="Century Gothic"/>
          <w:sz w:val="18"/>
          <w:szCs w:val="18"/>
        </w:rPr>
        <w:t xml:space="preserve"> or similar</w:t>
      </w:r>
    </w:p>
    <w:bookmarkEnd w:id="3"/>
    <w:p w14:paraId="54019D69" w14:textId="77777777" w:rsidR="00B523D4" w:rsidRDefault="00B523D4" w:rsidP="00B523D4">
      <w:pPr>
        <w:ind w:left="3060" w:hanging="3060"/>
        <w:rPr>
          <w:rFonts w:ascii="Century Gothic" w:hAnsi="Century Gothic"/>
          <w:sz w:val="18"/>
          <w:szCs w:val="18"/>
        </w:rPr>
      </w:pPr>
    </w:p>
    <w:p w14:paraId="781EA0CA" w14:textId="4C9DC7F7" w:rsidR="002E5B1F" w:rsidRPr="00EE1593" w:rsidRDefault="002E5B1F" w:rsidP="002E5B1F">
      <w:pPr>
        <w:ind w:left="3060" w:hanging="3060"/>
        <w:rPr>
          <w:rFonts w:ascii="Century Gothic" w:hAnsi="Century Gothic"/>
          <w:sz w:val="18"/>
          <w:szCs w:val="18"/>
        </w:rPr>
      </w:pPr>
      <w:r>
        <w:rPr>
          <w:rFonts w:ascii="Century Gothic" w:hAnsi="Century Gothic"/>
          <w:b/>
          <w:bCs/>
          <w:sz w:val="18"/>
          <w:szCs w:val="18"/>
        </w:rPr>
        <w:t>Approx. distance</w:t>
      </w:r>
      <w:r w:rsidRPr="00EE1593">
        <w:rPr>
          <w:rFonts w:ascii="Century Gothic" w:hAnsi="Century Gothic"/>
          <w:b/>
          <w:bCs/>
          <w:sz w:val="18"/>
          <w:szCs w:val="18"/>
        </w:rPr>
        <w:t>:</w:t>
      </w:r>
      <w:r w:rsidRPr="00EE1593">
        <w:rPr>
          <w:rFonts w:ascii="Century Gothic" w:hAnsi="Century Gothic"/>
          <w:sz w:val="18"/>
          <w:szCs w:val="18"/>
        </w:rPr>
        <w:t>                              </w:t>
      </w:r>
      <w:r w:rsidR="005830B9" w:rsidRPr="00EE1593">
        <w:rPr>
          <w:rFonts w:ascii="Century Gothic" w:hAnsi="Century Gothic"/>
          <w:sz w:val="18"/>
          <w:szCs w:val="18"/>
        </w:rPr>
        <w:t>219</w:t>
      </w:r>
      <w:r w:rsidRPr="00EE1593">
        <w:rPr>
          <w:rFonts w:ascii="Century Gothic" w:hAnsi="Century Gothic"/>
          <w:sz w:val="18"/>
          <w:szCs w:val="18"/>
        </w:rPr>
        <w:t xml:space="preserve"> km</w:t>
      </w:r>
    </w:p>
    <w:p w14:paraId="4A0B69B5" w14:textId="4FC55CD8" w:rsidR="002E5B1F" w:rsidRDefault="002E5B1F" w:rsidP="002E5B1F">
      <w:pPr>
        <w:ind w:left="3060" w:hanging="3060"/>
        <w:rPr>
          <w:rFonts w:ascii="Century Gothic" w:hAnsi="Century Gothic"/>
          <w:sz w:val="18"/>
          <w:szCs w:val="18"/>
        </w:rPr>
      </w:pPr>
      <w:r w:rsidRPr="00EE1593">
        <w:rPr>
          <w:rFonts w:ascii="Century Gothic" w:hAnsi="Century Gothic"/>
          <w:b/>
          <w:bCs/>
          <w:sz w:val="18"/>
          <w:szCs w:val="18"/>
        </w:rPr>
        <w:t>Approx. driving time:</w:t>
      </w:r>
      <w:r w:rsidRPr="00EE1593">
        <w:rPr>
          <w:rFonts w:ascii="Century Gothic" w:hAnsi="Century Gothic"/>
          <w:sz w:val="18"/>
          <w:szCs w:val="18"/>
        </w:rPr>
        <w:t xml:space="preserve">                         </w:t>
      </w:r>
      <w:r w:rsidR="00920AB3" w:rsidRPr="00EE1593">
        <w:rPr>
          <w:rFonts w:ascii="Century Gothic" w:hAnsi="Century Gothic"/>
          <w:sz w:val="18"/>
          <w:szCs w:val="18"/>
        </w:rPr>
        <w:t>4.</w:t>
      </w:r>
      <w:r w:rsidRPr="00EE1593">
        <w:rPr>
          <w:rFonts w:ascii="Century Gothic" w:hAnsi="Century Gothic"/>
          <w:sz w:val="18"/>
          <w:szCs w:val="18"/>
        </w:rPr>
        <w:t xml:space="preserve">5 Hours </w:t>
      </w:r>
    </w:p>
    <w:p w14:paraId="32E31634" w14:textId="77777777" w:rsidR="002E5B1F" w:rsidRDefault="002E5B1F" w:rsidP="002E5B1F">
      <w:pPr>
        <w:rPr>
          <w:rFonts w:ascii="Century Gothic" w:hAnsi="Century Gothic"/>
          <w:sz w:val="20"/>
          <w:szCs w:val="20"/>
        </w:rPr>
      </w:pPr>
    </w:p>
    <w:p w14:paraId="4CD78D60" w14:textId="77777777" w:rsidR="002E5B1F" w:rsidRDefault="00A93F55" w:rsidP="002E5B1F">
      <w:pPr>
        <w:pStyle w:val="Heading2"/>
        <w:rPr>
          <w:sz w:val="20"/>
          <w:szCs w:val="20"/>
        </w:rPr>
      </w:pPr>
      <w:r>
        <w:rPr>
          <w:sz w:val="20"/>
          <w:szCs w:val="20"/>
        </w:rPr>
        <w:t>DAY 7</w:t>
      </w:r>
      <w:r w:rsidR="002E5B1F">
        <w:rPr>
          <w:sz w:val="20"/>
          <w:szCs w:val="20"/>
        </w:rPr>
        <w:t>: QUEEN ELIZABETH NATIONAL PARK                                                                  BLD</w:t>
      </w:r>
    </w:p>
    <w:p w14:paraId="04577678" w14:textId="6772ACD6" w:rsidR="002E5B1F" w:rsidRDefault="002E5B1F" w:rsidP="002E5B1F">
      <w:pPr>
        <w:rPr>
          <w:rFonts w:ascii="Century Gothic" w:eastAsiaTheme="minorHAnsi" w:hAnsi="Century Gothic"/>
          <w:sz w:val="18"/>
          <w:szCs w:val="18"/>
          <w:lang w:val="en-US"/>
        </w:rPr>
      </w:pPr>
      <w:r>
        <w:rPr>
          <w:rFonts w:ascii="Century Gothic" w:hAnsi="Century Gothic"/>
          <w:sz w:val="18"/>
          <w:szCs w:val="18"/>
        </w:rPr>
        <w:t>After breakfast</w:t>
      </w:r>
      <w:r w:rsidR="00C43D3F">
        <w:rPr>
          <w:rFonts w:ascii="Century Gothic" w:hAnsi="Century Gothic"/>
          <w:sz w:val="18"/>
          <w:szCs w:val="18"/>
        </w:rPr>
        <w:t xml:space="preserve">, we continue our </w:t>
      </w:r>
      <w:r w:rsidR="001E0760">
        <w:rPr>
          <w:rFonts w:ascii="Century Gothic" w:hAnsi="Century Gothic"/>
          <w:sz w:val="18"/>
          <w:szCs w:val="18"/>
        </w:rPr>
        <w:t>journey to explore the National Park on a morning game drive.</w:t>
      </w:r>
      <w:r w:rsidR="00C43D3F">
        <w:rPr>
          <w:rFonts w:ascii="Century Gothic" w:hAnsi="Century Gothic"/>
          <w:sz w:val="18"/>
          <w:szCs w:val="18"/>
        </w:rPr>
        <w:t xml:space="preserve"> In the afternoon go on a boat excursion on the Kazinga Channel which has the world’s </w:t>
      </w:r>
      <w:r w:rsidR="00337C00">
        <w:rPr>
          <w:rFonts w:ascii="Century Gothic" w:hAnsi="Century Gothic"/>
          <w:sz w:val="18"/>
          <w:szCs w:val="18"/>
        </w:rPr>
        <w:t>largest concentration of hippos and Nile cro</w:t>
      </w:r>
      <w:r w:rsidR="00AA6011">
        <w:rPr>
          <w:rFonts w:ascii="Century Gothic" w:hAnsi="Century Gothic"/>
          <w:sz w:val="18"/>
          <w:szCs w:val="18"/>
        </w:rPr>
        <w:t xml:space="preserve">codiles. </w:t>
      </w:r>
      <w:r w:rsidR="00C43D3F">
        <w:rPr>
          <w:rFonts w:ascii="Century Gothic" w:hAnsi="Century Gothic"/>
          <w:sz w:val="18"/>
          <w:szCs w:val="18"/>
        </w:rPr>
        <w:t xml:space="preserve"> </w:t>
      </w:r>
    </w:p>
    <w:p w14:paraId="2A687DDC" w14:textId="77777777" w:rsidR="002E5B1F" w:rsidRDefault="002E5B1F" w:rsidP="002E5B1F">
      <w:pPr>
        <w:ind w:left="2977" w:hanging="2977"/>
        <w:rPr>
          <w:rFonts w:ascii="Century Gothic" w:hAnsi="Century Gothic"/>
          <w:sz w:val="18"/>
          <w:szCs w:val="18"/>
        </w:rPr>
      </w:pPr>
    </w:p>
    <w:p w14:paraId="5F6254FF" w14:textId="77777777" w:rsidR="006E08AA" w:rsidRDefault="002E5B1F" w:rsidP="006E08AA">
      <w:pPr>
        <w:ind w:left="3060" w:hanging="3060"/>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xml:space="preserve">                               </w:t>
      </w:r>
      <w:r w:rsidR="006E08AA" w:rsidRPr="00B523D4">
        <w:rPr>
          <w:rFonts w:ascii="Century Gothic" w:hAnsi="Century Gothic"/>
          <w:sz w:val="18"/>
          <w:szCs w:val="18"/>
        </w:rPr>
        <w:t>Mweya Safari Lodge</w:t>
      </w:r>
      <w:r w:rsidR="006E08AA">
        <w:rPr>
          <w:rFonts w:ascii="Century Gothic" w:hAnsi="Century Gothic"/>
          <w:sz w:val="18"/>
          <w:szCs w:val="18"/>
        </w:rPr>
        <w:t xml:space="preserve"> or similar</w:t>
      </w:r>
    </w:p>
    <w:p w14:paraId="76E181AD" w14:textId="77777777" w:rsidR="006E08AA" w:rsidRDefault="006E08AA" w:rsidP="002E5B1F">
      <w:pPr>
        <w:ind w:left="3060" w:hanging="3060"/>
        <w:rPr>
          <w:rFonts w:ascii="Century Gothic" w:hAnsi="Century Gothic"/>
          <w:b/>
          <w:bCs/>
          <w:sz w:val="18"/>
          <w:szCs w:val="18"/>
        </w:rPr>
      </w:pPr>
    </w:p>
    <w:p w14:paraId="58C073CA" w14:textId="36E6D53C" w:rsidR="002E5B1F" w:rsidRDefault="002E5B1F" w:rsidP="002E5B1F">
      <w:pPr>
        <w:ind w:left="3060" w:hanging="3060"/>
        <w:rPr>
          <w:rFonts w:ascii="Century Gothic" w:hAnsi="Century Gothic"/>
          <w:sz w:val="18"/>
          <w:szCs w:val="18"/>
        </w:rPr>
      </w:pPr>
      <w:r>
        <w:rPr>
          <w:rFonts w:ascii="Century Gothic" w:hAnsi="Century Gothic"/>
          <w:b/>
          <w:bCs/>
          <w:sz w:val="18"/>
          <w:szCs w:val="18"/>
        </w:rPr>
        <w:t>Breakfasts:</w:t>
      </w:r>
      <w:r>
        <w:rPr>
          <w:rFonts w:ascii="Century Gothic" w:hAnsi="Century Gothic"/>
          <w:sz w:val="18"/>
          <w:szCs w:val="18"/>
        </w:rPr>
        <w:t>                                    </w:t>
      </w:r>
      <w:r>
        <w:rPr>
          <w:rFonts w:ascii="Century Gothic" w:hAnsi="Century Gothic"/>
          <w:sz w:val="18"/>
          <w:szCs w:val="18"/>
        </w:rPr>
        <w:tab/>
      </w:r>
      <w:r w:rsidR="00F377D1">
        <w:rPr>
          <w:rFonts w:ascii="Century Gothic" w:hAnsi="Century Gothic"/>
          <w:sz w:val="18"/>
          <w:szCs w:val="18"/>
        </w:rPr>
        <w:t xml:space="preserve"> </w:t>
      </w:r>
      <w:r>
        <w:rPr>
          <w:rFonts w:ascii="Century Gothic" w:hAnsi="Century Gothic"/>
          <w:sz w:val="18"/>
          <w:szCs w:val="18"/>
        </w:rPr>
        <w:t xml:space="preserve">At </w:t>
      </w:r>
      <w:r w:rsidR="006E08AA" w:rsidRPr="006E08AA">
        <w:rPr>
          <w:rFonts w:ascii="Century Gothic" w:hAnsi="Century Gothic"/>
          <w:sz w:val="18"/>
          <w:szCs w:val="18"/>
        </w:rPr>
        <w:t>Mweya Safari Lodge or similar</w:t>
      </w:r>
    </w:p>
    <w:p w14:paraId="6A26F08F" w14:textId="4FE8F409" w:rsidR="002E5B1F" w:rsidRDefault="002E5B1F" w:rsidP="002E5B1F">
      <w:pPr>
        <w:ind w:left="3060" w:hanging="3060"/>
        <w:rPr>
          <w:rFonts w:ascii="Century Gothic" w:hAnsi="Century Gothic"/>
          <w:sz w:val="18"/>
          <w:szCs w:val="18"/>
        </w:rPr>
      </w:pPr>
      <w:r>
        <w:rPr>
          <w:rFonts w:ascii="Century Gothic" w:hAnsi="Century Gothic"/>
          <w:b/>
          <w:bCs/>
          <w:sz w:val="18"/>
          <w:szCs w:val="18"/>
        </w:rPr>
        <w:t>Lunch:</w:t>
      </w:r>
      <w:r>
        <w:rPr>
          <w:rFonts w:ascii="Century Gothic" w:hAnsi="Century Gothic"/>
          <w:sz w:val="18"/>
          <w:szCs w:val="18"/>
        </w:rPr>
        <w:t>                                             </w:t>
      </w:r>
      <w:r>
        <w:rPr>
          <w:rFonts w:ascii="Century Gothic" w:hAnsi="Century Gothic"/>
          <w:sz w:val="18"/>
          <w:szCs w:val="18"/>
        </w:rPr>
        <w:tab/>
      </w:r>
      <w:r w:rsidR="00F377D1">
        <w:rPr>
          <w:rFonts w:ascii="Century Gothic" w:hAnsi="Century Gothic"/>
          <w:sz w:val="18"/>
          <w:szCs w:val="18"/>
        </w:rPr>
        <w:t xml:space="preserve"> </w:t>
      </w:r>
      <w:r w:rsidRPr="001F1B97">
        <w:rPr>
          <w:rFonts w:ascii="Century Gothic" w:hAnsi="Century Gothic"/>
          <w:sz w:val="18"/>
          <w:szCs w:val="18"/>
        </w:rPr>
        <w:t xml:space="preserve">Lunch at </w:t>
      </w:r>
      <w:r w:rsidR="006E08AA" w:rsidRPr="006E08AA">
        <w:rPr>
          <w:rFonts w:ascii="Century Gothic" w:hAnsi="Century Gothic"/>
          <w:sz w:val="18"/>
          <w:szCs w:val="18"/>
        </w:rPr>
        <w:t>Mweya Safari Lodge or similar</w:t>
      </w:r>
    </w:p>
    <w:p w14:paraId="6ADA4B12" w14:textId="145D9738" w:rsidR="006E08AA" w:rsidRDefault="002E5B1F" w:rsidP="002E5B1F">
      <w:pPr>
        <w:ind w:left="3060" w:hanging="3060"/>
        <w:rPr>
          <w:rFonts w:ascii="Century Gothic" w:hAnsi="Century Gothic"/>
          <w:sz w:val="18"/>
          <w:szCs w:val="18"/>
        </w:rPr>
      </w:pPr>
      <w:r>
        <w:rPr>
          <w:rFonts w:ascii="Century Gothic" w:hAnsi="Century Gothic"/>
          <w:b/>
          <w:bCs/>
          <w:sz w:val="18"/>
          <w:szCs w:val="18"/>
        </w:rPr>
        <w:t>Dinner:</w:t>
      </w:r>
      <w:r>
        <w:rPr>
          <w:rFonts w:ascii="Century Gothic" w:hAnsi="Century Gothic"/>
          <w:sz w:val="18"/>
          <w:szCs w:val="18"/>
        </w:rPr>
        <w:t>                                       </w:t>
      </w:r>
      <w:r>
        <w:rPr>
          <w:rFonts w:ascii="Century Gothic" w:hAnsi="Century Gothic"/>
          <w:sz w:val="18"/>
          <w:szCs w:val="18"/>
        </w:rPr>
        <w:tab/>
      </w:r>
      <w:r w:rsidR="00BE4133">
        <w:rPr>
          <w:rFonts w:ascii="Century Gothic" w:hAnsi="Century Gothic"/>
          <w:sz w:val="18"/>
          <w:szCs w:val="18"/>
        </w:rPr>
        <w:t xml:space="preserve"> </w:t>
      </w:r>
      <w:r>
        <w:rPr>
          <w:rFonts w:ascii="Century Gothic" w:hAnsi="Century Gothic"/>
          <w:sz w:val="18"/>
          <w:szCs w:val="18"/>
        </w:rPr>
        <w:t xml:space="preserve">At </w:t>
      </w:r>
      <w:r w:rsidR="006E08AA" w:rsidRPr="006E08AA">
        <w:rPr>
          <w:rFonts w:ascii="Century Gothic" w:hAnsi="Century Gothic"/>
          <w:sz w:val="18"/>
          <w:szCs w:val="18"/>
        </w:rPr>
        <w:t>Mweya Safari Lodge or similar</w:t>
      </w:r>
    </w:p>
    <w:p w14:paraId="39D3798A" w14:textId="77777777" w:rsidR="002E5B1F" w:rsidRDefault="00A93F55" w:rsidP="002E5B1F">
      <w:pPr>
        <w:pStyle w:val="Heading2"/>
        <w:rPr>
          <w:sz w:val="20"/>
          <w:szCs w:val="20"/>
        </w:rPr>
      </w:pPr>
      <w:r>
        <w:rPr>
          <w:sz w:val="20"/>
          <w:szCs w:val="20"/>
        </w:rPr>
        <w:t>DAY 8</w:t>
      </w:r>
      <w:r w:rsidR="002E5B1F">
        <w:rPr>
          <w:sz w:val="20"/>
          <w:szCs w:val="20"/>
        </w:rPr>
        <w:t>: QUEEN ELIZABETH NATIONAL PARK – BWINDI                                                   BLD</w:t>
      </w:r>
    </w:p>
    <w:p w14:paraId="00EA7EC6" w14:textId="77777777" w:rsidR="002E5B1F" w:rsidRDefault="002E5B1F" w:rsidP="006F3BC1">
      <w:pPr>
        <w:jc w:val="both"/>
        <w:rPr>
          <w:rFonts w:ascii="Century Gothic" w:eastAsiaTheme="minorHAnsi" w:hAnsi="Century Gothic"/>
          <w:b/>
          <w:bCs/>
          <w:sz w:val="18"/>
          <w:szCs w:val="18"/>
          <w:lang w:val="en-US"/>
        </w:rPr>
      </w:pPr>
      <w:r>
        <w:rPr>
          <w:rFonts w:ascii="Century Gothic" w:hAnsi="Century Gothic"/>
          <w:sz w:val="18"/>
          <w:szCs w:val="18"/>
        </w:rPr>
        <w:t xml:space="preserve">After breakfast, enjoy game viewing via Ishasha to Bwindi Impenetrable Forest National Park (the drive is approximately 4 – 5 hours). Afternoon at leisure or enjoy one of the various optional activities available in the area (time permitting). </w:t>
      </w:r>
    </w:p>
    <w:p w14:paraId="3F0E2B07" w14:textId="77777777" w:rsidR="002E5B1F" w:rsidRDefault="002E5B1F" w:rsidP="002E5B1F"/>
    <w:p w14:paraId="1D956EC2" w14:textId="46633C90" w:rsidR="002E5B1F" w:rsidRDefault="002E5B1F" w:rsidP="002E5B1F">
      <w:pPr>
        <w:ind w:left="3150" w:hanging="3150"/>
        <w:rPr>
          <w:rFonts w:ascii="Century Gothic" w:hAnsi="Century Gothic"/>
          <w:sz w:val="18"/>
          <w:szCs w:val="18"/>
        </w:rPr>
      </w:pPr>
      <w:r>
        <w:rPr>
          <w:rFonts w:ascii="Century Gothic" w:hAnsi="Century Gothic"/>
          <w:b/>
          <w:bCs/>
          <w:sz w:val="18"/>
          <w:szCs w:val="18"/>
        </w:rPr>
        <w:t xml:space="preserve">Accommodation:             </w:t>
      </w:r>
      <w:r>
        <w:rPr>
          <w:rFonts w:ascii="Century Gothic" w:hAnsi="Century Gothic"/>
          <w:sz w:val="18"/>
          <w:szCs w:val="18"/>
        </w:rPr>
        <w:t xml:space="preserve">                  </w:t>
      </w:r>
      <w:r>
        <w:rPr>
          <w:rFonts w:ascii="Century Gothic" w:hAnsi="Century Gothic"/>
          <w:sz w:val="18"/>
          <w:szCs w:val="18"/>
        </w:rPr>
        <w:tab/>
        <w:t>Mahogany</w:t>
      </w:r>
      <w:r w:rsidR="000C53A1">
        <w:rPr>
          <w:rFonts w:ascii="Century Gothic" w:hAnsi="Century Gothic"/>
          <w:sz w:val="18"/>
          <w:szCs w:val="18"/>
        </w:rPr>
        <w:t xml:space="preserve"> Springs</w:t>
      </w:r>
      <w:r>
        <w:rPr>
          <w:rFonts w:ascii="Century Gothic" w:hAnsi="Century Gothic"/>
          <w:sz w:val="18"/>
          <w:szCs w:val="18"/>
        </w:rPr>
        <w:t xml:space="preserve"> Lodge or similar</w:t>
      </w:r>
    </w:p>
    <w:p w14:paraId="08C6C4CC" w14:textId="77777777" w:rsidR="002E5B1F" w:rsidRDefault="002E5B1F" w:rsidP="002E5B1F">
      <w:pPr>
        <w:rPr>
          <w:rFonts w:ascii="Century Gothic" w:hAnsi="Century Gothic"/>
          <w:sz w:val="18"/>
          <w:szCs w:val="18"/>
        </w:rPr>
      </w:pPr>
    </w:p>
    <w:p w14:paraId="2526351B" w14:textId="77777777" w:rsidR="006E08AA" w:rsidRDefault="002E5B1F" w:rsidP="002E5B1F">
      <w:pPr>
        <w:ind w:left="3150" w:hanging="3150"/>
        <w:rPr>
          <w:rFonts w:ascii="Century Gothic" w:hAnsi="Century Gothic"/>
          <w:sz w:val="18"/>
          <w:szCs w:val="18"/>
        </w:rPr>
      </w:pPr>
      <w:r>
        <w:rPr>
          <w:rFonts w:ascii="Century Gothic" w:hAnsi="Century Gothic"/>
          <w:b/>
          <w:bCs/>
          <w:sz w:val="18"/>
          <w:szCs w:val="18"/>
        </w:rPr>
        <w:t>Breakfast:</w:t>
      </w:r>
      <w:r>
        <w:rPr>
          <w:rFonts w:ascii="Century Gothic" w:hAnsi="Century Gothic"/>
          <w:sz w:val="18"/>
          <w:szCs w:val="18"/>
        </w:rPr>
        <w:t>                                         </w:t>
      </w:r>
      <w:r>
        <w:rPr>
          <w:rFonts w:ascii="Century Gothic" w:hAnsi="Century Gothic"/>
          <w:sz w:val="18"/>
          <w:szCs w:val="18"/>
        </w:rPr>
        <w:tab/>
        <w:t xml:space="preserve">At </w:t>
      </w:r>
      <w:r w:rsidR="006E08AA" w:rsidRPr="006E08AA">
        <w:rPr>
          <w:rFonts w:ascii="Century Gothic" w:hAnsi="Century Gothic"/>
          <w:sz w:val="18"/>
          <w:szCs w:val="18"/>
        </w:rPr>
        <w:t>Mweya Safari Lodge or similar</w:t>
      </w:r>
    </w:p>
    <w:p w14:paraId="4622128D" w14:textId="1BA39146" w:rsidR="002E5B1F" w:rsidRDefault="002E5B1F" w:rsidP="002E5B1F">
      <w:pPr>
        <w:ind w:left="3150" w:hanging="3150"/>
        <w:rPr>
          <w:rFonts w:ascii="Century Gothic" w:hAnsi="Century Gothic"/>
          <w:sz w:val="18"/>
          <w:szCs w:val="18"/>
        </w:rPr>
      </w:pPr>
      <w:r>
        <w:rPr>
          <w:rFonts w:ascii="Century Gothic" w:hAnsi="Century Gothic"/>
          <w:b/>
          <w:bCs/>
          <w:sz w:val="18"/>
          <w:szCs w:val="18"/>
        </w:rPr>
        <w:t>Lunch:</w:t>
      </w:r>
      <w:r>
        <w:rPr>
          <w:rFonts w:ascii="Century Gothic" w:hAnsi="Century Gothic"/>
          <w:sz w:val="18"/>
          <w:szCs w:val="18"/>
        </w:rPr>
        <w:t>                                                </w:t>
      </w:r>
      <w:r>
        <w:rPr>
          <w:rFonts w:ascii="Century Gothic" w:hAnsi="Century Gothic"/>
          <w:sz w:val="18"/>
          <w:szCs w:val="18"/>
        </w:rPr>
        <w:tab/>
      </w:r>
      <w:r w:rsidR="00D03CD8">
        <w:rPr>
          <w:rFonts w:ascii="Century Gothic" w:hAnsi="Century Gothic"/>
          <w:sz w:val="18"/>
          <w:szCs w:val="18"/>
        </w:rPr>
        <w:t xml:space="preserve">At </w:t>
      </w:r>
      <w:r w:rsidR="00C91E52">
        <w:rPr>
          <w:rFonts w:ascii="Century Gothic" w:hAnsi="Century Gothic"/>
          <w:sz w:val="18"/>
          <w:szCs w:val="18"/>
        </w:rPr>
        <w:t>Mahogany Springs Lodge or similar</w:t>
      </w:r>
    </w:p>
    <w:p w14:paraId="26D63272" w14:textId="3B823B0D" w:rsidR="002E5B1F" w:rsidRDefault="002E5B1F" w:rsidP="00C91E52">
      <w:pPr>
        <w:ind w:left="3150" w:hanging="3150"/>
        <w:rPr>
          <w:rFonts w:ascii="Century Gothic" w:hAnsi="Century Gothic"/>
          <w:sz w:val="18"/>
          <w:szCs w:val="18"/>
        </w:rPr>
      </w:pPr>
      <w:r>
        <w:rPr>
          <w:rFonts w:ascii="Century Gothic" w:hAnsi="Century Gothic"/>
          <w:b/>
          <w:bCs/>
          <w:sz w:val="18"/>
          <w:szCs w:val="18"/>
        </w:rPr>
        <w:t>Dinner:</w:t>
      </w:r>
      <w:r>
        <w:rPr>
          <w:rFonts w:ascii="Century Gothic" w:hAnsi="Century Gothic"/>
          <w:sz w:val="18"/>
          <w:szCs w:val="18"/>
        </w:rPr>
        <w:t>                                               </w:t>
      </w:r>
      <w:r>
        <w:rPr>
          <w:rFonts w:ascii="Century Gothic" w:hAnsi="Century Gothic"/>
          <w:sz w:val="18"/>
          <w:szCs w:val="18"/>
        </w:rPr>
        <w:tab/>
      </w:r>
      <w:r w:rsidR="00D03CD8">
        <w:rPr>
          <w:rFonts w:ascii="Century Gothic" w:hAnsi="Century Gothic"/>
          <w:sz w:val="18"/>
          <w:szCs w:val="18"/>
        </w:rPr>
        <w:t xml:space="preserve">At </w:t>
      </w:r>
      <w:r w:rsidR="00C91E52">
        <w:rPr>
          <w:rFonts w:ascii="Century Gothic" w:hAnsi="Century Gothic"/>
          <w:sz w:val="18"/>
          <w:szCs w:val="18"/>
        </w:rPr>
        <w:t>Mahogany Springs Lodge or similar</w:t>
      </w:r>
    </w:p>
    <w:p w14:paraId="49159B9C" w14:textId="77777777" w:rsidR="00C91E52" w:rsidRDefault="00C91E52" w:rsidP="00C91E52">
      <w:pPr>
        <w:ind w:left="3150" w:hanging="3150"/>
        <w:rPr>
          <w:sz w:val="18"/>
          <w:szCs w:val="18"/>
        </w:rPr>
      </w:pPr>
    </w:p>
    <w:p w14:paraId="0259FCDC" w14:textId="77777777" w:rsidR="002E5B1F" w:rsidRDefault="002E5B1F" w:rsidP="002E5B1F">
      <w:pPr>
        <w:ind w:left="3150" w:hanging="3150"/>
        <w:rPr>
          <w:rFonts w:ascii="Century Gothic" w:hAnsi="Century Gothic"/>
          <w:sz w:val="18"/>
          <w:szCs w:val="18"/>
        </w:rPr>
      </w:pPr>
      <w:r w:rsidRPr="006E0A7C">
        <w:rPr>
          <w:rFonts w:ascii="Century Gothic" w:hAnsi="Century Gothic"/>
          <w:b/>
          <w:bCs/>
          <w:sz w:val="18"/>
          <w:szCs w:val="18"/>
        </w:rPr>
        <w:t>Approx. distance:</w:t>
      </w:r>
      <w:r w:rsidRPr="006E0A7C">
        <w:rPr>
          <w:rFonts w:ascii="Century Gothic" w:hAnsi="Century Gothic"/>
          <w:sz w:val="18"/>
          <w:szCs w:val="18"/>
        </w:rPr>
        <w:t xml:space="preserve">                               </w:t>
      </w:r>
      <w:r w:rsidRPr="006E0A7C">
        <w:rPr>
          <w:rFonts w:ascii="Century Gothic" w:hAnsi="Century Gothic"/>
          <w:sz w:val="18"/>
          <w:szCs w:val="18"/>
        </w:rPr>
        <w:tab/>
        <w:t>220 km</w:t>
      </w:r>
    </w:p>
    <w:p w14:paraId="5146354D" w14:textId="77777777" w:rsidR="002E5B1F" w:rsidRDefault="002E5B1F" w:rsidP="002E5B1F">
      <w:pPr>
        <w:ind w:left="3150" w:hanging="3150"/>
        <w:rPr>
          <w:rFonts w:ascii="Century Gothic" w:hAnsi="Century Gothic"/>
          <w:sz w:val="18"/>
          <w:szCs w:val="18"/>
        </w:rPr>
      </w:pPr>
      <w:r w:rsidRPr="006E0A7C">
        <w:rPr>
          <w:rFonts w:ascii="Century Gothic" w:hAnsi="Century Gothic"/>
          <w:b/>
          <w:bCs/>
          <w:sz w:val="18"/>
          <w:szCs w:val="18"/>
        </w:rPr>
        <w:t>Approx. driving time:</w:t>
      </w:r>
      <w:r w:rsidRPr="006E0A7C">
        <w:rPr>
          <w:rFonts w:ascii="Century Gothic" w:hAnsi="Century Gothic"/>
          <w:sz w:val="18"/>
          <w:szCs w:val="18"/>
        </w:rPr>
        <w:t xml:space="preserve">                         </w:t>
      </w:r>
      <w:r w:rsidRPr="006E0A7C">
        <w:rPr>
          <w:rFonts w:ascii="Century Gothic" w:hAnsi="Century Gothic"/>
          <w:sz w:val="18"/>
          <w:szCs w:val="18"/>
        </w:rPr>
        <w:tab/>
        <w:t>6-7 hours (including game drives &amp; game drive speed)</w:t>
      </w:r>
      <w:r w:rsidRPr="006E0A7C">
        <w:rPr>
          <w:rFonts w:ascii="Century Gothic" w:hAnsi="Century Gothic"/>
          <w:sz w:val="20"/>
          <w:szCs w:val="20"/>
        </w:rPr>
        <w:t xml:space="preserve">   </w:t>
      </w:r>
    </w:p>
    <w:p w14:paraId="0D77995A" w14:textId="2EBC8474" w:rsidR="002E5B1F" w:rsidRDefault="00A93F55" w:rsidP="002E5B1F">
      <w:pPr>
        <w:pStyle w:val="Heading2"/>
        <w:rPr>
          <w:sz w:val="20"/>
          <w:szCs w:val="20"/>
        </w:rPr>
      </w:pPr>
      <w:r>
        <w:rPr>
          <w:sz w:val="20"/>
          <w:szCs w:val="20"/>
        </w:rPr>
        <w:t>DAY 9</w:t>
      </w:r>
      <w:r w:rsidR="002E5B1F">
        <w:rPr>
          <w:sz w:val="20"/>
          <w:szCs w:val="20"/>
        </w:rPr>
        <w:t xml:space="preserve">: GORILLA TREKKING – BWINDI                                                                       </w:t>
      </w:r>
      <w:r w:rsidR="00CF1F04">
        <w:rPr>
          <w:sz w:val="20"/>
          <w:szCs w:val="20"/>
        </w:rPr>
        <w:tab/>
      </w:r>
      <w:r w:rsidR="002E5B1F">
        <w:rPr>
          <w:sz w:val="20"/>
          <w:szCs w:val="20"/>
        </w:rPr>
        <w:t>BLD</w:t>
      </w:r>
    </w:p>
    <w:p w14:paraId="73F5BBCC" w14:textId="77777777" w:rsidR="003F1E25" w:rsidRDefault="002E5B1F" w:rsidP="006F3BC1">
      <w:pPr>
        <w:jc w:val="both"/>
        <w:rPr>
          <w:rFonts w:ascii="Century Gothic" w:hAnsi="Century Gothic"/>
          <w:sz w:val="18"/>
          <w:szCs w:val="18"/>
        </w:rPr>
      </w:pPr>
      <w:r>
        <w:rPr>
          <w:rFonts w:ascii="Century Gothic" w:hAnsi="Century Gothic"/>
          <w:sz w:val="18"/>
          <w:szCs w:val="18"/>
        </w:rPr>
        <w:t>After an early breakfast, you will be taken to the Park Headquarters for a short briefing after which you will enter the forest and start your Gorilla trek (please note that a drive may be required to your trekking starting point). The trekking can be quite strenuous, so a good walking fitness is essential!</w:t>
      </w:r>
      <w:r w:rsidR="003F1E25">
        <w:rPr>
          <w:rFonts w:ascii="Century Gothic" w:hAnsi="Century Gothic"/>
          <w:sz w:val="18"/>
          <w:szCs w:val="18"/>
        </w:rPr>
        <w:t xml:space="preserve"> </w:t>
      </w:r>
    </w:p>
    <w:p w14:paraId="69A6B920" w14:textId="77777777" w:rsidR="003F1E25" w:rsidRDefault="003F1E25" w:rsidP="006F3BC1">
      <w:pPr>
        <w:jc w:val="both"/>
        <w:rPr>
          <w:rFonts w:ascii="Century Gothic" w:hAnsi="Century Gothic"/>
          <w:sz w:val="18"/>
          <w:szCs w:val="18"/>
        </w:rPr>
      </w:pPr>
    </w:p>
    <w:p w14:paraId="4042DC06" w14:textId="53B27A42" w:rsidR="002E5B1F" w:rsidRDefault="003F1E25" w:rsidP="006F3BC1">
      <w:pPr>
        <w:jc w:val="both"/>
        <w:rPr>
          <w:rFonts w:ascii="Century Gothic" w:hAnsi="Century Gothic"/>
          <w:sz w:val="18"/>
          <w:szCs w:val="18"/>
        </w:rPr>
      </w:pPr>
      <w:r>
        <w:rPr>
          <w:rFonts w:ascii="Century Gothic" w:hAnsi="Century Gothic"/>
          <w:sz w:val="18"/>
          <w:szCs w:val="18"/>
        </w:rPr>
        <w:t xml:space="preserve">You then will have the opportunity to </w:t>
      </w:r>
      <w:r w:rsidRPr="003F1E25">
        <w:rPr>
          <w:rFonts w:ascii="Century Gothic" w:hAnsi="Century Gothic"/>
          <w:sz w:val="18"/>
          <w:szCs w:val="18"/>
        </w:rPr>
        <w:t>Interact and work with the women of the Buhoma community to weave baskets from grass collected from Bwindi Impenetrable forest. These baskets serve as an income for the women of this community.</w:t>
      </w:r>
      <w:r>
        <w:rPr>
          <w:rFonts w:ascii="Century Gothic" w:hAnsi="Century Gothic"/>
          <w:sz w:val="18"/>
          <w:szCs w:val="18"/>
        </w:rPr>
        <w:t xml:space="preserve"> Sit and relax in the gardens as the women </w:t>
      </w:r>
      <w:r w:rsidRPr="003F1E25">
        <w:rPr>
          <w:rFonts w:ascii="Century Gothic" w:hAnsi="Century Gothic"/>
          <w:sz w:val="18"/>
          <w:szCs w:val="18"/>
        </w:rPr>
        <w:t>will get you started showing you the skills needed to weave.</w:t>
      </w:r>
      <w:r>
        <w:rPr>
          <w:rFonts w:ascii="Century Gothic" w:hAnsi="Century Gothic"/>
          <w:sz w:val="18"/>
          <w:szCs w:val="18"/>
        </w:rPr>
        <w:t xml:space="preserve"> </w:t>
      </w:r>
      <w:r w:rsidR="00E6344F">
        <w:rPr>
          <w:rFonts w:ascii="Century Gothic" w:hAnsi="Century Gothic"/>
          <w:sz w:val="18"/>
          <w:szCs w:val="18"/>
        </w:rPr>
        <w:t>Enjoy</w:t>
      </w:r>
      <w:r>
        <w:rPr>
          <w:rFonts w:ascii="Century Gothic" w:hAnsi="Century Gothic"/>
          <w:sz w:val="18"/>
          <w:szCs w:val="18"/>
        </w:rPr>
        <w:t xml:space="preserve"> </w:t>
      </w:r>
      <w:r w:rsidR="00E6344F">
        <w:rPr>
          <w:rFonts w:ascii="Century Gothic" w:hAnsi="Century Gothic"/>
          <w:sz w:val="18"/>
          <w:szCs w:val="18"/>
        </w:rPr>
        <w:t>lovely home-made dou</w:t>
      </w:r>
      <w:r w:rsidR="0087376E">
        <w:rPr>
          <w:rFonts w:ascii="Century Gothic" w:hAnsi="Century Gothic"/>
          <w:sz w:val="18"/>
          <w:szCs w:val="18"/>
        </w:rPr>
        <w:t>ghnu</w:t>
      </w:r>
      <w:r w:rsidR="00E6344F">
        <w:rPr>
          <w:rFonts w:ascii="Century Gothic" w:hAnsi="Century Gothic"/>
          <w:sz w:val="18"/>
          <w:szCs w:val="18"/>
        </w:rPr>
        <w:t>ts and cinnamon bread</w:t>
      </w:r>
      <w:r w:rsidR="00532732">
        <w:rPr>
          <w:rFonts w:ascii="Century Gothic" w:hAnsi="Century Gothic"/>
          <w:sz w:val="18"/>
          <w:szCs w:val="18"/>
        </w:rPr>
        <w:t xml:space="preserve"> during a</w:t>
      </w:r>
      <w:r>
        <w:rPr>
          <w:rFonts w:ascii="Century Gothic" w:hAnsi="Century Gothic"/>
          <w:sz w:val="18"/>
          <w:szCs w:val="18"/>
        </w:rPr>
        <w:t xml:space="preserve"> tea</w:t>
      </w:r>
      <w:r w:rsidR="0087376E">
        <w:rPr>
          <w:rFonts w:ascii="Century Gothic" w:hAnsi="Century Gothic"/>
          <w:sz w:val="18"/>
          <w:szCs w:val="18"/>
        </w:rPr>
        <w:t xml:space="preserve"> </w:t>
      </w:r>
      <w:r>
        <w:rPr>
          <w:rFonts w:ascii="Century Gothic" w:hAnsi="Century Gothic"/>
          <w:sz w:val="18"/>
          <w:szCs w:val="18"/>
        </w:rPr>
        <w:t xml:space="preserve"> break</w:t>
      </w:r>
      <w:r w:rsidR="00532732">
        <w:rPr>
          <w:rFonts w:ascii="Century Gothic" w:hAnsi="Century Gothic"/>
          <w:sz w:val="18"/>
          <w:szCs w:val="18"/>
        </w:rPr>
        <w:t>.</w:t>
      </w:r>
    </w:p>
    <w:p w14:paraId="600F7539" w14:textId="4C10EB9D" w:rsidR="003F1E25" w:rsidRDefault="003F1E25" w:rsidP="006F3BC1">
      <w:pPr>
        <w:jc w:val="both"/>
        <w:rPr>
          <w:rFonts w:ascii="Century Gothic" w:hAnsi="Century Gothic"/>
          <w:sz w:val="18"/>
          <w:szCs w:val="18"/>
        </w:rPr>
      </w:pPr>
    </w:p>
    <w:p w14:paraId="402BD30E" w14:textId="77777777" w:rsidR="003F1E25" w:rsidRDefault="003F1E25" w:rsidP="006F3BC1">
      <w:pPr>
        <w:jc w:val="both"/>
        <w:rPr>
          <w:rFonts w:ascii="Century Gothic" w:eastAsiaTheme="minorHAnsi" w:hAnsi="Century Gothic"/>
          <w:sz w:val="18"/>
          <w:szCs w:val="18"/>
          <w:lang w:val="en-US"/>
        </w:rPr>
      </w:pPr>
    </w:p>
    <w:p w14:paraId="5FFFB336" w14:textId="77777777" w:rsidR="002E5B1F" w:rsidRDefault="002E5B1F" w:rsidP="002E5B1F">
      <w:pPr>
        <w:jc w:val="both"/>
        <w:rPr>
          <w:rFonts w:ascii="Century Gothic" w:hAnsi="Century Gothic"/>
          <w:sz w:val="18"/>
          <w:szCs w:val="18"/>
        </w:rPr>
      </w:pPr>
    </w:p>
    <w:p w14:paraId="6F8B0112" w14:textId="76A2E65C" w:rsidR="002E5B1F" w:rsidRDefault="002E5B1F" w:rsidP="002E5B1F">
      <w:pPr>
        <w:ind w:left="3150" w:hanging="3150"/>
        <w:rPr>
          <w:rFonts w:ascii="Century Gothic" w:hAnsi="Century Gothic"/>
          <w:sz w:val="18"/>
          <w:szCs w:val="18"/>
        </w:rPr>
      </w:pPr>
      <w:r>
        <w:rPr>
          <w:rFonts w:ascii="Century Gothic" w:hAnsi="Century Gothic"/>
          <w:b/>
          <w:bCs/>
          <w:sz w:val="18"/>
          <w:szCs w:val="18"/>
        </w:rPr>
        <w:t xml:space="preserve">Accommodation:             </w:t>
      </w:r>
      <w:r>
        <w:rPr>
          <w:rFonts w:ascii="Century Gothic" w:hAnsi="Century Gothic"/>
          <w:sz w:val="18"/>
          <w:szCs w:val="18"/>
        </w:rPr>
        <w:t>                 </w:t>
      </w:r>
      <w:r>
        <w:rPr>
          <w:rFonts w:ascii="Century Gothic" w:hAnsi="Century Gothic"/>
          <w:sz w:val="18"/>
          <w:szCs w:val="18"/>
        </w:rPr>
        <w:tab/>
        <w:t xml:space="preserve">Mahogany </w:t>
      </w:r>
      <w:r w:rsidR="000C53A1">
        <w:rPr>
          <w:rFonts w:ascii="Century Gothic" w:hAnsi="Century Gothic"/>
          <w:sz w:val="18"/>
          <w:szCs w:val="18"/>
        </w:rPr>
        <w:t xml:space="preserve">Springs </w:t>
      </w:r>
      <w:r>
        <w:rPr>
          <w:rFonts w:ascii="Century Gothic" w:hAnsi="Century Gothic"/>
          <w:sz w:val="18"/>
          <w:szCs w:val="18"/>
        </w:rPr>
        <w:t>Lodge or similar</w:t>
      </w:r>
    </w:p>
    <w:p w14:paraId="09713FA4" w14:textId="77777777" w:rsidR="00981001" w:rsidRDefault="00981001" w:rsidP="002E5B1F">
      <w:pPr>
        <w:ind w:left="3150" w:hanging="3150"/>
        <w:rPr>
          <w:rFonts w:ascii="Century Gothic" w:hAnsi="Century Gothic"/>
          <w:sz w:val="18"/>
          <w:szCs w:val="18"/>
        </w:rPr>
      </w:pPr>
    </w:p>
    <w:p w14:paraId="42B5034E" w14:textId="02181207" w:rsidR="002E5B1F" w:rsidRDefault="002E5B1F" w:rsidP="002E5B1F">
      <w:pPr>
        <w:ind w:left="3150" w:hanging="3150"/>
        <w:rPr>
          <w:rFonts w:ascii="Century Gothic" w:hAnsi="Century Gothic"/>
          <w:sz w:val="18"/>
          <w:szCs w:val="18"/>
        </w:rPr>
      </w:pPr>
      <w:r>
        <w:rPr>
          <w:rFonts w:ascii="Century Gothic" w:hAnsi="Century Gothic"/>
          <w:b/>
          <w:bCs/>
          <w:sz w:val="18"/>
          <w:szCs w:val="18"/>
        </w:rPr>
        <w:t>Breakfast:</w:t>
      </w:r>
      <w:r>
        <w:rPr>
          <w:rFonts w:ascii="Century Gothic" w:hAnsi="Century Gothic"/>
          <w:sz w:val="18"/>
          <w:szCs w:val="18"/>
        </w:rPr>
        <w:t>                                           </w:t>
      </w:r>
      <w:r>
        <w:rPr>
          <w:rFonts w:ascii="Century Gothic" w:hAnsi="Century Gothic"/>
          <w:sz w:val="18"/>
          <w:szCs w:val="18"/>
        </w:rPr>
        <w:tab/>
        <w:t xml:space="preserve">At </w:t>
      </w:r>
      <w:r w:rsidR="00D03CD8">
        <w:rPr>
          <w:rFonts w:ascii="Century Gothic" w:hAnsi="Century Gothic"/>
          <w:sz w:val="18"/>
          <w:szCs w:val="18"/>
        </w:rPr>
        <w:t>Mahogany Springs Lodge or similar</w:t>
      </w:r>
    </w:p>
    <w:p w14:paraId="354C933D" w14:textId="534EE162" w:rsidR="002E5B1F" w:rsidRDefault="002E5B1F" w:rsidP="002E5B1F">
      <w:pPr>
        <w:ind w:left="3150" w:hanging="3150"/>
        <w:rPr>
          <w:rFonts w:ascii="Century Gothic" w:hAnsi="Century Gothic"/>
          <w:sz w:val="18"/>
          <w:szCs w:val="18"/>
        </w:rPr>
      </w:pPr>
      <w:r>
        <w:rPr>
          <w:rFonts w:ascii="Century Gothic" w:hAnsi="Century Gothic"/>
          <w:b/>
          <w:bCs/>
          <w:sz w:val="18"/>
          <w:szCs w:val="18"/>
        </w:rPr>
        <w:t>Lunch:</w:t>
      </w:r>
      <w:r>
        <w:rPr>
          <w:rFonts w:ascii="Century Gothic" w:hAnsi="Century Gothic"/>
          <w:sz w:val="18"/>
          <w:szCs w:val="18"/>
        </w:rPr>
        <w:t>                                                </w:t>
      </w:r>
      <w:r>
        <w:rPr>
          <w:rFonts w:ascii="Century Gothic" w:hAnsi="Century Gothic"/>
          <w:sz w:val="18"/>
          <w:szCs w:val="18"/>
        </w:rPr>
        <w:tab/>
        <w:t xml:space="preserve">Lunch pack from </w:t>
      </w:r>
      <w:r w:rsidR="00D03CD8">
        <w:rPr>
          <w:rFonts w:ascii="Century Gothic" w:hAnsi="Century Gothic"/>
          <w:sz w:val="18"/>
          <w:szCs w:val="18"/>
        </w:rPr>
        <w:t>Mahogany Springs Lodge or similar</w:t>
      </w:r>
    </w:p>
    <w:p w14:paraId="2D1AB9E2" w14:textId="77777777" w:rsidR="00D03CD8" w:rsidRDefault="002E5B1F" w:rsidP="002E5B1F">
      <w:pPr>
        <w:ind w:left="3150" w:hanging="3150"/>
        <w:rPr>
          <w:rFonts w:ascii="Century Gothic" w:hAnsi="Century Gothic"/>
          <w:sz w:val="18"/>
          <w:szCs w:val="18"/>
        </w:rPr>
      </w:pPr>
      <w:r>
        <w:rPr>
          <w:rFonts w:ascii="Century Gothic" w:hAnsi="Century Gothic"/>
          <w:b/>
          <w:bCs/>
          <w:sz w:val="18"/>
          <w:szCs w:val="18"/>
        </w:rPr>
        <w:lastRenderedPageBreak/>
        <w:t>Dinner:</w:t>
      </w:r>
      <w:r>
        <w:rPr>
          <w:rFonts w:ascii="Century Gothic" w:hAnsi="Century Gothic"/>
          <w:sz w:val="18"/>
          <w:szCs w:val="18"/>
        </w:rPr>
        <w:t>                                                </w:t>
      </w:r>
      <w:r>
        <w:rPr>
          <w:rFonts w:ascii="Century Gothic" w:hAnsi="Century Gothic"/>
          <w:sz w:val="18"/>
          <w:szCs w:val="18"/>
        </w:rPr>
        <w:tab/>
      </w:r>
      <w:r w:rsidR="00D03CD8">
        <w:rPr>
          <w:rFonts w:ascii="Century Gothic" w:hAnsi="Century Gothic"/>
          <w:sz w:val="18"/>
          <w:szCs w:val="18"/>
        </w:rPr>
        <w:t xml:space="preserve">At Mahogany Springs Lodge or similar </w:t>
      </w:r>
    </w:p>
    <w:p w14:paraId="4467628B" w14:textId="77777777" w:rsidR="002E5B1F" w:rsidRDefault="00A93F55" w:rsidP="002E5B1F">
      <w:pPr>
        <w:pStyle w:val="Heading2"/>
        <w:rPr>
          <w:sz w:val="20"/>
          <w:szCs w:val="20"/>
        </w:rPr>
      </w:pPr>
      <w:r>
        <w:rPr>
          <w:sz w:val="20"/>
          <w:szCs w:val="20"/>
        </w:rPr>
        <w:t>DAY 10</w:t>
      </w:r>
      <w:r w:rsidR="002E5B1F">
        <w:rPr>
          <w:sz w:val="20"/>
          <w:szCs w:val="20"/>
        </w:rPr>
        <w:t>: BWINDI – LAKE MBURO NATIONAL PARK                                                          BLD</w:t>
      </w:r>
    </w:p>
    <w:p w14:paraId="4D3C43C4" w14:textId="77777777" w:rsidR="002E5B1F" w:rsidRDefault="002E5B1F" w:rsidP="006F3BC1">
      <w:pPr>
        <w:jc w:val="both"/>
        <w:rPr>
          <w:rFonts w:ascii="Century Gothic" w:eastAsiaTheme="minorHAnsi" w:hAnsi="Century Gothic"/>
          <w:sz w:val="18"/>
          <w:szCs w:val="18"/>
          <w:lang w:val="en-US"/>
        </w:rPr>
      </w:pPr>
      <w:r>
        <w:rPr>
          <w:rFonts w:ascii="Century Gothic" w:hAnsi="Century Gothic"/>
          <w:sz w:val="18"/>
          <w:szCs w:val="18"/>
        </w:rPr>
        <w:t xml:space="preserve">After breakfast, you will depart Bwindi and drive to Lake Mburo National Park (approximately 4-5 hours’ drive).  Enjoy a late afternoon boat cruise.  </w:t>
      </w:r>
    </w:p>
    <w:p w14:paraId="1C0084CE" w14:textId="77777777" w:rsidR="002E5B1F" w:rsidRDefault="002E5B1F" w:rsidP="002E5B1F">
      <w:pPr>
        <w:ind w:left="2977" w:hanging="2977"/>
        <w:rPr>
          <w:rFonts w:ascii="Century Gothic" w:hAnsi="Century Gothic"/>
          <w:b/>
          <w:bCs/>
          <w:sz w:val="18"/>
          <w:szCs w:val="18"/>
        </w:rPr>
      </w:pPr>
    </w:p>
    <w:p w14:paraId="5AF39B11" w14:textId="799C093B" w:rsidR="002E5B1F" w:rsidRDefault="002E5B1F" w:rsidP="002E5B1F">
      <w:pPr>
        <w:ind w:left="3150" w:hanging="3150"/>
        <w:rPr>
          <w:rFonts w:ascii="Century Gothic" w:hAnsi="Century Gothic"/>
          <w:b/>
          <w:bCs/>
          <w:sz w:val="18"/>
          <w:szCs w:val="18"/>
        </w:rPr>
      </w:pPr>
      <w:r>
        <w:rPr>
          <w:rFonts w:ascii="Century Gothic" w:hAnsi="Century Gothic"/>
          <w:b/>
          <w:bCs/>
          <w:sz w:val="18"/>
          <w:szCs w:val="18"/>
        </w:rPr>
        <w:t xml:space="preserve">Accommodation:                               </w:t>
      </w:r>
      <w:r>
        <w:rPr>
          <w:rFonts w:ascii="Century Gothic" w:hAnsi="Century Gothic"/>
          <w:sz w:val="18"/>
          <w:szCs w:val="18"/>
        </w:rPr>
        <w:t>Mihingo Lodge</w:t>
      </w:r>
      <w:r w:rsidR="00011CEF" w:rsidRPr="00011CEF">
        <w:rPr>
          <w:rFonts w:ascii="Century Gothic" w:hAnsi="Century Gothic"/>
          <w:sz w:val="18"/>
          <w:szCs w:val="18"/>
        </w:rPr>
        <w:t xml:space="preserve"> </w:t>
      </w:r>
      <w:r w:rsidR="00011CEF">
        <w:rPr>
          <w:rFonts w:ascii="Century Gothic" w:hAnsi="Century Gothic"/>
          <w:sz w:val="18"/>
          <w:szCs w:val="18"/>
        </w:rPr>
        <w:t>or similar</w:t>
      </w:r>
    </w:p>
    <w:p w14:paraId="4E90B8E9" w14:textId="77777777" w:rsidR="002E5B1F" w:rsidRDefault="002E5B1F" w:rsidP="002E5B1F">
      <w:pPr>
        <w:ind w:left="2977" w:hanging="2977"/>
        <w:rPr>
          <w:rFonts w:ascii="Century Gothic" w:hAnsi="Century Gothic"/>
          <w:b/>
          <w:bCs/>
          <w:sz w:val="18"/>
          <w:szCs w:val="18"/>
        </w:rPr>
      </w:pPr>
    </w:p>
    <w:p w14:paraId="00FB79C7" w14:textId="77777777" w:rsidR="00011CEF" w:rsidRDefault="002E5B1F" w:rsidP="00E774AF">
      <w:pPr>
        <w:ind w:left="3150" w:hanging="3150"/>
        <w:rPr>
          <w:rFonts w:ascii="Century Gothic" w:hAnsi="Century Gothic"/>
          <w:b/>
          <w:bCs/>
          <w:sz w:val="18"/>
          <w:szCs w:val="18"/>
        </w:rPr>
      </w:pPr>
      <w:r>
        <w:rPr>
          <w:rFonts w:ascii="Century Gothic" w:hAnsi="Century Gothic"/>
          <w:b/>
          <w:bCs/>
          <w:sz w:val="18"/>
          <w:szCs w:val="18"/>
        </w:rPr>
        <w:t>Breakfast:</w:t>
      </w:r>
      <w:r>
        <w:rPr>
          <w:rFonts w:ascii="Century Gothic" w:hAnsi="Century Gothic"/>
          <w:sz w:val="18"/>
          <w:szCs w:val="18"/>
        </w:rPr>
        <w:t>                                       </w:t>
      </w:r>
      <w:r>
        <w:rPr>
          <w:rFonts w:ascii="Century Gothic" w:hAnsi="Century Gothic"/>
          <w:sz w:val="18"/>
          <w:szCs w:val="18"/>
        </w:rPr>
        <w:tab/>
        <w:t xml:space="preserve">At </w:t>
      </w:r>
      <w:r w:rsidR="00011CEF">
        <w:rPr>
          <w:rFonts w:ascii="Century Gothic" w:hAnsi="Century Gothic"/>
          <w:sz w:val="18"/>
          <w:szCs w:val="18"/>
        </w:rPr>
        <w:t>Mihingo Lodge</w:t>
      </w:r>
      <w:r w:rsidR="00011CEF" w:rsidRPr="00011CEF">
        <w:rPr>
          <w:rFonts w:ascii="Century Gothic" w:hAnsi="Century Gothic"/>
          <w:sz w:val="18"/>
          <w:szCs w:val="18"/>
        </w:rPr>
        <w:t xml:space="preserve"> </w:t>
      </w:r>
      <w:r w:rsidR="00011CEF">
        <w:rPr>
          <w:rFonts w:ascii="Century Gothic" w:hAnsi="Century Gothic"/>
          <w:sz w:val="18"/>
          <w:szCs w:val="18"/>
        </w:rPr>
        <w:t>or similar</w:t>
      </w:r>
      <w:r w:rsidR="00011CEF">
        <w:rPr>
          <w:rFonts w:ascii="Century Gothic" w:hAnsi="Century Gothic"/>
          <w:b/>
          <w:bCs/>
          <w:sz w:val="18"/>
          <w:szCs w:val="18"/>
        </w:rPr>
        <w:t xml:space="preserve"> </w:t>
      </w:r>
    </w:p>
    <w:p w14:paraId="63602354" w14:textId="3D029587" w:rsidR="002E5B1F" w:rsidRDefault="002E5B1F" w:rsidP="00E774AF">
      <w:pPr>
        <w:ind w:left="3150" w:hanging="3150"/>
        <w:rPr>
          <w:rFonts w:ascii="Century Gothic" w:hAnsi="Century Gothic"/>
          <w:sz w:val="18"/>
          <w:szCs w:val="18"/>
        </w:rPr>
      </w:pPr>
      <w:r>
        <w:rPr>
          <w:rFonts w:ascii="Century Gothic" w:hAnsi="Century Gothic"/>
          <w:b/>
          <w:bCs/>
          <w:sz w:val="18"/>
          <w:szCs w:val="18"/>
        </w:rPr>
        <w:t>Lunch:</w:t>
      </w:r>
      <w:r>
        <w:rPr>
          <w:rFonts w:ascii="Century Gothic" w:hAnsi="Century Gothic"/>
          <w:sz w:val="18"/>
          <w:szCs w:val="18"/>
        </w:rPr>
        <w:t>                                              </w:t>
      </w:r>
      <w:r>
        <w:rPr>
          <w:rFonts w:ascii="Century Gothic" w:hAnsi="Century Gothic"/>
          <w:sz w:val="18"/>
          <w:szCs w:val="18"/>
        </w:rPr>
        <w:tab/>
        <w:t xml:space="preserve">Picnic lunch from Mahogany </w:t>
      </w:r>
      <w:r w:rsidR="000C53A1">
        <w:rPr>
          <w:rFonts w:ascii="Century Gothic" w:hAnsi="Century Gothic"/>
          <w:sz w:val="18"/>
          <w:szCs w:val="18"/>
        </w:rPr>
        <w:t xml:space="preserve">Springs </w:t>
      </w:r>
      <w:r>
        <w:rPr>
          <w:rFonts w:ascii="Century Gothic" w:hAnsi="Century Gothic"/>
          <w:sz w:val="18"/>
          <w:szCs w:val="18"/>
        </w:rPr>
        <w:t>Lodge</w:t>
      </w:r>
      <w:r w:rsidR="00011CEF" w:rsidRPr="00011CEF">
        <w:rPr>
          <w:rFonts w:ascii="Century Gothic" w:hAnsi="Century Gothic"/>
          <w:sz w:val="18"/>
          <w:szCs w:val="18"/>
        </w:rPr>
        <w:t xml:space="preserve"> </w:t>
      </w:r>
      <w:r w:rsidR="00011CEF">
        <w:rPr>
          <w:rFonts w:ascii="Century Gothic" w:hAnsi="Century Gothic"/>
          <w:sz w:val="18"/>
          <w:szCs w:val="18"/>
        </w:rPr>
        <w:t>or similar</w:t>
      </w:r>
    </w:p>
    <w:p w14:paraId="7A382F38" w14:textId="0BAAA24A" w:rsidR="002E5B1F" w:rsidRDefault="002E5B1F" w:rsidP="002E5B1F">
      <w:pPr>
        <w:ind w:left="3150" w:hanging="3150"/>
        <w:rPr>
          <w:rFonts w:ascii="Century Gothic" w:hAnsi="Century Gothic"/>
          <w:sz w:val="18"/>
          <w:szCs w:val="18"/>
        </w:rPr>
      </w:pPr>
      <w:r>
        <w:rPr>
          <w:rFonts w:ascii="Century Gothic" w:hAnsi="Century Gothic"/>
          <w:b/>
          <w:bCs/>
          <w:sz w:val="18"/>
          <w:szCs w:val="18"/>
        </w:rPr>
        <w:t>Dinner:</w:t>
      </w:r>
      <w:r>
        <w:rPr>
          <w:rFonts w:ascii="Century Gothic" w:hAnsi="Century Gothic"/>
          <w:sz w:val="18"/>
          <w:szCs w:val="18"/>
        </w:rPr>
        <w:t>                                              </w:t>
      </w:r>
      <w:r>
        <w:rPr>
          <w:rFonts w:ascii="Century Gothic" w:hAnsi="Century Gothic"/>
          <w:sz w:val="18"/>
          <w:szCs w:val="18"/>
        </w:rPr>
        <w:tab/>
      </w:r>
      <w:r w:rsidR="00011CEF">
        <w:rPr>
          <w:rFonts w:ascii="Century Gothic" w:hAnsi="Century Gothic"/>
          <w:sz w:val="18"/>
          <w:szCs w:val="18"/>
        </w:rPr>
        <w:t>At Mihingo Lodge</w:t>
      </w:r>
      <w:r w:rsidR="00011CEF" w:rsidRPr="00011CEF">
        <w:rPr>
          <w:rFonts w:ascii="Century Gothic" w:hAnsi="Century Gothic"/>
          <w:sz w:val="18"/>
          <w:szCs w:val="18"/>
        </w:rPr>
        <w:t xml:space="preserve"> </w:t>
      </w:r>
      <w:r w:rsidR="00011CEF">
        <w:rPr>
          <w:rFonts w:ascii="Century Gothic" w:hAnsi="Century Gothic"/>
          <w:sz w:val="18"/>
          <w:szCs w:val="18"/>
        </w:rPr>
        <w:t>or similar</w:t>
      </w:r>
    </w:p>
    <w:p w14:paraId="58787226" w14:textId="77777777" w:rsidR="002E5B1F" w:rsidRDefault="002E5B1F" w:rsidP="002E5B1F">
      <w:pPr>
        <w:ind w:left="2977" w:hanging="2977"/>
        <w:rPr>
          <w:rFonts w:ascii="Century Gothic" w:hAnsi="Century Gothic"/>
          <w:sz w:val="18"/>
          <w:szCs w:val="18"/>
        </w:rPr>
      </w:pPr>
    </w:p>
    <w:p w14:paraId="1FC010EB" w14:textId="25C2484D" w:rsidR="002E5B1F" w:rsidRDefault="002E5B1F" w:rsidP="002E5B1F">
      <w:pPr>
        <w:ind w:left="3150" w:hanging="3150"/>
        <w:rPr>
          <w:rFonts w:ascii="Century Gothic" w:hAnsi="Century Gothic"/>
          <w:sz w:val="18"/>
          <w:szCs w:val="18"/>
        </w:rPr>
      </w:pPr>
      <w:r>
        <w:rPr>
          <w:rFonts w:ascii="Century Gothic" w:hAnsi="Century Gothic"/>
          <w:b/>
          <w:bCs/>
          <w:sz w:val="18"/>
          <w:szCs w:val="18"/>
        </w:rPr>
        <w:t>Approx. distance:</w:t>
      </w:r>
      <w:r>
        <w:rPr>
          <w:rFonts w:ascii="Century Gothic" w:hAnsi="Century Gothic"/>
          <w:sz w:val="18"/>
          <w:szCs w:val="18"/>
        </w:rPr>
        <w:t>                           </w:t>
      </w:r>
      <w:r>
        <w:rPr>
          <w:rFonts w:ascii="Century Gothic" w:hAnsi="Century Gothic"/>
          <w:sz w:val="18"/>
          <w:szCs w:val="18"/>
        </w:rPr>
        <w:tab/>
      </w:r>
      <w:r w:rsidR="00C14B7B">
        <w:rPr>
          <w:rFonts w:ascii="Century Gothic" w:hAnsi="Century Gothic"/>
          <w:sz w:val="18"/>
          <w:szCs w:val="18"/>
        </w:rPr>
        <w:t>250</w:t>
      </w:r>
      <w:r>
        <w:rPr>
          <w:rFonts w:ascii="Century Gothic" w:hAnsi="Century Gothic"/>
          <w:sz w:val="18"/>
          <w:szCs w:val="18"/>
        </w:rPr>
        <w:t xml:space="preserve"> km</w:t>
      </w:r>
    </w:p>
    <w:p w14:paraId="2655DD8A" w14:textId="295C7A48" w:rsidR="002E5B1F" w:rsidRDefault="002E5B1F" w:rsidP="002E5B1F">
      <w:pPr>
        <w:ind w:left="3150" w:hanging="3150"/>
        <w:rPr>
          <w:rFonts w:ascii="Century Gothic" w:hAnsi="Century Gothic"/>
          <w:sz w:val="18"/>
          <w:szCs w:val="18"/>
        </w:rPr>
      </w:pPr>
      <w:r>
        <w:rPr>
          <w:rFonts w:ascii="Century Gothic" w:hAnsi="Century Gothic"/>
          <w:b/>
          <w:bCs/>
          <w:sz w:val="18"/>
          <w:szCs w:val="18"/>
        </w:rPr>
        <w:t>Approx. driving time:</w:t>
      </w:r>
      <w:r>
        <w:rPr>
          <w:rFonts w:ascii="Century Gothic" w:hAnsi="Century Gothic"/>
          <w:sz w:val="18"/>
          <w:szCs w:val="18"/>
        </w:rPr>
        <w:t>                      </w:t>
      </w:r>
      <w:r>
        <w:rPr>
          <w:rFonts w:ascii="Century Gothic" w:hAnsi="Century Gothic"/>
          <w:sz w:val="18"/>
          <w:szCs w:val="18"/>
        </w:rPr>
        <w:tab/>
      </w:r>
      <w:r w:rsidR="00474442">
        <w:rPr>
          <w:rFonts w:ascii="Century Gothic" w:hAnsi="Century Gothic"/>
          <w:sz w:val="18"/>
          <w:szCs w:val="18"/>
        </w:rPr>
        <w:t>4</w:t>
      </w:r>
      <w:r w:rsidR="008675A8">
        <w:rPr>
          <w:rFonts w:ascii="Century Gothic" w:hAnsi="Century Gothic"/>
          <w:sz w:val="18"/>
          <w:szCs w:val="18"/>
        </w:rPr>
        <w:t>.5</w:t>
      </w:r>
      <w:r w:rsidRPr="00C14B7B">
        <w:rPr>
          <w:rFonts w:ascii="Century Gothic" w:hAnsi="Century Gothic"/>
          <w:sz w:val="18"/>
          <w:szCs w:val="18"/>
        </w:rPr>
        <w:t>-</w:t>
      </w:r>
      <w:r w:rsidR="00474442" w:rsidRPr="00C14B7B">
        <w:rPr>
          <w:rFonts w:ascii="Century Gothic" w:hAnsi="Century Gothic"/>
          <w:sz w:val="18"/>
          <w:szCs w:val="18"/>
        </w:rPr>
        <w:t>5</w:t>
      </w:r>
      <w:r w:rsidR="008675A8" w:rsidRPr="00C14B7B">
        <w:rPr>
          <w:rFonts w:ascii="Century Gothic" w:hAnsi="Century Gothic"/>
          <w:sz w:val="18"/>
          <w:szCs w:val="18"/>
        </w:rPr>
        <w:t>.5</w:t>
      </w:r>
      <w:r w:rsidRPr="00C14B7B">
        <w:rPr>
          <w:rFonts w:ascii="Century Gothic" w:hAnsi="Century Gothic"/>
          <w:sz w:val="18"/>
          <w:szCs w:val="18"/>
        </w:rPr>
        <w:t xml:space="preserve"> hours </w:t>
      </w:r>
    </w:p>
    <w:p w14:paraId="4720CCA0" w14:textId="77777777" w:rsidR="002E5B1F" w:rsidRDefault="00A93F55" w:rsidP="002E5B1F">
      <w:pPr>
        <w:pStyle w:val="Heading2"/>
        <w:rPr>
          <w:sz w:val="20"/>
          <w:szCs w:val="20"/>
        </w:rPr>
      </w:pPr>
      <w:r>
        <w:rPr>
          <w:sz w:val="20"/>
          <w:szCs w:val="20"/>
        </w:rPr>
        <w:t>DAY 11</w:t>
      </w:r>
      <w:r w:rsidR="002E5B1F">
        <w:rPr>
          <w:sz w:val="20"/>
          <w:szCs w:val="20"/>
        </w:rPr>
        <w:t>: LAKE MBURO NATIONAL PARK TO ENTEBBE/KAMPALA                                   BL</w:t>
      </w:r>
    </w:p>
    <w:p w14:paraId="5056F9A1" w14:textId="6A773FDB" w:rsidR="002E5B1F" w:rsidRDefault="002E5B1F" w:rsidP="006F3BC1">
      <w:pPr>
        <w:jc w:val="both"/>
        <w:rPr>
          <w:rFonts w:ascii="Century Gothic" w:eastAsiaTheme="minorHAnsi" w:hAnsi="Century Gothic"/>
          <w:sz w:val="18"/>
          <w:szCs w:val="18"/>
          <w:lang w:val="en-US"/>
        </w:rPr>
      </w:pPr>
      <w:r w:rsidRPr="007A3872">
        <w:rPr>
          <w:rFonts w:ascii="Century Gothic" w:hAnsi="Century Gothic"/>
          <w:sz w:val="18"/>
          <w:szCs w:val="18"/>
        </w:rPr>
        <w:t xml:space="preserve">After breakfast, you will </w:t>
      </w:r>
      <w:r w:rsidR="00C450CD" w:rsidRPr="007A3872">
        <w:rPr>
          <w:rFonts w:ascii="Century Gothic" w:hAnsi="Century Gothic"/>
          <w:sz w:val="18"/>
          <w:szCs w:val="18"/>
        </w:rPr>
        <w:t>do a morning game drive</w:t>
      </w:r>
      <w:r w:rsidR="00233A67" w:rsidRPr="007A3872">
        <w:rPr>
          <w:rFonts w:ascii="Century Gothic" w:hAnsi="Century Gothic"/>
          <w:sz w:val="18"/>
          <w:szCs w:val="18"/>
        </w:rPr>
        <w:t xml:space="preserve"> within the National Park.</w:t>
      </w:r>
      <w:r w:rsidR="00C450CD" w:rsidRPr="007A3872">
        <w:rPr>
          <w:rFonts w:ascii="Century Gothic" w:hAnsi="Century Gothic"/>
          <w:sz w:val="18"/>
          <w:szCs w:val="18"/>
        </w:rPr>
        <w:t xml:space="preserve"> </w:t>
      </w:r>
      <w:r w:rsidR="00233A67" w:rsidRPr="007A3872">
        <w:rPr>
          <w:rFonts w:ascii="Century Gothic" w:hAnsi="Century Gothic"/>
          <w:sz w:val="18"/>
          <w:szCs w:val="18"/>
        </w:rPr>
        <w:t>You will then</w:t>
      </w:r>
      <w:r w:rsidR="00942EB8" w:rsidRPr="007A3872">
        <w:rPr>
          <w:rFonts w:ascii="Century Gothic" w:hAnsi="Century Gothic"/>
          <w:sz w:val="18"/>
          <w:szCs w:val="18"/>
        </w:rPr>
        <w:t xml:space="preserve"> depart</w:t>
      </w:r>
      <w:r w:rsidRPr="007A3872">
        <w:rPr>
          <w:rFonts w:ascii="Century Gothic" w:hAnsi="Century Gothic"/>
          <w:sz w:val="18"/>
          <w:szCs w:val="18"/>
        </w:rPr>
        <w:t xml:space="preserve"> </w:t>
      </w:r>
      <w:r w:rsidR="00942EB8" w:rsidRPr="007A3872">
        <w:rPr>
          <w:rFonts w:ascii="Century Gothic" w:hAnsi="Century Gothic"/>
          <w:sz w:val="18"/>
          <w:szCs w:val="18"/>
        </w:rPr>
        <w:t xml:space="preserve">from </w:t>
      </w:r>
      <w:r w:rsidRPr="007A3872">
        <w:rPr>
          <w:rFonts w:ascii="Century Gothic" w:hAnsi="Century Gothic"/>
          <w:sz w:val="18"/>
          <w:szCs w:val="18"/>
        </w:rPr>
        <w:t xml:space="preserve">Lake Mburo </w:t>
      </w:r>
      <w:r w:rsidR="00942EB8" w:rsidRPr="007A3872">
        <w:rPr>
          <w:rFonts w:ascii="Century Gothic" w:hAnsi="Century Gothic"/>
          <w:sz w:val="18"/>
          <w:szCs w:val="18"/>
        </w:rPr>
        <w:t>to</w:t>
      </w:r>
      <w:r w:rsidRPr="007A3872">
        <w:rPr>
          <w:rFonts w:ascii="Century Gothic" w:hAnsi="Century Gothic"/>
          <w:sz w:val="18"/>
          <w:szCs w:val="18"/>
        </w:rPr>
        <w:t xml:space="preserve"> Kampala/Entebbe. Time permitting you can stop for curio shopping and a photo opportunity at the Equator (approximately a 5-6 hour drive).</w:t>
      </w:r>
      <w:r>
        <w:rPr>
          <w:rFonts w:ascii="Century Gothic" w:hAnsi="Century Gothic"/>
          <w:sz w:val="18"/>
          <w:szCs w:val="18"/>
        </w:rPr>
        <w:t xml:space="preserve">    </w:t>
      </w:r>
    </w:p>
    <w:p w14:paraId="33B377B8" w14:textId="77777777" w:rsidR="002E5B1F" w:rsidRDefault="002E5B1F" w:rsidP="002E5B1F">
      <w:pPr>
        <w:spacing w:line="276" w:lineRule="auto"/>
        <w:jc w:val="both"/>
        <w:rPr>
          <w:rFonts w:ascii="Century Gothic" w:hAnsi="Century Gothic"/>
          <w:sz w:val="18"/>
          <w:szCs w:val="18"/>
        </w:rPr>
      </w:pPr>
    </w:p>
    <w:p w14:paraId="0704ACB5" w14:textId="27BCA99E" w:rsidR="002E5B1F" w:rsidRDefault="002E5B1F" w:rsidP="002E5B1F">
      <w:pPr>
        <w:spacing w:line="276" w:lineRule="auto"/>
        <w:ind w:left="3150" w:hanging="3150"/>
        <w:jc w:val="both"/>
        <w:rPr>
          <w:rFonts w:ascii="Century Gothic" w:hAnsi="Century Gothic"/>
          <w:sz w:val="18"/>
          <w:szCs w:val="18"/>
        </w:rPr>
      </w:pPr>
      <w:r>
        <w:rPr>
          <w:rFonts w:ascii="Century Gothic" w:hAnsi="Century Gothic"/>
          <w:b/>
          <w:bCs/>
          <w:sz w:val="18"/>
          <w:szCs w:val="18"/>
        </w:rPr>
        <w:t>Breakfast:</w:t>
      </w:r>
      <w:r>
        <w:rPr>
          <w:rFonts w:ascii="Century Gothic" w:hAnsi="Century Gothic"/>
          <w:sz w:val="18"/>
          <w:szCs w:val="18"/>
        </w:rPr>
        <w:t>                                           </w:t>
      </w:r>
      <w:r>
        <w:rPr>
          <w:rFonts w:ascii="Century Gothic" w:hAnsi="Century Gothic"/>
          <w:sz w:val="18"/>
          <w:szCs w:val="18"/>
        </w:rPr>
        <w:tab/>
        <w:t>At</w:t>
      </w:r>
      <w:r w:rsidR="00011CEF" w:rsidRPr="00011CEF">
        <w:rPr>
          <w:rFonts w:ascii="Century Gothic" w:hAnsi="Century Gothic"/>
          <w:sz w:val="18"/>
          <w:szCs w:val="18"/>
        </w:rPr>
        <w:t xml:space="preserve"> </w:t>
      </w:r>
      <w:r w:rsidR="00011CEF">
        <w:rPr>
          <w:rFonts w:ascii="Century Gothic" w:hAnsi="Century Gothic"/>
          <w:sz w:val="18"/>
          <w:szCs w:val="18"/>
        </w:rPr>
        <w:t>Mihingo Lodge</w:t>
      </w:r>
      <w:r w:rsidR="00011CEF" w:rsidRPr="00011CEF">
        <w:rPr>
          <w:rFonts w:ascii="Century Gothic" w:hAnsi="Century Gothic"/>
          <w:sz w:val="18"/>
          <w:szCs w:val="18"/>
        </w:rPr>
        <w:t xml:space="preserve"> </w:t>
      </w:r>
      <w:r w:rsidR="00011CEF">
        <w:rPr>
          <w:rFonts w:ascii="Century Gothic" w:hAnsi="Century Gothic"/>
          <w:sz w:val="18"/>
          <w:szCs w:val="18"/>
        </w:rPr>
        <w:t>or similar</w:t>
      </w:r>
    </w:p>
    <w:p w14:paraId="59624D94" w14:textId="3F29734D" w:rsidR="002E5B1F" w:rsidRDefault="002E5B1F" w:rsidP="00011CEF">
      <w:pPr>
        <w:spacing w:line="276" w:lineRule="auto"/>
        <w:ind w:left="3150" w:hanging="3150"/>
        <w:jc w:val="both"/>
        <w:rPr>
          <w:rFonts w:ascii="Century Gothic" w:hAnsi="Century Gothic"/>
          <w:sz w:val="18"/>
          <w:szCs w:val="18"/>
        </w:rPr>
      </w:pPr>
      <w:r>
        <w:rPr>
          <w:rFonts w:ascii="Century Gothic" w:hAnsi="Century Gothic"/>
          <w:b/>
          <w:bCs/>
          <w:sz w:val="18"/>
          <w:szCs w:val="18"/>
        </w:rPr>
        <w:t>Lunch:</w:t>
      </w:r>
      <w:r>
        <w:rPr>
          <w:rFonts w:ascii="Century Gothic" w:hAnsi="Century Gothic"/>
          <w:sz w:val="18"/>
          <w:szCs w:val="18"/>
        </w:rPr>
        <w:t>                                           </w:t>
      </w:r>
      <w:r>
        <w:rPr>
          <w:rFonts w:ascii="Century Gothic" w:hAnsi="Century Gothic"/>
          <w:sz w:val="18"/>
          <w:szCs w:val="18"/>
        </w:rPr>
        <w:tab/>
        <w:t xml:space="preserve">Picnic lunch from Mihingo Lodge </w:t>
      </w:r>
      <w:r w:rsidR="00011CEF">
        <w:rPr>
          <w:rFonts w:ascii="Century Gothic" w:hAnsi="Century Gothic"/>
          <w:sz w:val="18"/>
          <w:szCs w:val="18"/>
        </w:rPr>
        <w:t>or similar</w:t>
      </w:r>
    </w:p>
    <w:p w14:paraId="2B471EF4" w14:textId="77777777" w:rsidR="002E5B1F" w:rsidRDefault="002E5B1F" w:rsidP="002E5B1F">
      <w:pPr>
        <w:ind w:left="2977" w:hanging="2977"/>
        <w:rPr>
          <w:rFonts w:ascii="Century Gothic" w:hAnsi="Century Gothic"/>
          <w:sz w:val="18"/>
          <w:szCs w:val="18"/>
        </w:rPr>
      </w:pPr>
    </w:p>
    <w:p w14:paraId="627B379A" w14:textId="77777777" w:rsidR="002E5B1F" w:rsidRPr="003D4302" w:rsidRDefault="002E5B1F" w:rsidP="002E5B1F">
      <w:pPr>
        <w:ind w:left="3150" w:hanging="3150"/>
        <w:rPr>
          <w:rFonts w:ascii="Century Gothic" w:hAnsi="Century Gothic"/>
          <w:sz w:val="18"/>
          <w:szCs w:val="18"/>
        </w:rPr>
      </w:pPr>
      <w:r>
        <w:rPr>
          <w:rFonts w:ascii="Century Gothic" w:hAnsi="Century Gothic"/>
          <w:b/>
          <w:bCs/>
          <w:sz w:val="18"/>
          <w:szCs w:val="18"/>
        </w:rPr>
        <w:t>Approx. distance:</w:t>
      </w:r>
      <w:r>
        <w:rPr>
          <w:rFonts w:ascii="Century Gothic" w:hAnsi="Century Gothic"/>
          <w:sz w:val="18"/>
          <w:szCs w:val="18"/>
        </w:rPr>
        <w:t>                        </w:t>
      </w:r>
      <w:r>
        <w:rPr>
          <w:rFonts w:ascii="Century Gothic" w:hAnsi="Century Gothic"/>
          <w:sz w:val="18"/>
          <w:szCs w:val="18"/>
        </w:rPr>
        <w:tab/>
      </w:r>
      <w:r w:rsidRPr="003D4302">
        <w:rPr>
          <w:rFonts w:ascii="Century Gothic" w:hAnsi="Century Gothic"/>
          <w:sz w:val="18"/>
          <w:szCs w:val="18"/>
        </w:rPr>
        <w:t>260 km</w:t>
      </w:r>
    </w:p>
    <w:p w14:paraId="2C10FB4B" w14:textId="5B128452" w:rsidR="002E5B1F" w:rsidRDefault="002E5B1F" w:rsidP="002E5B1F">
      <w:pPr>
        <w:ind w:left="3150" w:hanging="3150"/>
        <w:rPr>
          <w:rFonts w:ascii="Century Gothic" w:hAnsi="Century Gothic"/>
          <w:sz w:val="18"/>
          <w:szCs w:val="18"/>
        </w:rPr>
      </w:pPr>
      <w:r w:rsidRPr="003D4302">
        <w:rPr>
          <w:rFonts w:ascii="Century Gothic" w:hAnsi="Century Gothic"/>
          <w:b/>
          <w:bCs/>
          <w:sz w:val="18"/>
          <w:szCs w:val="18"/>
        </w:rPr>
        <w:t>Approx. driving time:</w:t>
      </w:r>
      <w:r w:rsidRPr="003D4302">
        <w:rPr>
          <w:rFonts w:ascii="Century Gothic" w:hAnsi="Century Gothic"/>
          <w:sz w:val="18"/>
          <w:szCs w:val="18"/>
        </w:rPr>
        <w:t xml:space="preserve">                       </w:t>
      </w:r>
      <w:r w:rsidRPr="003D4302">
        <w:rPr>
          <w:rFonts w:ascii="Century Gothic" w:hAnsi="Century Gothic"/>
          <w:sz w:val="18"/>
          <w:szCs w:val="18"/>
        </w:rPr>
        <w:tab/>
      </w:r>
      <w:r w:rsidR="00C86144" w:rsidRPr="00C86144">
        <w:rPr>
          <w:rFonts w:ascii="Century Gothic" w:hAnsi="Century Gothic"/>
          <w:sz w:val="18"/>
          <w:szCs w:val="18"/>
        </w:rPr>
        <w:t>7</w:t>
      </w:r>
      <w:r w:rsidRPr="00C86144">
        <w:rPr>
          <w:rFonts w:ascii="Century Gothic" w:hAnsi="Century Gothic"/>
          <w:sz w:val="18"/>
          <w:szCs w:val="18"/>
        </w:rPr>
        <w:t>-</w:t>
      </w:r>
      <w:r w:rsidR="00C86144" w:rsidRPr="00C86144">
        <w:rPr>
          <w:rFonts w:ascii="Century Gothic" w:hAnsi="Century Gothic"/>
          <w:sz w:val="18"/>
          <w:szCs w:val="18"/>
        </w:rPr>
        <w:t>8</w:t>
      </w:r>
      <w:r w:rsidRPr="00C86144">
        <w:rPr>
          <w:rFonts w:ascii="Century Gothic" w:hAnsi="Century Gothic"/>
          <w:sz w:val="18"/>
          <w:szCs w:val="18"/>
        </w:rPr>
        <w:t xml:space="preserve"> hours </w:t>
      </w:r>
      <w:r w:rsidR="00C86144" w:rsidRPr="00C86144">
        <w:rPr>
          <w:rFonts w:ascii="Century Gothic" w:hAnsi="Century Gothic"/>
          <w:sz w:val="18"/>
          <w:szCs w:val="18"/>
        </w:rPr>
        <w:t>(including</w:t>
      </w:r>
      <w:r w:rsidR="00C86144">
        <w:rPr>
          <w:rFonts w:ascii="Century Gothic" w:hAnsi="Century Gothic"/>
          <w:sz w:val="18"/>
          <w:szCs w:val="18"/>
        </w:rPr>
        <w:t xml:space="preserve"> game drives and game drive speed)</w:t>
      </w:r>
    </w:p>
    <w:p w14:paraId="768211FA" w14:textId="77777777" w:rsidR="00B82CA1" w:rsidRDefault="00B82CA1" w:rsidP="002E5B1F">
      <w:pPr>
        <w:ind w:left="3150" w:hanging="3150"/>
        <w:rPr>
          <w:rFonts w:ascii="Century Gothic" w:hAnsi="Century Gothic"/>
          <w:sz w:val="18"/>
          <w:szCs w:val="18"/>
        </w:rPr>
      </w:pPr>
    </w:p>
    <w:p w14:paraId="228538C0" w14:textId="5B482F27" w:rsidR="004557F6" w:rsidRDefault="004557F6" w:rsidP="00043785">
      <w:pPr>
        <w:tabs>
          <w:tab w:val="left" w:pos="3060"/>
        </w:tabs>
        <w:rPr>
          <w:rFonts w:ascii="Century Gothic" w:hAnsi="Century Gothic" w:cs="Tahoma"/>
          <w:sz w:val="20"/>
          <w:szCs w:val="20"/>
        </w:rPr>
      </w:pPr>
    </w:p>
    <w:p w14:paraId="7B45C6BA" w14:textId="77777777" w:rsidR="0077071F" w:rsidRDefault="0077071F" w:rsidP="00043785">
      <w:pPr>
        <w:tabs>
          <w:tab w:val="left" w:pos="3060"/>
        </w:tabs>
        <w:rPr>
          <w:rFonts w:ascii="Century Gothic" w:hAnsi="Century Gothic" w:cs="Tahoma"/>
          <w:sz w:val="20"/>
          <w:szCs w:val="20"/>
        </w:rPr>
      </w:pPr>
    </w:p>
    <w:p w14:paraId="6BDEE2AF" w14:textId="77777777" w:rsidR="005A757F" w:rsidRPr="00C17219" w:rsidRDefault="005A757F" w:rsidP="005A757F">
      <w:pPr>
        <w:jc w:val="center"/>
        <w:rPr>
          <w:rFonts w:ascii="Century Gothic" w:hAnsi="Century Gothic"/>
          <w:b/>
          <w:i/>
          <w:sz w:val="20"/>
          <w:szCs w:val="20"/>
          <w:u w:val="single"/>
        </w:rPr>
      </w:pPr>
      <w:r w:rsidRPr="00C17219">
        <w:rPr>
          <w:rFonts w:ascii="Century Gothic" w:hAnsi="Century Gothic"/>
          <w:b/>
          <w:i/>
          <w:sz w:val="20"/>
          <w:szCs w:val="20"/>
          <w:u w:val="single"/>
        </w:rPr>
        <w:t>Please note:</w:t>
      </w:r>
    </w:p>
    <w:p w14:paraId="60AB319C" w14:textId="55294CF5" w:rsidR="005A757F" w:rsidRDefault="005A757F" w:rsidP="005A757F">
      <w:pPr>
        <w:jc w:val="center"/>
        <w:rPr>
          <w:rFonts w:ascii="Century Gothic" w:hAnsi="Century Gothic"/>
          <w:b/>
          <w:i/>
          <w:sz w:val="20"/>
          <w:szCs w:val="20"/>
        </w:rPr>
      </w:pPr>
      <w:r w:rsidRPr="00C17219">
        <w:rPr>
          <w:rFonts w:ascii="Century Gothic" w:hAnsi="Century Gothic"/>
          <w:b/>
          <w:i/>
          <w:sz w:val="20"/>
          <w:szCs w:val="20"/>
        </w:rPr>
        <w:t>Departure flights to be booked for late evening, alternatively we will be happy to assist you with</w:t>
      </w:r>
      <w:r w:rsidR="005E6DAF" w:rsidRPr="00C17219">
        <w:rPr>
          <w:rFonts w:ascii="Century Gothic" w:hAnsi="Century Gothic"/>
          <w:b/>
          <w:i/>
          <w:sz w:val="20"/>
          <w:szCs w:val="20"/>
        </w:rPr>
        <w:t xml:space="preserve"> additional pre</w:t>
      </w:r>
      <w:r w:rsidR="00F817BC" w:rsidRPr="00C17219">
        <w:rPr>
          <w:rFonts w:ascii="Century Gothic" w:hAnsi="Century Gothic"/>
          <w:b/>
          <w:i/>
          <w:sz w:val="20"/>
          <w:szCs w:val="20"/>
        </w:rPr>
        <w:t xml:space="preserve"> and post </w:t>
      </w:r>
      <w:r w:rsidRPr="00C17219">
        <w:rPr>
          <w:rFonts w:ascii="Century Gothic" w:hAnsi="Century Gothic"/>
          <w:b/>
          <w:i/>
          <w:sz w:val="20"/>
          <w:szCs w:val="20"/>
        </w:rPr>
        <w:t xml:space="preserve">tour accommodation. </w:t>
      </w:r>
    </w:p>
    <w:p w14:paraId="229B0604" w14:textId="6A4DBDB3" w:rsidR="00E12C2F" w:rsidRDefault="00E12C2F" w:rsidP="005A757F">
      <w:pPr>
        <w:jc w:val="center"/>
        <w:rPr>
          <w:rFonts w:ascii="Century Gothic" w:hAnsi="Century Gothic"/>
          <w:b/>
          <w:i/>
          <w:sz w:val="22"/>
          <w:szCs w:val="22"/>
        </w:rPr>
      </w:pPr>
    </w:p>
    <w:p w14:paraId="43736261" w14:textId="3C9201B9" w:rsidR="00B82CA1" w:rsidRDefault="00B82CA1" w:rsidP="005A757F">
      <w:pPr>
        <w:jc w:val="center"/>
        <w:rPr>
          <w:rFonts w:ascii="Century Gothic" w:hAnsi="Century Gothic"/>
          <w:b/>
          <w:i/>
          <w:sz w:val="22"/>
          <w:szCs w:val="22"/>
        </w:rPr>
      </w:pPr>
    </w:p>
    <w:p w14:paraId="4858F1EB" w14:textId="1745AACD" w:rsidR="00B82CA1" w:rsidRDefault="00B82CA1" w:rsidP="005A757F">
      <w:pPr>
        <w:jc w:val="center"/>
        <w:rPr>
          <w:rFonts w:ascii="Century Gothic" w:hAnsi="Century Gothic"/>
          <w:b/>
          <w:i/>
          <w:sz w:val="22"/>
          <w:szCs w:val="22"/>
        </w:rPr>
      </w:pPr>
    </w:p>
    <w:p w14:paraId="66B6398F" w14:textId="77CB20E7" w:rsidR="00B82CA1" w:rsidRDefault="00B82CA1" w:rsidP="005A757F">
      <w:pPr>
        <w:jc w:val="center"/>
        <w:rPr>
          <w:rFonts w:ascii="Century Gothic" w:hAnsi="Century Gothic"/>
          <w:b/>
          <w:i/>
          <w:sz w:val="22"/>
          <w:szCs w:val="22"/>
        </w:rPr>
      </w:pPr>
    </w:p>
    <w:p w14:paraId="46BA24B8" w14:textId="4EAF83C5" w:rsidR="00B82CA1" w:rsidRDefault="00B82CA1" w:rsidP="005A757F">
      <w:pPr>
        <w:jc w:val="center"/>
        <w:rPr>
          <w:rFonts w:ascii="Century Gothic" w:hAnsi="Century Gothic"/>
          <w:b/>
          <w:i/>
          <w:sz w:val="22"/>
          <w:szCs w:val="22"/>
        </w:rPr>
      </w:pPr>
    </w:p>
    <w:p w14:paraId="3E5EF0C9" w14:textId="198AB693" w:rsidR="0077071F" w:rsidRDefault="0077071F" w:rsidP="005A757F">
      <w:pPr>
        <w:jc w:val="center"/>
        <w:rPr>
          <w:rFonts w:ascii="Century Gothic" w:hAnsi="Century Gothic"/>
          <w:b/>
          <w:i/>
          <w:sz w:val="22"/>
          <w:szCs w:val="22"/>
        </w:rPr>
      </w:pPr>
    </w:p>
    <w:p w14:paraId="798AD9D9" w14:textId="5ED45FBA" w:rsidR="00191584" w:rsidRDefault="00191584" w:rsidP="005A757F">
      <w:pPr>
        <w:jc w:val="center"/>
        <w:rPr>
          <w:rFonts w:ascii="Century Gothic" w:hAnsi="Century Gothic"/>
          <w:b/>
          <w:i/>
          <w:sz w:val="22"/>
          <w:szCs w:val="22"/>
        </w:rPr>
      </w:pPr>
    </w:p>
    <w:p w14:paraId="14695331" w14:textId="27A93281" w:rsidR="00191584" w:rsidRDefault="00191584" w:rsidP="005A757F">
      <w:pPr>
        <w:jc w:val="center"/>
        <w:rPr>
          <w:rFonts w:ascii="Century Gothic" w:hAnsi="Century Gothic"/>
          <w:b/>
          <w:i/>
          <w:sz w:val="22"/>
          <w:szCs w:val="22"/>
        </w:rPr>
      </w:pPr>
    </w:p>
    <w:p w14:paraId="21033F14" w14:textId="77777777" w:rsidR="00191584" w:rsidRDefault="00191584" w:rsidP="005A757F">
      <w:pPr>
        <w:jc w:val="center"/>
        <w:rPr>
          <w:rFonts w:ascii="Century Gothic" w:hAnsi="Century Gothic"/>
          <w:b/>
          <w:i/>
          <w:sz w:val="22"/>
          <w:szCs w:val="22"/>
        </w:rPr>
      </w:pPr>
    </w:p>
    <w:p w14:paraId="37D3D8BA" w14:textId="77777777" w:rsidR="00B82CA1" w:rsidRDefault="00B82CA1" w:rsidP="005A757F">
      <w:pPr>
        <w:jc w:val="center"/>
        <w:rPr>
          <w:rFonts w:ascii="Century Gothic" w:hAnsi="Century Gothic"/>
          <w:b/>
          <w:i/>
          <w:sz w:val="22"/>
          <w:szCs w:val="22"/>
        </w:rPr>
      </w:pPr>
    </w:p>
    <w:p w14:paraId="5368F599" w14:textId="46B76972" w:rsidR="00B82CA1" w:rsidRDefault="00B82CA1" w:rsidP="005A757F">
      <w:pPr>
        <w:jc w:val="center"/>
        <w:rPr>
          <w:rFonts w:ascii="Century Gothic" w:hAnsi="Century Gothic"/>
          <w:b/>
          <w:i/>
          <w:sz w:val="22"/>
          <w:szCs w:val="22"/>
        </w:rPr>
      </w:pPr>
    </w:p>
    <w:p w14:paraId="055514A2" w14:textId="2C0532A4" w:rsidR="00925851" w:rsidRDefault="00925851" w:rsidP="005A757F">
      <w:pPr>
        <w:jc w:val="center"/>
        <w:rPr>
          <w:rFonts w:ascii="Century Gothic" w:hAnsi="Century Gothic"/>
          <w:b/>
          <w:i/>
          <w:sz w:val="22"/>
          <w:szCs w:val="22"/>
        </w:rPr>
      </w:pPr>
    </w:p>
    <w:p w14:paraId="5E74825C" w14:textId="36B9F9E2" w:rsidR="00925851" w:rsidRDefault="00925851" w:rsidP="005A757F">
      <w:pPr>
        <w:jc w:val="center"/>
        <w:rPr>
          <w:rFonts w:ascii="Century Gothic" w:hAnsi="Century Gothic"/>
          <w:b/>
          <w:i/>
          <w:sz w:val="22"/>
          <w:szCs w:val="22"/>
        </w:rPr>
      </w:pPr>
    </w:p>
    <w:p w14:paraId="17B4339D" w14:textId="34392651" w:rsidR="00925851" w:rsidRDefault="00925851" w:rsidP="005A757F">
      <w:pPr>
        <w:jc w:val="center"/>
        <w:rPr>
          <w:rFonts w:ascii="Century Gothic" w:hAnsi="Century Gothic"/>
          <w:b/>
          <w:i/>
          <w:sz w:val="22"/>
          <w:szCs w:val="22"/>
        </w:rPr>
      </w:pPr>
    </w:p>
    <w:p w14:paraId="0F7FC6FF" w14:textId="3401E8BF" w:rsidR="00011CEF" w:rsidRDefault="00011CEF" w:rsidP="005A757F">
      <w:pPr>
        <w:jc w:val="center"/>
        <w:rPr>
          <w:rFonts w:ascii="Century Gothic" w:hAnsi="Century Gothic"/>
          <w:b/>
          <w:i/>
          <w:sz w:val="22"/>
          <w:szCs w:val="22"/>
        </w:rPr>
      </w:pPr>
    </w:p>
    <w:p w14:paraId="484AC57F" w14:textId="77777777" w:rsidR="00011CEF" w:rsidRDefault="00011CEF" w:rsidP="005A757F">
      <w:pPr>
        <w:jc w:val="center"/>
        <w:rPr>
          <w:rFonts w:ascii="Century Gothic" w:hAnsi="Century Gothic"/>
          <w:b/>
          <w:i/>
          <w:sz w:val="22"/>
          <w:szCs w:val="22"/>
        </w:rPr>
      </w:pPr>
    </w:p>
    <w:p w14:paraId="75129608" w14:textId="77777777" w:rsidR="00925851" w:rsidRPr="006F3BC1" w:rsidRDefault="00925851" w:rsidP="005A757F">
      <w:pPr>
        <w:jc w:val="center"/>
        <w:rPr>
          <w:rFonts w:ascii="Century Gothic" w:hAnsi="Century Gothic"/>
          <w:b/>
          <w:i/>
          <w:sz w:val="22"/>
          <w:szCs w:val="22"/>
        </w:rPr>
      </w:pPr>
    </w:p>
    <w:p w14:paraId="304280D9" w14:textId="77777777" w:rsidR="00381B7E" w:rsidRPr="006F3BC1" w:rsidRDefault="007F4D0D" w:rsidP="0009278B">
      <w:pPr>
        <w:pStyle w:val="Heading1"/>
        <w:widowControl w:val="0"/>
        <w:pBdr>
          <w:bottom w:val="single" w:sz="4" w:space="1" w:color="auto"/>
        </w:pBdr>
        <w:adjustRightInd w:val="0"/>
        <w:spacing w:before="0"/>
        <w:jc w:val="center"/>
        <w:textAlignment w:val="baseline"/>
        <w:rPr>
          <w:sz w:val="22"/>
          <w:szCs w:val="22"/>
          <w:u w:val="none"/>
        </w:rPr>
      </w:pPr>
      <w:bookmarkStart w:id="4" w:name="_Tour_price_2014"/>
      <w:bookmarkStart w:id="5" w:name="_Pre-departure_Information"/>
      <w:bookmarkEnd w:id="4"/>
      <w:bookmarkEnd w:id="5"/>
      <w:r w:rsidRPr="006F3BC1">
        <w:rPr>
          <w:sz w:val="22"/>
          <w:szCs w:val="22"/>
          <w:u w:val="none"/>
        </w:rPr>
        <w:lastRenderedPageBreak/>
        <w:t>PRE-DEPARTURE INFORMATION</w:t>
      </w:r>
    </w:p>
    <w:p w14:paraId="0255E3EC" w14:textId="77777777" w:rsidR="00F239C7" w:rsidRPr="00100F0C" w:rsidRDefault="00100F0C" w:rsidP="00190CB3">
      <w:pPr>
        <w:pStyle w:val="Heading1"/>
        <w:rPr>
          <w:sz w:val="18"/>
          <w:szCs w:val="20"/>
          <w:u w:val="none"/>
        </w:rPr>
      </w:pPr>
      <w:bookmarkStart w:id="6" w:name="_Departure:"/>
      <w:bookmarkStart w:id="7" w:name="_Pre_and_Post"/>
      <w:bookmarkStart w:id="8" w:name="_Transport:"/>
      <w:bookmarkStart w:id="9" w:name="_Information_on_areas"/>
      <w:bookmarkEnd w:id="6"/>
      <w:bookmarkEnd w:id="7"/>
      <w:bookmarkEnd w:id="8"/>
      <w:bookmarkEnd w:id="9"/>
      <w:r w:rsidRPr="00100F0C">
        <w:rPr>
          <w:sz w:val="18"/>
          <w:szCs w:val="20"/>
          <w:u w:val="none"/>
        </w:rPr>
        <w:t>TRANSPORT:</w:t>
      </w:r>
    </w:p>
    <w:p w14:paraId="06AE401C" w14:textId="7CA2C426" w:rsidR="00043785" w:rsidRPr="00B82CA1" w:rsidRDefault="006F3BC1" w:rsidP="00B82CA1">
      <w:pPr>
        <w:jc w:val="both"/>
      </w:pPr>
      <w:r>
        <w:rPr>
          <w:rFonts w:ascii="Century Gothic" w:hAnsi="Century Gothic"/>
          <w:sz w:val="18"/>
          <w:szCs w:val="18"/>
          <w:lang w:val="en-US"/>
        </w:rPr>
        <w:t>Jenman African Safaris uses fully equipped, customized, 4x4 safari vehicles, Toyota Land Cruisers, or other appropriate vehicles with comfortable seating, all window seats for game viewing and a music system. These non-air-conditioned vehicles are equipped with pop-up roofs to facilitate the best game viewing. All luggage, besides hand luggage and photo equipment, is carried on the vehicle roof rack or trailer to ensure maximum comfort in the vehicle.</w:t>
      </w:r>
    </w:p>
    <w:p w14:paraId="65DE146A" w14:textId="77777777" w:rsidR="00043785" w:rsidRPr="00100F0C" w:rsidRDefault="00043785" w:rsidP="00D2136D">
      <w:pPr>
        <w:rPr>
          <w:rFonts w:ascii="Century Gothic" w:hAnsi="Century Gothic"/>
          <w:sz w:val="18"/>
          <w:szCs w:val="18"/>
        </w:rPr>
      </w:pPr>
    </w:p>
    <w:p w14:paraId="13C200B9" w14:textId="77777777" w:rsidR="00296815" w:rsidRPr="00100F0C" w:rsidRDefault="00100F0C" w:rsidP="00296815">
      <w:pPr>
        <w:pStyle w:val="Heading1"/>
        <w:rPr>
          <w:sz w:val="18"/>
          <w:szCs w:val="20"/>
          <w:u w:val="none"/>
        </w:rPr>
      </w:pPr>
      <w:bookmarkStart w:id="10" w:name="_Accommodation:"/>
      <w:bookmarkEnd w:id="10"/>
      <w:r w:rsidRPr="00100F0C">
        <w:rPr>
          <w:sz w:val="18"/>
          <w:szCs w:val="20"/>
          <w:u w:val="none"/>
        </w:rPr>
        <w:t>TRAVELLING TIMES AND DISTANCES:</w:t>
      </w:r>
    </w:p>
    <w:p w14:paraId="14A2875C" w14:textId="77777777" w:rsidR="00BE2881" w:rsidRPr="00100F0C" w:rsidRDefault="00296815" w:rsidP="006F3BC1">
      <w:pPr>
        <w:jc w:val="both"/>
        <w:rPr>
          <w:rFonts w:ascii="Century Gothic" w:hAnsi="Century Gothic"/>
          <w:sz w:val="18"/>
          <w:szCs w:val="18"/>
        </w:rPr>
      </w:pPr>
      <w:r w:rsidRPr="00100F0C">
        <w:rPr>
          <w:rFonts w:ascii="Century Gothic" w:hAnsi="Century Gothic"/>
          <w:sz w:val="18"/>
          <w:szCs w:val="18"/>
        </w:rPr>
        <w:t xml:space="preserve">All travelling times are affected by road conditions, detours and weather conditions, therefore on certain days travelling times may be longer than anticipated especially where there is a lot of distance to be covered.   </w:t>
      </w:r>
    </w:p>
    <w:p w14:paraId="3A2F9935" w14:textId="77777777" w:rsidR="00BE2881" w:rsidRPr="00100F0C" w:rsidRDefault="00BE2881" w:rsidP="006F3BC1">
      <w:pPr>
        <w:jc w:val="both"/>
        <w:rPr>
          <w:rFonts w:ascii="Century Gothic" w:hAnsi="Century Gothic"/>
          <w:sz w:val="18"/>
          <w:szCs w:val="18"/>
        </w:rPr>
      </w:pPr>
    </w:p>
    <w:p w14:paraId="4F15565A" w14:textId="77777777" w:rsidR="00296815" w:rsidRPr="00100F0C" w:rsidRDefault="00296815" w:rsidP="006F3BC1">
      <w:pPr>
        <w:jc w:val="both"/>
        <w:rPr>
          <w:rFonts w:ascii="Century Gothic" w:hAnsi="Century Gothic"/>
          <w:sz w:val="18"/>
          <w:szCs w:val="18"/>
        </w:rPr>
      </w:pPr>
      <w:r w:rsidRPr="00100F0C">
        <w:rPr>
          <w:rFonts w:ascii="Century Gothic" w:hAnsi="Century Gothic"/>
          <w:sz w:val="18"/>
          <w:szCs w:val="18"/>
        </w:rPr>
        <w:t>Please keep in mind that the time it takes to travel 100 km in your home country is not equivalent to the time it takes to travel 100 km on African roads</w:t>
      </w:r>
      <w:r w:rsidRPr="00100F0C">
        <w:rPr>
          <w:rFonts w:ascii="Century Gothic" w:hAnsi="Century Gothic"/>
          <w:color w:val="1F497D"/>
          <w:sz w:val="18"/>
          <w:szCs w:val="18"/>
        </w:rPr>
        <w:t xml:space="preserve">, </w:t>
      </w:r>
      <w:r w:rsidRPr="00100F0C">
        <w:rPr>
          <w:rFonts w:ascii="Century Gothic" w:hAnsi="Century Gothic"/>
          <w:sz w:val="18"/>
          <w:szCs w:val="18"/>
        </w:rPr>
        <w:t xml:space="preserve">therefore we encourage you to sit back and enjoy the spectacular scenery Africa has to offer.  Where possible additional stops will be made to ensure your travelling comfort at all times.  </w:t>
      </w:r>
    </w:p>
    <w:p w14:paraId="009E9B35" w14:textId="77777777" w:rsidR="00F239C7" w:rsidRPr="00100F0C" w:rsidRDefault="00100F0C" w:rsidP="00190CB3">
      <w:pPr>
        <w:pStyle w:val="Heading1"/>
        <w:rPr>
          <w:sz w:val="18"/>
          <w:szCs w:val="20"/>
          <w:u w:val="none"/>
        </w:rPr>
      </w:pPr>
      <w:r w:rsidRPr="00100F0C">
        <w:rPr>
          <w:sz w:val="18"/>
          <w:szCs w:val="20"/>
          <w:u w:val="none"/>
        </w:rPr>
        <w:t>ACCOMMODATION:</w:t>
      </w:r>
    </w:p>
    <w:p w14:paraId="5FB4F1EE" w14:textId="77777777" w:rsidR="00F239C7" w:rsidRPr="00100F0C" w:rsidRDefault="00F239C7" w:rsidP="006F3BC1">
      <w:pPr>
        <w:suppressAutoHyphens/>
        <w:jc w:val="both"/>
        <w:rPr>
          <w:rFonts w:ascii="Century Gothic" w:hAnsi="Century Gothic"/>
          <w:sz w:val="18"/>
          <w:szCs w:val="18"/>
        </w:rPr>
      </w:pPr>
      <w:r w:rsidRPr="00100F0C">
        <w:rPr>
          <w:rFonts w:ascii="Century Gothic" w:hAnsi="Century Gothic"/>
          <w:sz w:val="18"/>
          <w:szCs w:val="18"/>
        </w:rPr>
        <w:t>For this accommodated safari, we make use of mid-range lodge accommodation. Your accommodation is situated either in National Parks, on the banks of a river, or in other places of interest. The accommodation will be a mix of lodges, chalets and permanent tented chalets with en-suite facilities. Some properties are equipped with swimming pools and/or bar areas.</w:t>
      </w:r>
    </w:p>
    <w:p w14:paraId="3BB221B6" w14:textId="77777777" w:rsidR="00F239C7" w:rsidRPr="00100F0C" w:rsidRDefault="00100F0C" w:rsidP="006F3BC1">
      <w:pPr>
        <w:pStyle w:val="Heading1"/>
        <w:jc w:val="both"/>
        <w:rPr>
          <w:sz w:val="18"/>
          <w:szCs w:val="20"/>
          <w:u w:val="none"/>
        </w:rPr>
      </w:pPr>
      <w:bookmarkStart w:id="11" w:name="_Spending_money:"/>
      <w:bookmarkStart w:id="12" w:name="_Sleeping_Bags"/>
      <w:bookmarkStart w:id="13" w:name="_Meals:"/>
      <w:bookmarkEnd w:id="11"/>
      <w:bookmarkEnd w:id="12"/>
      <w:bookmarkEnd w:id="13"/>
      <w:r w:rsidRPr="00100F0C">
        <w:rPr>
          <w:sz w:val="18"/>
          <w:szCs w:val="20"/>
          <w:u w:val="none"/>
        </w:rPr>
        <w:t>MEALS:</w:t>
      </w:r>
    </w:p>
    <w:p w14:paraId="3BC417C9" w14:textId="673A39CB" w:rsidR="00F239C7" w:rsidRDefault="00F239C7" w:rsidP="006F3BC1">
      <w:pPr>
        <w:jc w:val="both"/>
        <w:rPr>
          <w:rFonts w:ascii="Century Gothic" w:hAnsi="Century Gothic"/>
          <w:sz w:val="18"/>
          <w:szCs w:val="18"/>
        </w:rPr>
      </w:pPr>
      <w:bookmarkStart w:id="14" w:name="_First_Aid:"/>
      <w:bookmarkEnd w:id="14"/>
      <w:r w:rsidRPr="00100F0C">
        <w:rPr>
          <w:rFonts w:ascii="Century Gothic" w:hAnsi="Century Gothic"/>
          <w:sz w:val="18"/>
          <w:szCs w:val="18"/>
        </w:rPr>
        <w:t>Breakfast and dinner will be prepared by the lodge where you are staying. They will also prepare lunch or a lunch pack depending on the itinerary for the day.</w:t>
      </w:r>
      <w:r w:rsidR="00E62B03" w:rsidRPr="00100F0C">
        <w:rPr>
          <w:rFonts w:ascii="Century Gothic" w:hAnsi="Century Gothic"/>
          <w:sz w:val="18"/>
          <w:szCs w:val="18"/>
        </w:rPr>
        <w:t xml:space="preserve"> </w:t>
      </w:r>
      <w:r w:rsidRPr="00100F0C">
        <w:rPr>
          <w:rFonts w:ascii="Century Gothic" w:hAnsi="Century Gothic"/>
          <w:sz w:val="18"/>
          <w:szCs w:val="18"/>
        </w:rPr>
        <w:t xml:space="preserve">Please advise us of any special dietary requirements in advance. </w:t>
      </w:r>
    </w:p>
    <w:p w14:paraId="3FC7FFD5" w14:textId="76AE551C" w:rsidR="009173D6" w:rsidRDefault="009173D6" w:rsidP="006F3BC1">
      <w:pPr>
        <w:jc w:val="both"/>
        <w:rPr>
          <w:rFonts w:ascii="Century Gothic" w:hAnsi="Century Gothic"/>
          <w:sz w:val="18"/>
          <w:szCs w:val="18"/>
        </w:rPr>
      </w:pPr>
    </w:p>
    <w:p w14:paraId="495A3ECC" w14:textId="76EE358C" w:rsidR="009173D6" w:rsidRPr="000F6535" w:rsidRDefault="009173D6" w:rsidP="009173D6">
      <w:pPr>
        <w:jc w:val="both"/>
        <w:rPr>
          <w:rFonts w:ascii="Century Gothic" w:hAnsi="Century Gothic"/>
          <w:b/>
          <w:sz w:val="18"/>
          <w:szCs w:val="18"/>
        </w:rPr>
      </w:pPr>
      <w:r w:rsidRPr="000F6535">
        <w:rPr>
          <w:rFonts w:ascii="Century Gothic" w:hAnsi="Century Gothic"/>
          <w:b/>
          <w:sz w:val="18"/>
          <w:szCs w:val="18"/>
        </w:rPr>
        <w:t xml:space="preserve">TIPPING GUIDELINES </w:t>
      </w:r>
      <w:r w:rsidR="00344A29">
        <w:rPr>
          <w:rFonts w:ascii="Century Gothic" w:hAnsi="Century Gothic"/>
          <w:b/>
          <w:sz w:val="18"/>
          <w:szCs w:val="18"/>
        </w:rPr>
        <w:t>FOR GUIDES</w:t>
      </w:r>
    </w:p>
    <w:p w14:paraId="262800DC" w14:textId="77777777" w:rsidR="009173D6" w:rsidRDefault="009173D6" w:rsidP="009173D6">
      <w:pPr>
        <w:jc w:val="both"/>
        <w:rPr>
          <w:rFonts w:ascii="Century Gothic" w:hAnsi="Century Gothic"/>
          <w:sz w:val="18"/>
          <w:szCs w:val="18"/>
        </w:rPr>
      </w:pPr>
    </w:p>
    <w:p w14:paraId="1903FEFF" w14:textId="00310585" w:rsidR="009173D6" w:rsidRPr="00100F0C" w:rsidRDefault="009173D6" w:rsidP="006F3BC1">
      <w:pPr>
        <w:jc w:val="both"/>
        <w:rPr>
          <w:rFonts w:ascii="Century Gothic" w:hAnsi="Century Gothic"/>
          <w:sz w:val="18"/>
          <w:szCs w:val="18"/>
        </w:rPr>
      </w:pPr>
      <w:r>
        <w:rPr>
          <w:rFonts w:ascii="Century Gothic" w:hAnsi="Century Gothic"/>
          <w:sz w:val="18"/>
          <w:szCs w:val="18"/>
        </w:rPr>
        <w:t xml:space="preserve">It is recommended that you tip between $5 - $10 per person per day.  </w:t>
      </w:r>
    </w:p>
    <w:p w14:paraId="6CD15D99" w14:textId="77777777" w:rsidR="00F239C7" w:rsidRPr="00100F0C" w:rsidRDefault="00100F0C" w:rsidP="00190CB3">
      <w:pPr>
        <w:pStyle w:val="Heading1"/>
        <w:rPr>
          <w:sz w:val="18"/>
          <w:szCs w:val="20"/>
          <w:u w:val="none"/>
        </w:rPr>
      </w:pPr>
      <w:bookmarkStart w:id="15" w:name="_First_Aid:_1"/>
      <w:bookmarkStart w:id="16" w:name="_Visas"/>
      <w:bookmarkStart w:id="17" w:name="_Visas:"/>
      <w:bookmarkEnd w:id="15"/>
      <w:bookmarkEnd w:id="16"/>
      <w:bookmarkEnd w:id="17"/>
      <w:r w:rsidRPr="00100F0C">
        <w:rPr>
          <w:sz w:val="18"/>
          <w:szCs w:val="20"/>
          <w:u w:val="none"/>
        </w:rPr>
        <w:t>VISAS:</w:t>
      </w:r>
    </w:p>
    <w:p w14:paraId="37009FC8" w14:textId="77777777" w:rsidR="00F817BC" w:rsidRDefault="00F239C7" w:rsidP="00D2136D">
      <w:pPr>
        <w:rPr>
          <w:rFonts w:ascii="Century Gothic" w:hAnsi="Century Gothic"/>
          <w:sz w:val="20"/>
          <w:szCs w:val="20"/>
        </w:rPr>
      </w:pPr>
      <w:r w:rsidRPr="00100F0C">
        <w:rPr>
          <w:rFonts w:ascii="Century Gothic" w:hAnsi="Century Gothic"/>
          <w:sz w:val="18"/>
          <w:szCs w:val="18"/>
        </w:rPr>
        <w:t>The onus is on the client to organize all visas required to visit Uganda, prior to departure</w:t>
      </w:r>
      <w:r w:rsidRPr="00C663BA">
        <w:rPr>
          <w:rFonts w:ascii="Century Gothic" w:hAnsi="Century Gothic"/>
          <w:sz w:val="20"/>
          <w:szCs w:val="20"/>
        </w:rPr>
        <w:t>.</w:t>
      </w:r>
    </w:p>
    <w:p w14:paraId="2DFE9665" w14:textId="77777777" w:rsidR="00BB40EB" w:rsidRDefault="00BB40EB" w:rsidP="00BB40EB">
      <w:pPr>
        <w:jc w:val="both"/>
        <w:rPr>
          <w:rFonts w:ascii="Century Gothic" w:hAnsi="Century Gothic"/>
          <w:b/>
          <w:sz w:val="20"/>
          <w:szCs w:val="20"/>
          <w:u w:val="single"/>
          <w:lang w:val="en-US"/>
        </w:rPr>
      </w:pPr>
    </w:p>
    <w:p w14:paraId="1ADC7942" w14:textId="77777777" w:rsidR="00BB40EB" w:rsidRPr="00100F0C" w:rsidRDefault="00100F0C" w:rsidP="00BB40EB">
      <w:pPr>
        <w:jc w:val="both"/>
        <w:rPr>
          <w:rFonts w:ascii="Century Gothic" w:hAnsi="Century Gothic"/>
          <w:b/>
          <w:bCs/>
          <w:sz w:val="18"/>
          <w:szCs w:val="20"/>
        </w:rPr>
      </w:pPr>
      <w:r w:rsidRPr="00100F0C">
        <w:rPr>
          <w:rFonts w:ascii="Century Gothic" w:hAnsi="Century Gothic"/>
          <w:b/>
          <w:bCs/>
          <w:sz w:val="18"/>
          <w:szCs w:val="20"/>
        </w:rPr>
        <w:t>TRAVEL INSURANCE:</w:t>
      </w:r>
    </w:p>
    <w:p w14:paraId="1724A748" w14:textId="77777777" w:rsidR="00BB40EB" w:rsidRDefault="00BB40EB" w:rsidP="006F3BC1">
      <w:pPr>
        <w:jc w:val="both"/>
        <w:rPr>
          <w:rFonts w:ascii="Century Gothic" w:hAnsi="Century Gothic"/>
          <w:b/>
          <w:sz w:val="20"/>
          <w:szCs w:val="20"/>
          <w:u w:val="single"/>
          <w:lang w:val="en-US"/>
        </w:rPr>
      </w:pPr>
    </w:p>
    <w:p w14:paraId="74322183" w14:textId="77777777" w:rsidR="00100F0C" w:rsidRPr="00D2136D" w:rsidRDefault="00BB40EB" w:rsidP="006F3BC1">
      <w:pPr>
        <w:jc w:val="both"/>
        <w:rPr>
          <w:rFonts w:ascii="Century Gothic" w:hAnsi="Century Gothic"/>
          <w:sz w:val="18"/>
          <w:szCs w:val="18"/>
        </w:rPr>
      </w:pPr>
      <w:r w:rsidRPr="00100F0C">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423C8CCF" w14:textId="77777777" w:rsidR="001509EC" w:rsidRDefault="001509EC" w:rsidP="001509EC">
      <w:pPr>
        <w:pStyle w:val="Heading1"/>
        <w:rPr>
          <w:sz w:val="18"/>
          <w:szCs w:val="18"/>
          <w:u w:val="none"/>
        </w:rPr>
      </w:pPr>
      <w:r>
        <w:rPr>
          <w:sz w:val="18"/>
          <w:szCs w:val="18"/>
          <w:u w:val="none"/>
        </w:rPr>
        <w:t>MAKING YOUR TRAVELS MEANINGFUL:</w:t>
      </w:r>
    </w:p>
    <w:p w14:paraId="27F2C288" w14:textId="77777777" w:rsidR="001509EC" w:rsidRDefault="001509EC" w:rsidP="001509EC">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271DB360" w14:textId="77777777" w:rsidR="001509EC" w:rsidRDefault="001509EC" w:rsidP="001509EC">
      <w:pPr>
        <w:jc w:val="both"/>
        <w:rPr>
          <w:rFonts w:ascii="Calibri" w:eastAsia="Calibri" w:hAnsi="Calibri"/>
        </w:rPr>
      </w:pPr>
    </w:p>
    <w:p w14:paraId="397726CB" w14:textId="77777777" w:rsidR="001509EC" w:rsidRDefault="001509EC" w:rsidP="001509EC">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4"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2B180713" w14:textId="77777777" w:rsidR="002417F0" w:rsidRPr="00D2136D" w:rsidRDefault="00100F0C" w:rsidP="00D2136D">
      <w:pPr>
        <w:pStyle w:val="Heading1"/>
        <w:rPr>
          <w:sz w:val="18"/>
          <w:szCs w:val="20"/>
          <w:u w:val="none"/>
        </w:rPr>
      </w:pPr>
      <w:r w:rsidRPr="00100F0C">
        <w:rPr>
          <w:sz w:val="18"/>
          <w:szCs w:val="20"/>
          <w:u w:val="none"/>
        </w:rPr>
        <w:t>RULES:</w:t>
      </w:r>
      <w:bookmarkStart w:id="18" w:name="_Information_on_areas_1"/>
      <w:bookmarkEnd w:id="18"/>
    </w:p>
    <w:p w14:paraId="53D428C3" w14:textId="77777777" w:rsidR="00F661E8" w:rsidRPr="00100F0C" w:rsidRDefault="00F661E8" w:rsidP="00F661E8">
      <w:pPr>
        <w:jc w:val="both"/>
        <w:rPr>
          <w:rFonts w:ascii="Century Gothic" w:hAnsi="Century Gothic"/>
          <w:b/>
          <w:sz w:val="18"/>
          <w:szCs w:val="18"/>
        </w:rPr>
      </w:pPr>
      <w:r w:rsidRPr="00100F0C">
        <w:rPr>
          <w:rFonts w:ascii="Century Gothic" w:hAnsi="Century Gothic"/>
          <w:b/>
          <w:sz w:val="18"/>
          <w:szCs w:val="18"/>
        </w:rPr>
        <w:t xml:space="preserve">For conservation reasons, visits to the gorillas are tightly controlled. The following rules apply and must be strictly adhered to: </w:t>
      </w:r>
    </w:p>
    <w:p w14:paraId="0D2C97E9" w14:textId="77777777" w:rsidR="00F661E8" w:rsidRPr="00100F0C" w:rsidRDefault="00F661E8" w:rsidP="00F661E8">
      <w:pPr>
        <w:jc w:val="both"/>
        <w:rPr>
          <w:rFonts w:ascii="Century Gothic" w:hAnsi="Century Gothic"/>
          <w:sz w:val="18"/>
          <w:szCs w:val="18"/>
        </w:rPr>
      </w:pPr>
    </w:p>
    <w:p w14:paraId="02CC7BAC" w14:textId="77777777" w:rsidR="00F661E8" w:rsidRPr="00100F0C" w:rsidRDefault="00F661E8" w:rsidP="00F661E8">
      <w:pPr>
        <w:keepNext/>
        <w:ind w:left="426" w:hanging="426"/>
        <w:jc w:val="both"/>
        <w:outlineLvl w:val="2"/>
        <w:rPr>
          <w:rFonts w:ascii="Century Gothic" w:hAnsi="Century Gothic"/>
          <w:sz w:val="18"/>
          <w:szCs w:val="18"/>
        </w:rPr>
      </w:pPr>
      <w:r w:rsidRPr="00100F0C">
        <w:rPr>
          <w:rFonts w:ascii="Century Gothic" w:hAnsi="Century Gothic"/>
          <w:sz w:val="18"/>
          <w:szCs w:val="18"/>
        </w:rPr>
        <w:t>•</w:t>
      </w:r>
      <w:r w:rsidRPr="00100F0C">
        <w:rPr>
          <w:rFonts w:ascii="Century Gothic" w:hAnsi="Century Gothic"/>
          <w:sz w:val="18"/>
          <w:szCs w:val="18"/>
        </w:rPr>
        <w:tab/>
        <w:t>No one with a communicable disease (e.g. flu, diarrhoea) is allowed to enter the park.</w:t>
      </w:r>
    </w:p>
    <w:p w14:paraId="79B12789" w14:textId="77777777" w:rsidR="00F661E8" w:rsidRPr="00100F0C" w:rsidRDefault="00F661E8" w:rsidP="00F661E8">
      <w:pPr>
        <w:keepNext/>
        <w:ind w:left="426" w:hanging="426"/>
        <w:jc w:val="both"/>
        <w:outlineLvl w:val="2"/>
        <w:rPr>
          <w:rFonts w:ascii="Century Gothic" w:hAnsi="Century Gothic"/>
          <w:sz w:val="18"/>
          <w:szCs w:val="18"/>
        </w:rPr>
      </w:pPr>
      <w:r w:rsidRPr="00100F0C">
        <w:rPr>
          <w:rFonts w:ascii="Century Gothic" w:hAnsi="Century Gothic"/>
          <w:sz w:val="18"/>
          <w:szCs w:val="18"/>
        </w:rPr>
        <w:t>•</w:t>
      </w:r>
      <w:r w:rsidRPr="00100F0C">
        <w:rPr>
          <w:rFonts w:ascii="Century Gothic" w:hAnsi="Century Gothic"/>
          <w:sz w:val="18"/>
          <w:szCs w:val="18"/>
        </w:rPr>
        <w:tab/>
        <w:t>Stay together in a tight group while with the gorillas, don’t surround them.</w:t>
      </w:r>
    </w:p>
    <w:p w14:paraId="1C469980" w14:textId="77777777" w:rsidR="00F661E8" w:rsidRPr="00100F0C" w:rsidRDefault="00F661E8" w:rsidP="00F661E8">
      <w:pPr>
        <w:keepNext/>
        <w:ind w:left="426" w:hanging="426"/>
        <w:jc w:val="both"/>
        <w:outlineLvl w:val="2"/>
        <w:rPr>
          <w:rFonts w:ascii="Century Gothic" w:hAnsi="Century Gothic"/>
          <w:sz w:val="18"/>
          <w:szCs w:val="18"/>
        </w:rPr>
      </w:pPr>
      <w:r w:rsidRPr="00100F0C">
        <w:rPr>
          <w:rFonts w:ascii="Century Gothic" w:hAnsi="Century Gothic"/>
          <w:sz w:val="18"/>
          <w:szCs w:val="18"/>
        </w:rPr>
        <w:t>•</w:t>
      </w:r>
      <w:r w:rsidRPr="00100F0C">
        <w:rPr>
          <w:rFonts w:ascii="Century Gothic" w:hAnsi="Century Gothic"/>
          <w:sz w:val="18"/>
          <w:szCs w:val="18"/>
        </w:rPr>
        <w:tab/>
        <w:t>Don’t get closer than 7 metres (21 feet) to the gorillas.</w:t>
      </w:r>
    </w:p>
    <w:p w14:paraId="5B7B8F1A" w14:textId="77777777" w:rsidR="00F661E8" w:rsidRPr="00100F0C" w:rsidRDefault="00F661E8" w:rsidP="00F661E8">
      <w:pPr>
        <w:keepNext/>
        <w:ind w:left="426" w:hanging="426"/>
        <w:jc w:val="both"/>
        <w:outlineLvl w:val="2"/>
        <w:rPr>
          <w:rFonts w:ascii="Century Gothic" w:hAnsi="Century Gothic"/>
          <w:sz w:val="18"/>
          <w:szCs w:val="18"/>
        </w:rPr>
      </w:pPr>
      <w:r w:rsidRPr="00100F0C">
        <w:rPr>
          <w:rFonts w:ascii="Century Gothic" w:hAnsi="Century Gothic"/>
          <w:sz w:val="18"/>
          <w:szCs w:val="18"/>
        </w:rPr>
        <w:t>•</w:t>
      </w:r>
      <w:r w:rsidRPr="00100F0C">
        <w:rPr>
          <w:rFonts w:ascii="Century Gothic" w:hAnsi="Century Gothic"/>
          <w:sz w:val="18"/>
          <w:szCs w:val="18"/>
        </w:rPr>
        <w:tab/>
        <w:t>Don’t eat or smoke when with the gorillas or within a distance of 200 metres from the gorillas.</w:t>
      </w:r>
    </w:p>
    <w:p w14:paraId="2E2DBCDA" w14:textId="77777777" w:rsidR="00F661E8" w:rsidRPr="00100F0C" w:rsidRDefault="00F661E8" w:rsidP="00F661E8">
      <w:pPr>
        <w:keepNext/>
        <w:ind w:left="426" w:hanging="426"/>
        <w:jc w:val="both"/>
        <w:outlineLvl w:val="2"/>
        <w:rPr>
          <w:rFonts w:ascii="Century Gothic" w:hAnsi="Century Gothic"/>
          <w:sz w:val="18"/>
          <w:szCs w:val="18"/>
        </w:rPr>
      </w:pPr>
      <w:r w:rsidRPr="00100F0C">
        <w:rPr>
          <w:rFonts w:ascii="Century Gothic" w:hAnsi="Century Gothic"/>
          <w:sz w:val="18"/>
          <w:szCs w:val="18"/>
        </w:rPr>
        <w:t>•</w:t>
      </w:r>
      <w:r w:rsidRPr="00100F0C">
        <w:rPr>
          <w:rFonts w:ascii="Century Gothic" w:hAnsi="Century Gothic"/>
          <w:sz w:val="18"/>
          <w:szCs w:val="18"/>
        </w:rPr>
        <w:tab/>
        <w:t>Turn away from the gorillas if you have to sneeze or cough. Cover your nose and mouth in the process.</w:t>
      </w:r>
    </w:p>
    <w:p w14:paraId="2BB2B9F5" w14:textId="77777777" w:rsidR="00F661E8" w:rsidRPr="00100F0C" w:rsidRDefault="00F661E8" w:rsidP="00F661E8">
      <w:pPr>
        <w:keepNext/>
        <w:ind w:left="426" w:hanging="426"/>
        <w:jc w:val="both"/>
        <w:outlineLvl w:val="2"/>
        <w:rPr>
          <w:rFonts w:ascii="Century Gothic" w:hAnsi="Century Gothic"/>
          <w:sz w:val="18"/>
          <w:szCs w:val="18"/>
        </w:rPr>
      </w:pPr>
      <w:r w:rsidRPr="00100F0C">
        <w:rPr>
          <w:rFonts w:ascii="Century Gothic" w:hAnsi="Century Gothic"/>
          <w:sz w:val="18"/>
          <w:szCs w:val="18"/>
        </w:rPr>
        <w:t>•</w:t>
      </w:r>
      <w:r w:rsidRPr="00100F0C">
        <w:rPr>
          <w:rFonts w:ascii="Century Gothic" w:hAnsi="Century Gothic"/>
          <w:sz w:val="18"/>
          <w:szCs w:val="18"/>
        </w:rPr>
        <w:tab/>
        <w:t xml:space="preserve">Burry all human faeces a minimum of one foot deep and ensure that the hole is properly covered. </w:t>
      </w:r>
    </w:p>
    <w:p w14:paraId="0294BFC7" w14:textId="77777777" w:rsidR="00F661E8" w:rsidRPr="00100F0C" w:rsidRDefault="00F661E8" w:rsidP="00F661E8">
      <w:pPr>
        <w:numPr>
          <w:ilvl w:val="0"/>
          <w:numId w:val="8"/>
        </w:numPr>
        <w:ind w:left="426" w:hanging="426"/>
        <w:rPr>
          <w:rFonts w:ascii="Century Gothic" w:hAnsi="Century Gothic"/>
          <w:sz w:val="18"/>
          <w:szCs w:val="18"/>
        </w:rPr>
      </w:pPr>
      <w:r w:rsidRPr="00100F0C">
        <w:rPr>
          <w:rFonts w:ascii="Century Gothic" w:hAnsi="Century Gothic"/>
          <w:sz w:val="18"/>
          <w:szCs w:val="18"/>
        </w:rPr>
        <w:t xml:space="preserve"> If a gorillas moves into your direction, please move out of his way slowly.</w:t>
      </w:r>
    </w:p>
    <w:p w14:paraId="1F8DEB9E" w14:textId="77777777" w:rsidR="00F661E8" w:rsidRPr="00100F0C" w:rsidRDefault="00F661E8" w:rsidP="00F661E8">
      <w:pPr>
        <w:numPr>
          <w:ilvl w:val="0"/>
          <w:numId w:val="8"/>
        </w:numPr>
        <w:ind w:left="426" w:hanging="426"/>
        <w:rPr>
          <w:rFonts w:ascii="Century Gothic" w:hAnsi="Century Gothic"/>
          <w:sz w:val="18"/>
          <w:szCs w:val="18"/>
        </w:rPr>
      </w:pPr>
      <w:r w:rsidRPr="00100F0C">
        <w:rPr>
          <w:rFonts w:ascii="Century Gothic" w:hAnsi="Century Gothic"/>
          <w:sz w:val="18"/>
          <w:szCs w:val="18"/>
        </w:rPr>
        <w:t xml:space="preserve"> While being close to the animals, please do not make any funny noises and try not to move quickly</w:t>
      </w:r>
    </w:p>
    <w:p w14:paraId="2294DA54" w14:textId="77777777" w:rsidR="00F661E8" w:rsidRPr="00100F0C" w:rsidRDefault="00F661E8" w:rsidP="00F661E8">
      <w:pPr>
        <w:keepNext/>
        <w:ind w:left="426" w:hanging="426"/>
        <w:jc w:val="both"/>
        <w:outlineLvl w:val="2"/>
        <w:rPr>
          <w:rFonts w:ascii="Century Gothic" w:hAnsi="Century Gothic"/>
          <w:sz w:val="18"/>
          <w:szCs w:val="18"/>
        </w:rPr>
      </w:pPr>
      <w:r w:rsidRPr="00100F0C">
        <w:rPr>
          <w:rFonts w:ascii="Century Gothic" w:hAnsi="Century Gothic"/>
          <w:sz w:val="18"/>
          <w:szCs w:val="18"/>
        </w:rPr>
        <w:t>•</w:t>
      </w:r>
      <w:r w:rsidRPr="00100F0C">
        <w:rPr>
          <w:rFonts w:ascii="Century Gothic" w:hAnsi="Century Gothic"/>
          <w:sz w:val="18"/>
          <w:szCs w:val="18"/>
        </w:rPr>
        <w:tab/>
        <w:t>Don’t leave litter. All litter must be carried out of the park and disposed of properly.</w:t>
      </w:r>
    </w:p>
    <w:p w14:paraId="43888F66" w14:textId="77777777" w:rsidR="00F661E8" w:rsidRPr="00100F0C" w:rsidRDefault="00F661E8" w:rsidP="00F661E8">
      <w:pPr>
        <w:keepNext/>
        <w:ind w:left="426" w:hanging="426"/>
        <w:jc w:val="both"/>
        <w:outlineLvl w:val="2"/>
        <w:rPr>
          <w:rFonts w:ascii="Century Gothic" w:hAnsi="Century Gothic"/>
          <w:sz w:val="18"/>
          <w:szCs w:val="18"/>
        </w:rPr>
      </w:pPr>
      <w:r w:rsidRPr="00100F0C">
        <w:rPr>
          <w:rFonts w:ascii="Century Gothic" w:hAnsi="Century Gothic"/>
          <w:sz w:val="18"/>
          <w:szCs w:val="18"/>
        </w:rPr>
        <w:t>•</w:t>
      </w:r>
      <w:r w:rsidRPr="00100F0C">
        <w:rPr>
          <w:rFonts w:ascii="Century Gothic" w:hAnsi="Century Gothic"/>
          <w:sz w:val="18"/>
          <w:szCs w:val="18"/>
        </w:rPr>
        <w:tab/>
        <w:t>No person under 15 years is allowed to track gorillas.</w:t>
      </w:r>
    </w:p>
    <w:p w14:paraId="68F20F73" w14:textId="77777777" w:rsidR="00F661E8" w:rsidRPr="00100F0C" w:rsidRDefault="00F661E8" w:rsidP="00F661E8">
      <w:pPr>
        <w:keepNext/>
        <w:ind w:left="426" w:hanging="426"/>
        <w:jc w:val="both"/>
        <w:outlineLvl w:val="2"/>
        <w:rPr>
          <w:rFonts w:ascii="Century Gothic" w:hAnsi="Century Gothic"/>
          <w:sz w:val="18"/>
          <w:szCs w:val="18"/>
        </w:rPr>
      </w:pPr>
      <w:r w:rsidRPr="00100F0C">
        <w:rPr>
          <w:rFonts w:ascii="Century Gothic" w:hAnsi="Century Gothic"/>
          <w:sz w:val="18"/>
          <w:szCs w:val="18"/>
        </w:rPr>
        <w:t>•</w:t>
      </w:r>
      <w:r w:rsidRPr="00100F0C">
        <w:rPr>
          <w:rFonts w:ascii="Century Gothic" w:hAnsi="Century Gothic"/>
          <w:sz w:val="18"/>
          <w:szCs w:val="18"/>
        </w:rPr>
        <w:tab/>
        <w:t>Don’t spit on vegetation or soil when in the park - use a handkerchief.</w:t>
      </w:r>
    </w:p>
    <w:p w14:paraId="29478EFD" w14:textId="77777777" w:rsidR="009712B8" w:rsidRDefault="00F661E8" w:rsidP="00F817BC">
      <w:pPr>
        <w:keepNext/>
        <w:ind w:left="426" w:hanging="426"/>
        <w:jc w:val="both"/>
        <w:outlineLvl w:val="2"/>
        <w:rPr>
          <w:rFonts w:ascii="Century Gothic" w:hAnsi="Century Gothic"/>
          <w:sz w:val="18"/>
          <w:szCs w:val="18"/>
        </w:rPr>
      </w:pPr>
      <w:r w:rsidRPr="00100F0C">
        <w:rPr>
          <w:rFonts w:ascii="Century Gothic" w:hAnsi="Century Gothic"/>
          <w:sz w:val="18"/>
          <w:szCs w:val="18"/>
        </w:rPr>
        <w:t>•</w:t>
      </w:r>
      <w:r w:rsidRPr="00100F0C">
        <w:rPr>
          <w:rFonts w:ascii="Century Gothic" w:hAnsi="Century Gothic"/>
          <w:sz w:val="18"/>
          <w:szCs w:val="18"/>
        </w:rPr>
        <w:tab/>
        <w:t>Your group must not be more than 8 tourists and must all be over 15 years old.</w:t>
      </w:r>
    </w:p>
    <w:p w14:paraId="39453C14" w14:textId="77777777" w:rsidR="00D92353" w:rsidRDefault="00D92353" w:rsidP="006F3BC1">
      <w:pPr>
        <w:keepNext/>
        <w:jc w:val="both"/>
        <w:outlineLvl w:val="2"/>
        <w:rPr>
          <w:rFonts w:ascii="Century Gothic" w:hAnsi="Century Gothic"/>
          <w:sz w:val="20"/>
          <w:szCs w:val="20"/>
        </w:rPr>
      </w:pPr>
    </w:p>
    <w:p w14:paraId="301E9FA3" w14:textId="77777777" w:rsidR="00581ECB" w:rsidRPr="00D2136D" w:rsidRDefault="00581ECB" w:rsidP="006F3BC1">
      <w:pPr>
        <w:jc w:val="both"/>
        <w:rPr>
          <w:rFonts w:ascii="Century Gothic" w:hAnsi="Century Gothic"/>
          <w:b/>
          <w:sz w:val="18"/>
          <w:szCs w:val="18"/>
        </w:rPr>
      </w:pPr>
      <w:r w:rsidRPr="00D2136D">
        <w:rPr>
          <w:rFonts w:ascii="Century Gothic" w:hAnsi="Century Gothic"/>
          <w:b/>
          <w:sz w:val="18"/>
          <w:szCs w:val="18"/>
        </w:rPr>
        <w:t xml:space="preserve">For more information regarding the attractions, accommodations and areas visited on this tour, we invite you to click through to the tour listing on our website </w:t>
      </w:r>
      <w:hyperlink r:id="rId15" w:history="1">
        <w:r w:rsidRPr="00D2136D">
          <w:rPr>
            <w:rStyle w:val="Hyperlink"/>
            <w:rFonts w:ascii="Century Gothic" w:hAnsi="Century Gothic"/>
            <w:b/>
            <w:sz w:val="18"/>
            <w:szCs w:val="18"/>
          </w:rPr>
          <w:t>www.jenmansafaris.com</w:t>
        </w:r>
      </w:hyperlink>
      <w:r w:rsidRPr="00D2136D">
        <w:rPr>
          <w:rFonts w:ascii="Century Gothic" w:hAnsi="Century Gothic"/>
          <w:b/>
          <w:sz w:val="18"/>
          <w:szCs w:val="18"/>
        </w:rPr>
        <w:t>. You will also find information regarding availability and possible extensions to our scheduled tours. Our reservations office is at your service and we look forward to welcoming you to Jenman online!</w:t>
      </w:r>
    </w:p>
    <w:p w14:paraId="51E6042F" w14:textId="77777777" w:rsidR="003F2653" w:rsidRDefault="003F2653" w:rsidP="003F2653">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003B6B20" w14:textId="77777777" w:rsidR="003F2653" w:rsidRDefault="003F2653" w:rsidP="003F2653">
      <w:pPr>
        <w:jc w:val="both"/>
        <w:rPr>
          <w:rFonts w:ascii="Century Gothic" w:hAnsi="Century Gothic"/>
          <w:sz w:val="20"/>
          <w:szCs w:val="20"/>
        </w:rPr>
      </w:pPr>
    </w:p>
    <w:p w14:paraId="02895B42" w14:textId="77777777" w:rsidR="003F2653" w:rsidRDefault="003F2653" w:rsidP="003F2653">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6A7EA208" w14:textId="77777777" w:rsidR="003F2653" w:rsidRDefault="003F2653" w:rsidP="003F2653">
      <w:pPr>
        <w:rPr>
          <w:rFonts w:ascii="Century Gothic" w:hAnsi="Century Gothic"/>
          <w:b/>
          <w:bCs/>
          <w:sz w:val="20"/>
          <w:szCs w:val="20"/>
        </w:rPr>
      </w:pPr>
    </w:p>
    <w:p w14:paraId="171AF7D2" w14:textId="5C439911" w:rsidR="003F2653" w:rsidRDefault="003F2653" w:rsidP="003F2653">
      <w:pPr>
        <w:rPr>
          <w:rFonts w:ascii="Century Gothic" w:hAnsi="Century Gothic"/>
          <w:sz w:val="18"/>
          <w:szCs w:val="18"/>
        </w:rPr>
      </w:pPr>
      <w:r>
        <w:rPr>
          <w:noProof/>
        </w:rPr>
        <w:drawing>
          <wp:inline distT="0" distB="0" distL="0" distR="0" wp14:anchorId="670F2CF8" wp14:editId="1D157C05">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00A1EE90" w14:textId="77777777" w:rsidR="003F2653" w:rsidRDefault="003F2653" w:rsidP="003F2653">
      <w:pPr>
        <w:jc w:val="both"/>
        <w:rPr>
          <w:rFonts w:ascii="Century Gothic" w:hAnsi="Century Gothic"/>
          <w:b/>
          <w:bCs/>
          <w:sz w:val="20"/>
          <w:szCs w:val="20"/>
        </w:rPr>
      </w:pPr>
    </w:p>
    <w:p w14:paraId="5F49B16C" w14:textId="05071CA7" w:rsidR="003F2653" w:rsidRDefault="003F2653" w:rsidP="003F2653">
      <w:pPr>
        <w:jc w:val="both"/>
        <w:rPr>
          <w:rFonts w:ascii="Century Gothic" w:hAnsi="Century Gothic"/>
          <w:b/>
          <w:bCs/>
          <w:sz w:val="20"/>
          <w:szCs w:val="20"/>
        </w:rPr>
      </w:pPr>
      <w:r>
        <w:rPr>
          <w:noProof/>
        </w:rPr>
        <w:drawing>
          <wp:inline distT="0" distB="0" distL="0" distR="0" wp14:anchorId="4C3D1BA8" wp14:editId="5AF1B059">
            <wp:extent cx="193040" cy="193040"/>
            <wp:effectExtent l="0" t="0" r="0"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@JenmanAfricanSafaris</w:t>
      </w:r>
    </w:p>
    <w:p w14:paraId="21DEF7EC" w14:textId="77777777" w:rsidR="00581ECB" w:rsidRPr="00D2136D" w:rsidRDefault="00581ECB" w:rsidP="00F817BC">
      <w:pPr>
        <w:keepNext/>
        <w:ind w:left="426" w:hanging="426"/>
        <w:jc w:val="both"/>
        <w:outlineLvl w:val="2"/>
        <w:rPr>
          <w:rFonts w:ascii="Century Gothic" w:hAnsi="Century Gothic"/>
          <w:b/>
          <w:sz w:val="18"/>
          <w:szCs w:val="18"/>
        </w:rPr>
      </w:pPr>
    </w:p>
    <w:sectPr w:rsidR="00581ECB" w:rsidRPr="00D2136D" w:rsidSect="00207608">
      <w:headerReference w:type="default" r:id="rId18"/>
      <w:footerReference w:type="default" r:id="rId19"/>
      <w:headerReference w:type="first" r:id="rId20"/>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A9C8D" w14:textId="77777777" w:rsidR="00207608" w:rsidRDefault="00207608">
      <w:r>
        <w:separator/>
      </w:r>
    </w:p>
  </w:endnote>
  <w:endnote w:type="continuationSeparator" w:id="0">
    <w:p w14:paraId="3D3F8D6C" w14:textId="77777777" w:rsidR="00207608" w:rsidRDefault="00207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BCD87" w14:textId="77777777" w:rsidR="00E01086" w:rsidRPr="00621237" w:rsidRDefault="00E01086" w:rsidP="00E01086">
    <w:pPr>
      <w:widowControl w:val="0"/>
      <w:tabs>
        <w:tab w:val="center" w:pos="4320"/>
        <w:tab w:val="right" w:pos="8640"/>
      </w:tabs>
      <w:adjustRightInd w:val="0"/>
      <w:spacing w:after="60" w:line="360" w:lineRule="atLeast"/>
      <w:jc w:val="center"/>
      <w:textAlignment w:val="baseline"/>
      <w:rPr>
        <w:rFonts w:ascii="Century Gothic" w:hAnsi="Century Gothic"/>
        <w:color w:val="385623"/>
        <w:sz w:val="16"/>
        <w:szCs w:val="16"/>
      </w:rPr>
    </w:pPr>
    <w:r w:rsidRPr="00621237">
      <w:rPr>
        <w:rFonts w:ascii="Century Gothic" w:hAnsi="Century Gothic"/>
        <w:color w:val="385623"/>
        <w:sz w:val="16"/>
        <w:szCs w:val="16"/>
      </w:rPr>
      <w:t xml:space="preserve">Jenman African Safaris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po box 36146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glosderry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7702 </w:t>
    </w:r>
    <w:r w:rsidRPr="00621237">
      <w:rPr>
        <w:rFonts w:ascii="Century Gothic" w:hAnsi="Century Gothic"/>
        <w:color w:val="385623"/>
        <w:sz w:val="16"/>
        <w:szCs w:val="16"/>
      </w:rPr>
      <w:sym w:font="Symbol" w:char="F0B7"/>
    </w:r>
    <w:r w:rsidRPr="00621237">
      <w:rPr>
        <w:rFonts w:ascii="Century Gothic" w:hAnsi="Century Gothic"/>
        <w:color w:val="385623"/>
        <w:sz w:val="16"/>
        <w:szCs w:val="16"/>
      </w:rPr>
      <w:t xml:space="preserve"> Cape Town</w:t>
    </w:r>
  </w:p>
  <w:p w14:paraId="42989261" w14:textId="77777777" w:rsidR="00E12C2F" w:rsidRPr="00E01086" w:rsidRDefault="00E01086" w:rsidP="00E01086">
    <w:pPr>
      <w:widowControl w:val="0"/>
      <w:tabs>
        <w:tab w:val="center" w:pos="4320"/>
        <w:tab w:val="right" w:pos="8640"/>
      </w:tabs>
      <w:adjustRightInd w:val="0"/>
      <w:spacing w:line="360" w:lineRule="auto"/>
      <w:jc w:val="center"/>
      <w:textAlignment w:val="baseline"/>
      <w:rPr>
        <w:color w:val="385623"/>
        <w:sz w:val="16"/>
        <w:szCs w:val="16"/>
        <w:lang w:val="fr-FR"/>
      </w:rPr>
    </w:pPr>
    <w:r w:rsidRPr="00621237">
      <w:rPr>
        <w:rFonts w:ascii="Century Gothic" w:hAnsi="Century Gothic"/>
        <w:color w:val="385623"/>
        <w:sz w:val="16"/>
        <w:szCs w:val="16"/>
        <w:lang w:val="fr-FR"/>
      </w:rPr>
      <w:t xml:space="preserve">phone: +27 (0) 21 683 7826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fax: +27 (0) 86 634 6697 </w:t>
    </w:r>
    <w:r w:rsidRPr="00621237">
      <w:rPr>
        <w:rFonts w:ascii="Century Gothic" w:hAnsi="Century Gothic"/>
        <w:color w:val="385623"/>
        <w:sz w:val="16"/>
        <w:szCs w:val="16"/>
      </w:rPr>
      <w:sym w:font="Symbol" w:char="F0B7"/>
    </w:r>
    <w:r w:rsidRPr="00621237">
      <w:rPr>
        <w:rFonts w:ascii="Century Gothic" w:hAnsi="Century Gothic"/>
        <w:color w:val="385623"/>
        <w:sz w:val="16"/>
        <w:szCs w:val="16"/>
        <w:lang w:val="fr-FR"/>
      </w:rPr>
      <w:t xml:space="preserve"> mail: info@jenmansafaris.co</w:t>
    </w:r>
    <w:r>
      <w:rPr>
        <w:rFonts w:ascii="Century Gothic" w:hAnsi="Century Gothic"/>
        <w:color w:val="385623"/>
        <w:sz w:val="16"/>
        <w:szCs w:val="16"/>
        <w:lang w:val="fr-FR"/>
      </w:rPr>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A6CEA" w14:textId="77777777" w:rsidR="00207608" w:rsidRDefault="00207608">
      <w:r>
        <w:separator/>
      </w:r>
    </w:p>
  </w:footnote>
  <w:footnote w:type="continuationSeparator" w:id="0">
    <w:p w14:paraId="648E1604" w14:textId="77777777" w:rsidR="00207608" w:rsidRDefault="002076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9513B" w14:textId="77777777" w:rsidR="00B746E7" w:rsidRPr="00650E54" w:rsidRDefault="00B575D0" w:rsidP="00904DC3">
    <w:pPr>
      <w:pStyle w:val="Header"/>
      <w:jc w:val="right"/>
      <w:rPr>
        <w:color w:val="000000"/>
        <w:sz w:val="16"/>
        <w:szCs w:val="16"/>
      </w:rPr>
    </w:pPr>
    <w:r>
      <w:rPr>
        <w:noProof/>
        <w:lang w:val="en-ZA" w:eastAsia="en-ZA"/>
      </w:rPr>
      <w:drawing>
        <wp:anchor distT="0" distB="0" distL="114300" distR="114300" simplePos="0" relativeHeight="251657216" behindDoc="1" locked="0" layoutInCell="1" allowOverlap="1" wp14:anchorId="44A35F82" wp14:editId="4A93DCC9">
          <wp:simplePos x="0" y="0"/>
          <wp:positionH relativeFrom="column">
            <wp:posOffset>1847850</wp:posOffset>
          </wp:positionH>
          <wp:positionV relativeFrom="paragraph">
            <wp:posOffset>28575</wp:posOffset>
          </wp:positionV>
          <wp:extent cx="1602000" cy="540000"/>
          <wp:effectExtent l="0" t="0" r="0" b="0"/>
          <wp:wrapTight wrapText="bothSides">
            <wp:wrapPolygon edited="0">
              <wp:start x="0" y="0"/>
              <wp:lineTo x="0" y="20584"/>
              <wp:lineTo x="21326" y="20584"/>
              <wp:lineTo x="213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2000" cy="540000"/>
                  </a:xfrm>
                  <a:prstGeom prst="rect">
                    <a:avLst/>
                  </a:prstGeom>
                  <a:noFill/>
                </pic:spPr>
              </pic:pic>
            </a:graphicData>
          </a:graphic>
          <wp14:sizeRelH relativeFrom="margin">
            <wp14:pctWidth>0</wp14:pctWidth>
          </wp14:sizeRelH>
          <wp14:sizeRelV relativeFrom="margin">
            <wp14:pctHeight>0</wp14:pctHeight>
          </wp14:sizeRelV>
        </wp:anchor>
      </w:drawing>
    </w:r>
    <w:r w:rsidR="00B746E7">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A9EC2" w14:textId="77777777" w:rsidR="00904DC3" w:rsidRDefault="00904DC3" w:rsidP="00904DC3">
    <w:pPr>
      <w:pStyle w:val="Header"/>
      <w:jc w:val="center"/>
    </w:pPr>
    <w:r>
      <w:rPr>
        <w:noProof/>
        <w:lang w:val="en-ZA" w:eastAsia="en-ZA"/>
      </w:rPr>
      <w:drawing>
        <wp:anchor distT="0" distB="0" distL="114300" distR="114300" simplePos="0" relativeHeight="251658240" behindDoc="1" locked="0" layoutInCell="1" allowOverlap="1" wp14:anchorId="2589EDB4" wp14:editId="3770CE56">
          <wp:simplePos x="0" y="0"/>
          <wp:positionH relativeFrom="column">
            <wp:posOffset>1019175</wp:posOffset>
          </wp:positionH>
          <wp:positionV relativeFrom="paragraph">
            <wp:posOffset>-332105</wp:posOffset>
          </wp:positionV>
          <wp:extent cx="3416768" cy="1152000"/>
          <wp:effectExtent l="0" t="0" r="0" b="0"/>
          <wp:wrapTight wrapText="bothSides">
            <wp:wrapPolygon edited="0">
              <wp:start x="0" y="0"/>
              <wp:lineTo x="0" y="21076"/>
              <wp:lineTo x="21439" y="21076"/>
              <wp:lineTo x="2143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768" cy="1152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5309A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D84365"/>
    <w:multiLevelType w:val="hybridMultilevel"/>
    <w:tmpl w:val="77323A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DC2ABC"/>
    <w:multiLevelType w:val="hybridMultilevel"/>
    <w:tmpl w:val="57083E2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F07D1F"/>
    <w:multiLevelType w:val="hybridMultilevel"/>
    <w:tmpl w:val="E766D3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F7061F"/>
    <w:multiLevelType w:val="hybridMultilevel"/>
    <w:tmpl w:val="E15E6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616839">
    <w:abstractNumId w:val="9"/>
  </w:num>
  <w:num w:numId="2" w16cid:durableId="423192123">
    <w:abstractNumId w:val="8"/>
  </w:num>
  <w:num w:numId="3" w16cid:durableId="674386302">
    <w:abstractNumId w:val="1"/>
  </w:num>
  <w:num w:numId="4" w16cid:durableId="1278758362">
    <w:abstractNumId w:val="6"/>
  </w:num>
  <w:num w:numId="5" w16cid:durableId="175390147">
    <w:abstractNumId w:val="4"/>
  </w:num>
  <w:num w:numId="6" w16cid:durableId="1107576001">
    <w:abstractNumId w:val="3"/>
  </w:num>
  <w:num w:numId="7" w16cid:durableId="967315780">
    <w:abstractNumId w:val="10"/>
  </w:num>
  <w:num w:numId="8" w16cid:durableId="738097322">
    <w:abstractNumId w:val="2"/>
  </w:num>
  <w:num w:numId="9" w16cid:durableId="1539472203">
    <w:abstractNumId w:val="7"/>
  </w:num>
  <w:num w:numId="10" w16cid:durableId="130731706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7244925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3087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VgmZiNqcYBcvKaSk6/KMDO8PyAELCYf7KGyneFrtyWdTsZ1R2ezQ7dRi2m7EHVP1ajLY8YAqg4ustAGGqq1RbA==" w:salt="/VAkx7xvMfDOgplQVGZDtw=="/>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57F"/>
    <w:rsid w:val="000032BE"/>
    <w:rsid w:val="000039C5"/>
    <w:rsid w:val="00004F65"/>
    <w:rsid w:val="00011CEF"/>
    <w:rsid w:val="00022CCD"/>
    <w:rsid w:val="000250FD"/>
    <w:rsid w:val="000262E1"/>
    <w:rsid w:val="00033ECC"/>
    <w:rsid w:val="00043785"/>
    <w:rsid w:val="000468C2"/>
    <w:rsid w:val="00054BD7"/>
    <w:rsid w:val="00055D8E"/>
    <w:rsid w:val="00056F70"/>
    <w:rsid w:val="0006502F"/>
    <w:rsid w:val="000666FE"/>
    <w:rsid w:val="00067726"/>
    <w:rsid w:val="000729F1"/>
    <w:rsid w:val="0008239E"/>
    <w:rsid w:val="000878DA"/>
    <w:rsid w:val="000914FB"/>
    <w:rsid w:val="0009278B"/>
    <w:rsid w:val="00093ED0"/>
    <w:rsid w:val="0009448A"/>
    <w:rsid w:val="00094AE9"/>
    <w:rsid w:val="00095B46"/>
    <w:rsid w:val="000A39B6"/>
    <w:rsid w:val="000A3D0A"/>
    <w:rsid w:val="000A707F"/>
    <w:rsid w:val="000B1937"/>
    <w:rsid w:val="000B28CE"/>
    <w:rsid w:val="000C0048"/>
    <w:rsid w:val="000C05D2"/>
    <w:rsid w:val="000C226C"/>
    <w:rsid w:val="000C43E7"/>
    <w:rsid w:val="000C53A1"/>
    <w:rsid w:val="000C7D70"/>
    <w:rsid w:val="000D2701"/>
    <w:rsid w:val="000D37A5"/>
    <w:rsid w:val="000D3ADD"/>
    <w:rsid w:val="000E0D0C"/>
    <w:rsid w:val="000E434D"/>
    <w:rsid w:val="000E71E3"/>
    <w:rsid w:val="000F0001"/>
    <w:rsid w:val="000F22A6"/>
    <w:rsid w:val="000F7F8A"/>
    <w:rsid w:val="00100425"/>
    <w:rsid w:val="00100F0C"/>
    <w:rsid w:val="0010189E"/>
    <w:rsid w:val="00103682"/>
    <w:rsid w:val="00111995"/>
    <w:rsid w:val="00114A0F"/>
    <w:rsid w:val="00115762"/>
    <w:rsid w:val="001175EA"/>
    <w:rsid w:val="00150220"/>
    <w:rsid w:val="001509EC"/>
    <w:rsid w:val="00151D75"/>
    <w:rsid w:val="00152621"/>
    <w:rsid w:val="00155F8A"/>
    <w:rsid w:val="00160C6A"/>
    <w:rsid w:val="00162AC7"/>
    <w:rsid w:val="00163AF3"/>
    <w:rsid w:val="00165F2B"/>
    <w:rsid w:val="001760AA"/>
    <w:rsid w:val="00180D75"/>
    <w:rsid w:val="00182DD9"/>
    <w:rsid w:val="00183406"/>
    <w:rsid w:val="001837FA"/>
    <w:rsid w:val="001844E7"/>
    <w:rsid w:val="001854A0"/>
    <w:rsid w:val="00186EE4"/>
    <w:rsid w:val="00190CB3"/>
    <w:rsid w:val="00191584"/>
    <w:rsid w:val="00191D0F"/>
    <w:rsid w:val="00195CAD"/>
    <w:rsid w:val="00196CCC"/>
    <w:rsid w:val="00197E0B"/>
    <w:rsid w:val="001A0C6B"/>
    <w:rsid w:val="001A20A7"/>
    <w:rsid w:val="001A3BB1"/>
    <w:rsid w:val="001A653D"/>
    <w:rsid w:val="001A73BD"/>
    <w:rsid w:val="001A77AD"/>
    <w:rsid w:val="001B2B55"/>
    <w:rsid w:val="001C2476"/>
    <w:rsid w:val="001C306B"/>
    <w:rsid w:val="001C7371"/>
    <w:rsid w:val="001E0279"/>
    <w:rsid w:val="001E0760"/>
    <w:rsid w:val="001E1328"/>
    <w:rsid w:val="001E2C87"/>
    <w:rsid w:val="001E53B0"/>
    <w:rsid w:val="001F1B97"/>
    <w:rsid w:val="001F59DD"/>
    <w:rsid w:val="001F6C01"/>
    <w:rsid w:val="00204FE4"/>
    <w:rsid w:val="00207608"/>
    <w:rsid w:val="0021321B"/>
    <w:rsid w:val="00216342"/>
    <w:rsid w:val="00221CC4"/>
    <w:rsid w:val="00227EED"/>
    <w:rsid w:val="00233A67"/>
    <w:rsid w:val="00240C38"/>
    <w:rsid w:val="002417F0"/>
    <w:rsid w:val="00241B37"/>
    <w:rsid w:val="002444F0"/>
    <w:rsid w:val="00255177"/>
    <w:rsid w:val="00260DB6"/>
    <w:rsid w:val="00264476"/>
    <w:rsid w:val="00266670"/>
    <w:rsid w:val="00270221"/>
    <w:rsid w:val="002716A1"/>
    <w:rsid w:val="00273D61"/>
    <w:rsid w:val="00275172"/>
    <w:rsid w:val="00276D76"/>
    <w:rsid w:val="00281345"/>
    <w:rsid w:val="00286770"/>
    <w:rsid w:val="00292728"/>
    <w:rsid w:val="00294221"/>
    <w:rsid w:val="00296815"/>
    <w:rsid w:val="002A3256"/>
    <w:rsid w:val="002A5107"/>
    <w:rsid w:val="002B33B9"/>
    <w:rsid w:val="002B7CE0"/>
    <w:rsid w:val="002C09AD"/>
    <w:rsid w:val="002C0DDE"/>
    <w:rsid w:val="002C62D8"/>
    <w:rsid w:val="002C635A"/>
    <w:rsid w:val="002C6874"/>
    <w:rsid w:val="002D4927"/>
    <w:rsid w:val="002E5B1F"/>
    <w:rsid w:val="002F3CCA"/>
    <w:rsid w:val="003007B5"/>
    <w:rsid w:val="00300D9C"/>
    <w:rsid w:val="00301380"/>
    <w:rsid w:val="00303091"/>
    <w:rsid w:val="00304D3A"/>
    <w:rsid w:val="003054A2"/>
    <w:rsid w:val="00307D4B"/>
    <w:rsid w:val="003104A1"/>
    <w:rsid w:val="0031238F"/>
    <w:rsid w:val="00314E71"/>
    <w:rsid w:val="00317941"/>
    <w:rsid w:val="00320798"/>
    <w:rsid w:val="003217BC"/>
    <w:rsid w:val="003310E8"/>
    <w:rsid w:val="00337C00"/>
    <w:rsid w:val="00342B2A"/>
    <w:rsid w:val="00344A29"/>
    <w:rsid w:val="00346072"/>
    <w:rsid w:val="00347406"/>
    <w:rsid w:val="00347C5B"/>
    <w:rsid w:val="003538AF"/>
    <w:rsid w:val="0035765B"/>
    <w:rsid w:val="00360F18"/>
    <w:rsid w:val="0036778B"/>
    <w:rsid w:val="003709F5"/>
    <w:rsid w:val="00370ADA"/>
    <w:rsid w:val="00373009"/>
    <w:rsid w:val="003746C4"/>
    <w:rsid w:val="00375CA7"/>
    <w:rsid w:val="003812BE"/>
    <w:rsid w:val="00381B7E"/>
    <w:rsid w:val="00391D41"/>
    <w:rsid w:val="00392940"/>
    <w:rsid w:val="003938D8"/>
    <w:rsid w:val="00393A99"/>
    <w:rsid w:val="00394BFB"/>
    <w:rsid w:val="0039593D"/>
    <w:rsid w:val="00395F09"/>
    <w:rsid w:val="003A2A8B"/>
    <w:rsid w:val="003A7D52"/>
    <w:rsid w:val="003B05A9"/>
    <w:rsid w:val="003B5041"/>
    <w:rsid w:val="003B6AC5"/>
    <w:rsid w:val="003B7889"/>
    <w:rsid w:val="003C1C4F"/>
    <w:rsid w:val="003C3960"/>
    <w:rsid w:val="003C6707"/>
    <w:rsid w:val="003C7434"/>
    <w:rsid w:val="003C7C96"/>
    <w:rsid w:val="003D4302"/>
    <w:rsid w:val="003D431F"/>
    <w:rsid w:val="003D6C44"/>
    <w:rsid w:val="003E0174"/>
    <w:rsid w:val="003E058C"/>
    <w:rsid w:val="003E1E7F"/>
    <w:rsid w:val="003E22B9"/>
    <w:rsid w:val="003E31FF"/>
    <w:rsid w:val="003E605D"/>
    <w:rsid w:val="003E7645"/>
    <w:rsid w:val="003F1E25"/>
    <w:rsid w:val="003F2653"/>
    <w:rsid w:val="003F4E49"/>
    <w:rsid w:val="003F5575"/>
    <w:rsid w:val="003F674E"/>
    <w:rsid w:val="00400EE8"/>
    <w:rsid w:val="00404BE6"/>
    <w:rsid w:val="0040652C"/>
    <w:rsid w:val="00406C1C"/>
    <w:rsid w:val="00412A98"/>
    <w:rsid w:val="004133C9"/>
    <w:rsid w:val="00414FCB"/>
    <w:rsid w:val="004231B3"/>
    <w:rsid w:val="00423AAD"/>
    <w:rsid w:val="00424165"/>
    <w:rsid w:val="0042416B"/>
    <w:rsid w:val="004262BE"/>
    <w:rsid w:val="00426375"/>
    <w:rsid w:val="004267F9"/>
    <w:rsid w:val="0043001D"/>
    <w:rsid w:val="0043138E"/>
    <w:rsid w:val="00432A93"/>
    <w:rsid w:val="004348FB"/>
    <w:rsid w:val="00435F66"/>
    <w:rsid w:val="00441379"/>
    <w:rsid w:val="00441D81"/>
    <w:rsid w:val="00442712"/>
    <w:rsid w:val="004557F6"/>
    <w:rsid w:val="004575CD"/>
    <w:rsid w:val="00457764"/>
    <w:rsid w:val="0046253C"/>
    <w:rsid w:val="00463A49"/>
    <w:rsid w:val="00465837"/>
    <w:rsid w:val="00465999"/>
    <w:rsid w:val="00466700"/>
    <w:rsid w:val="00471D60"/>
    <w:rsid w:val="00473A3A"/>
    <w:rsid w:val="00473C26"/>
    <w:rsid w:val="00474442"/>
    <w:rsid w:val="004758AB"/>
    <w:rsid w:val="00476B11"/>
    <w:rsid w:val="0048073F"/>
    <w:rsid w:val="00481ECD"/>
    <w:rsid w:val="0048298F"/>
    <w:rsid w:val="00483381"/>
    <w:rsid w:val="0048515D"/>
    <w:rsid w:val="00485440"/>
    <w:rsid w:val="004858CE"/>
    <w:rsid w:val="0049485B"/>
    <w:rsid w:val="00494BB9"/>
    <w:rsid w:val="004965B4"/>
    <w:rsid w:val="004976AE"/>
    <w:rsid w:val="004B030C"/>
    <w:rsid w:val="004B2919"/>
    <w:rsid w:val="004B4204"/>
    <w:rsid w:val="004B7908"/>
    <w:rsid w:val="004C2669"/>
    <w:rsid w:val="004C4A87"/>
    <w:rsid w:val="004D0B02"/>
    <w:rsid w:val="004D7001"/>
    <w:rsid w:val="004E166C"/>
    <w:rsid w:val="004F66AC"/>
    <w:rsid w:val="00501A54"/>
    <w:rsid w:val="0050283E"/>
    <w:rsid w:val="00505BAF"/>
    <w:rsid w:val="00507751"/>
    <w:rsid w:val="0051234B"/>
    <w:rsid w:val="00513279"/>
    <w:rsid w:val="00513E4F"/>
    <w:rsid w:val="00523878"/>
    <w:rsid w:val="0052643F"/>
    <w:rsid w:val="00531274"/>
    <w:rsid w:val="00531BE1"/>
    <w:rsid w:val="00532732"/>
    <w:rsid w:val="005347CD"/>
    <w:rsid w:val="00542C42"/>
    <w:rsid w:val="00544582"/>
    <w:rsid w:val="0055621D"/>
    <w:rsid w:val="0056221F"/>
    <w:rsid w:val="00562C51"/>
    <w:rsid w:val="00565D71"/>
    <w:rsid w:val="00571679"/>
    <w:rsid w:val="00581ECB"/>
    <w:rsid w:val="005830B9"/>
    <w:rsid w:val="00584A8A"/>
    <w:rsid w:val="0058503C"/>
    <w:rsid w:val="005946E7"/>
    <w:rsid w:val="00595096"/>
    <w:rsid w:val="00596238"/>
    <w:rsid w:val="005974F7"/>
    <w:rsid w:val="005A0BD8"/>
    <w:rsid w:val="005A0ED8"/>
    <w:rsid w:val="005A39DB"/>
    <w:rsid w:val="005A54E9"/>
    <w:rsid w:val="005A6E76"/>
    <w:rsid w:val="005A757F"/>
    <w:rsid w:val="005B5975"/>
    <w:rsid w:val="005B5C16"/>
    <w:rsid w:val="005B5CE0"/>
    <w:rsid w:val="005B7A4B"/>
    <w:rsid w:val="005C08BE"/>
    <w:rsid w:val="005C75D2"/>
    <w:rsid w:val="005D2C4A"/>
    <w:rsid w:val="005D4BEF"/>
    <w:rsid w:val="005D5F21"/>
    <w:rsid w:val="005D7360"/>
    <w:rsid w:val="005D76C2"/>
    <w:rsid w:val="005D7829"/>
    <w:rsid w:val="005D789C"/>
    <w:rsid w:val="005E51AB"/>
    <w:rsid w:val="005E5429"/>
    <w:rsid w:val="005E6685"/>
    <w:rsid w:val="005E6DAF"/>
    <w:rsid w:val="0061521A"/>
    <w:rsid w:val="0062477E"/>
    <w:rsid w:val="00627A73"/>
    <w:rsid w:val="006373C4"/>
    <w:rsid w:val="0064077E"/>
    <w:rsid w:val="00640C9C"/>
    <w:rsid w:val="00640FB9"/>
    <w:rsid w:val="00643E7B"/>
    <w:rsid w:val="00644E95"/>
    <w:rsid w:val="006460F7"/>
    <w:rsid w:val="0064627A"/>
    <w:rsid w:val="006473A7"/>
    <w:rsid w:val="00647575"/>
    <w:rsid w:val="00650E54"/>
    <w:rsid w:val="006564DE"/>
    <w:rsid w:val="00663051"/>
    <w:rsid w:val="00663B43"/>
    <w:rsid w:val="00674393"/>
    <w:rsid w:val="00683149"/>
    <w:rsid w:val="00693138"/>
    <w:rsid w:val="006968C1"/>
    <w:rsid w:val="006A2B72"/>
    <w:rsid w:val="006A38FE"/>
    <w:rsid w:val="006A4827"/>
    <w:rsid w:val="006A5809"/>
    <w:rsid w:val="006A5EAF"/>
    <w:rsid w:val="006B4D24"/>
    <w:rsid w:val="006B588C"/>
    <w:rsid w:val="006B6873"/>
    <w:rsid w:val="006C15E2"/>
    <w:rsid w:val="006C2550"/>
    <w:rsid w:val="006C3E66"/>
    <w:rsid w:val="006C4379"/>
    <w:rsid w:val="006D2545"/>
    <w:rsid w:val="006E0336"/>
    <w:rsid w:val="006E08AA"/>
    <w:rsid w:val="006E09C7"/>
    <w:rsid w:val="006E0A7C"/>
    <w:rsid w:val="006E0F0A"/>
    <w:rsid w:val="006E189C"/>
    <w:rsid w:val="006E256E"/>
    <w:rsid w:val="006E308D"/>
    <w:rsid w:val="006F1CA1"/>
    <w:rsid w:val="006F3BC1"/>
    <w:rsid w:val="00701E61"/>
    <w:rsid w:val="00704F09"/>
    <w:rsid w:val="00706730"/>
    <w:rsid w:val="007074E2"/>
    <w:rsid w:val="007103FA"/>
    <w:rsid w:val="00714594"/>
    <w:rsid w:val="00716D10"/>
    <w:rsid w:val="00725A35"/>
    <w:rsid w:val="007338FA"/>
    <w:rsid w:val="007347D1"/>
    <w:rsid w:val="0073590D"/>
    <w:rsid w:val="00737B74"/>
    <w:rsid w:val="00742889"/>
    <w:rsid w:val="00750D98"/>
    <w:rsid w:val="00751E5B"/>
    <w:rsid w:val="007531D5"/>
    <w:rsid w:val="00753A9D"/>
    <w:rsid w:val="00755C29"/>
    <w:rsid w:val="0075747F"/>
    <w:rsid w:val="007611F5"/>
    <w:rsid w:val="00761FCC"/>
    <w:rsid w:val="00761FE3"/>
    <w:rsid w:val="00762CE8"/>
    <w:rsid w:val="00766EEF"/>
    <w:rsid w:val="0077071F"/>
    <w:rsid w:val="00770E3F"/>
    <w:rsid w:val="007711A3"/>
    <w:rsid w:val="00771A7A"/>
    <w:rsid w:val="0077202A"/>
    <w:rsid w:val="00772679"/>
    <w:rsid w:val="0078035A"/>
    <w:rsid w:val="00781BE1"/>
    <w:rsid w:val="007824BD"/>
    <w:rsid w:val="00784ECB"/>
    <w:rsid w:val="0078758A"/>
    <w:rsid w:val="007925BA"/>
    <w:rsid w:val="00793CC6"/>
    <w:rsid w:val="00794037"/>
    <w:rsid w:val="00794CC8"/>
    <w:rsid w:val="007A2F5F"/>
    <w:rsid w:val="007A334E"/>
    <w:rsid w:val="007A3872"/>
    <w:rsid w:val="007A5D95"/>
    <w:rsid w:val="007A752B"/>
    <w:rsid w:val="007A7D81"/>
    <w:rsid w:val="007B6745"/>
    <w:rsid w:val="007B789F"/>
    <w:rsid w:val="007C2313"/>
    <w:rsid w:val="007C4B75"/>
    <w:rsid w:val="007C4C78"/>
    <w:rsid w:val="007C4FA0"/>
    <w:rsid w:val="007C54A9"/>
    <w:rsid w:val="007C62E9"/>
    <w:rsid w:val="007D20BC"/>
    <w:rsid w:val="007D3DB0"/>
    <w:rsid w:val="007D4183"/>
    <w:rsid w:val="007D5C90"/>
    <w:rsid w:val="007D636F"/>
    <w:rsid w:val="007D7AE5"/>
    <w:rsid w:val="007E2C58"/>
    <w:rsid w:val="007E70D9"/>
    <w:rsid w:val="007F1578"/>
    <w:rsid w:val="007F1D8F"/>
    <w:rsid w:val="007F4D0D"/>
    <w:rsid w:val="007F58BB"/>
    <w:rsid w:val="007F7C82"/>
    <w:rsid w:val="00812A43"/>
    <w:rsid w:val="008158AB"/>
    <w:rsid w:val="00816C6B"/>
    <w:rsid w:val="00820FF3"/>
    <w:rsid w:val="00821102"/>
    <w:rsid w:val="00825B13"/>
    <w:rsid w:val="00826343"/>
    <w:rsid w:val="00826CD7"/>
    <w:rsid w:val="008328B1"/>
    <w:rsid w:val="00833567"/>
    <w:rsid w:val="00835797"/>
    <w:rsid w:val="00847B1A"/>
    <w:rsid w:val="008509EE"/>
    <w:rsid w:val="00850FD6"/>
    <w:rsid w:val="008547B9"/>
    <w:rsid w:val="008675A8"/>
    <w:rsid w:val="00867A92"/>
    <w:rsid w:val="00867AA9"/>
    <w:rsid w:val="00867F25"/>
    <w:rsid w:val="00871579"/>
    <w:rsid w:val="00873211"/>
    <w:rsid w:val="0087332C"/>
    <w:rsid w:val="0087376E"/>
    <w:rsid w:val="00874E29"/>
    <w:rsid w:val="00883C59"/>
    <w:rsid w:val="0088664E"/>
    <w:rsid w:val="00887A15"/>
    <w:rsid w:val="00893146"/>
    <w:rsid w:val="00896503"/>
    <w:rsid w:val="00897E75"/>
    <w:rsid w:val="00897F3D"/>
    <w:rsid w:val="008A251F"/>
    <w:rsid w:val="008A34CA"/>
    <w:rsid w:val="008A4C37"/>
    <w:rsid w:val="008A6B96"/>
    <w:rsid w:val="008B0378"/>
    <w:rsid w:val="008B1C15"/>
    <w:rsid w:val="008B318C"/>
    <w:rsid w:val="008B3E69"/>
    <w:rsid w:val="008C15F1"/>
    <w:rsid w:val="008C346B"/>
    <w:rsid w:val="008C5A3F"/>
    <w:rsid w:val="008C6164"/>
    <w:rsid w:val="008D0395"/>
    <w:rsid w:val="008D0919"/>
    <w:rsid w:val="008D1521"/>
    <w:rsid w:val="008D2BA1"/>
    <w:rsid w:val="008D3879"/>
    <w:rsid w:val="008D479C"/>
    <w:rsid w:val="008D56C8"/>
    <w:rsid w:val="008D5703"/>
    <w:rsid w:val="008D7555"/>
    <w:rsid w:val="008D7927"/>
    <w:rsid w:val="008E1C64"/>
    <w:rsid w:val="008E3211"/>
    <w:rsid w:val="008E6D88"/>
    <w:rsid w:val="008F02E4"/>
    <w:rsid w:val="008F1ADE"/>
    <w:rsid w:val="0090050B"/>
    <w:rsid w:val="00901169"/>
    <w:rsid w:val="00901E28"/>
    <w:rsid w:val="00903F46"/>
    <w:rsid w:val="00904DC3"/>
    <w:rsid w:val="00905131"/>
    <w:rsid w:val="00910E9F"/>
    <w:rsid w:val="0091395E"/>
    <w:rsid w:val="009173D6"/>
    <w:rsid w:val="00920AB3"/>
    <w:rsid w:val="00925851"/>
    <w:rsid w:val="00927301"/>
    <w:rsid w:val="0093124A"/>
    <w:rsid w:val="00931A2F"/>
    <w:rsid w:val="00932EE1"/>
    <w:rsid w:val="00934BD4"/>
    <w:rsid w:val="0093531B"/>
    <w:rsid w:val="009404BE"/>
    <w:rsid w:val="00941201"/>
    <w:rsid w:val="009412C2"/>
    <w:rsid w:val="00942EB8"/>
    <w:rsid w:val="00943BB6"/>
    <w:rsid w:val="009445C3"/>
    <w:rsid w:val="009505D8"/>
    <w:rsid w:val="00950BE7"/>
    <w:rsid w:val="00954D52"/>
    <w:rsid w:val="0095615C"/>
    <w:rsid w:val="0095632B"/>
    <w:rsid w:val="00962A42"/>
    <w:rsid w:val="00962F5D"/>
    <w:rsid w:val="009642A5"/>
    <w:rsid w:val="00965B4E"/>
    <w:rsid w:val="00966C50"/>
    <w:rsid w:val="00967C5D"/>
    <w:rsid w:val="009712B8"/>
    <w:rsid w:val="00981001"/>
    <w:rsid w:val="0098195A"/>
    <w:rsid w:val="0098196D"/>
    <w:rsid w:val="00982850"/>
    <w:rsid w:val="00991D3F"/>
    <w:rsid w:val="00992863"/>
    <w:rsid w:val="009A6519"/>
    <w:rsid w:val="009B040C"/>
    <w:rsid w:val="009B4405"/>
    <w:rsid w:val="009C3D09"/>
    <w:rsid w:val="009C4476"/>
    <w:rsid w:val="009D10C6"/>
    <w:rsid w:val="009D206C"/>
    <w:rsid w:val="009D3477"/>
    <w:rsid w:val="009D7891"/>
    <w:rsid w:val="009E45D5"/>
    <w:rsid w:val="009E59D4"/>
    <w:rsid w:val="009E62A3"/>
    <w:rsid w:val="009F29A8"/>
    <w:rsid w:val="009F308F"/>
    <w:rsid w:val="009F587F"/>
    <w:rsid w:val="009F6794"/>
    <w:rsid w:val="00A06217"/>
    <w:rsid w:val="00A11436"/>
    <w:rsid w:val="00A116F5"/>
    <w:rsid w:val="00A12057"/>
    <w:rsid w:val="00A12CBC"/>
    <w:rsid w:val="00A14F9A"/>
    <w:rsid w:val="00A15129"/>
    <w:rsid w:val="00A16A72"/>
    <w:rsid w:val="00A17DA5"/>
    <w:rsid w:val="00A228D3"/>
    <w:rsid w:val="00A2436A"/>
    <w:rsid w:val="00A25D8C"/>
    <w:rsid w:val="00A26999"/>
    <w:rsid w:val="00A26E95"/>
    <w:rsid w:val="00A34F39"/>
    <w:rsid w:val="00A3770F"/>
    <w:rsid w:val="00A37850"/>
    <w:rsid w:val="00A40CA7"/>
    <w:rsid w:val="00A40EFB"/>
    <w:rsid w:val="00A43A64"/>
    <w:rsid w:val="00A47740"/>
    <w:rsid w:val="00A478AB"/>
    <w:rsid w:val="00A550E7"/>
    <w:rsid w:val="00A5714A"/>
    <w:rsid w:val="00A704DE"/>
    <w:rsid w:val="00A75A6C"/>
    <w:rsid w:val="00A76158"/>
    <w:rsid w:val="00A765A9"/>
    <w:rsid w:val="00A80EF7"/>
    <w:rsid w:val="00A825FD"/>
    <w:rsid w:val="00A84480"/>
    <w:rsid w:val="00A90ED1"/>
    <w:rsid w:val="00A9304B"/>
    <w:rsid w:val="00A93F55"/>
    <w:rsid w:val="00A9647B"/>
    <w:rsid w:val="00A969AB"/>
    <w:rsid w:val="00A9753D"/>
    <w:rsid w:val="00A97868"/>
    <w:rsid w:val="00A97DFD"/>
    <w:rsid w:val="00AA29F5"/>
    <w:rsid w:val="00AA4411"/>
    <w:rsid w:val="00AA6011"/>
    <w:rsid w:val="00AA6DF1"/>
    <w:rsid w:val="00AB1A70"/>
    <w:rsid w:val="00AB2824"/>
    <w:rsid w:val="00AB4782"/>
    <w:rsid w:val="00AB4DEF"/>
    <w:rsid w:val="00AC27C4"/>
    <w:rsid w:val="00AC3012"/>
    <w:rsid w:val="00AD0333"/>
    <w:rsid w:val="00AD7509"/>
    <w:rsid w:val="00AE09AA"/>
    <w:rsid w:val="00AE552B"/>
    <w:rsid w:val="00AE669C"/>
    <w:rsid w:val="00AF2645"/>
    <w:rsid w:val="00AF4835"/>
    <w:rsid w:val="00AF4AFF"/>
    <w:rsid w:val="00B00AE8"/>
    <w:rsid w:val="00B04620"/>
    <w:rsid w:val="00B04A71"/>
    <w:rsid w:val="00B130B6"/>
    <w:rsid w:val="00B17E11"/>
    <w:rsid w:val="00B20211"/>
    <w:rsid w:val="00B20C1F"/>
    <w:rsid w:val="00B22C24"/>
    <w:rsid w:val="00B24060"/>
    <w:rsid w:val="00B25EA7"/>
    <w:rsid w:val="00B261E5"/>
    <w:rsid w:val="00B27528"/>
    <w:rsid w:val="00B32673"/>
    <w:rsid w:val="00B37020"/>
    <w:rsid w:val="00B378EB"/>
    <w:rsid w:val="00B401A6"/>
    <w:rsid w:val="00B44A81"/>
    <w:rsid w:val="00B523D4"/>
    <w:rsid w:val="00B53541"/>
    <w:rsid w:val="00B575D0"/>
    <w:rsid w:val="00B57D72"/>
    <w:rsid w:val="00B61DF3"/>
    <w:rsid w:val="00B646F7"/>
    <w:rsid w:val="00B675BF"/>
    <w:rsid w:val="00B70352"/>
    <w:rsid w:val="00B746E7"/>
    <w:rsid w:val="00B74BCE"/>
    <w:rsid w:val="00B77520"/>
    <w:rsid w:val="00B77B40"/>
    <w:rsid w:val="00B8136E"/>
    <w:rsid w:val="00B82585"/>
    <w:rsid w:val="00B82CA1"/>
    <w:rsid w:val="00B831ED"/>
    <w:rsid w:val="00B84843"/>
    <w:rsid w:val="00B90595"/>
    <w:rsid w:val="00B922C6"/>
    <w:rsid w:val="00B94C8E"/>
    <w:rsid w:val="00BA35F7"/>
    <w:rsid w:val="00BA53FF"/>
    <w:rsid w:val="00BA5A4C"/>
    <w:rsid w:val="00BB2FF2"/>
    <w:rsid w:val="00BB31E3"/>
    <w:rsid w:val="00BB3F57"/>
    <w:rsid w:val="00BB40EB"/>
    <w:rsid w:val="00BB5BE3"/>
    <w:rsid w:val="00BC36F2"/>
    <w:rsid w:val="00BD13DF"/>
    <w:rsid w:val="00BD2254"/>
    <w:rsid w:val="00BD31C0"/>
    <w:rsid w:val="00BD3625"/>
    <w:rsid w:val="00BD37BA"/>
    <w:rsid w:val="00BD6573"/>
    <w:rsid w:val="00BE2881"/>
    <w:rsid w:val="00BE4133"/>
    <w:rsid w:val="00BF167D"/>
    <w:rsid w:val="00BF222B"/>
    <w:rsid w:val="00BF49B5"/>
    <w:rsid w:val="00BF7895"/>
    <w:rsid w:val="00C00342"/>
    <w:rsid w:val="00C06CC3"/>
    <w:rsid w:val="00C10002"/>
    <w:rsid w:val="00C14B7B"/>
    <w:rsid w:val="00C14FE3"/>
    <w:rsid w:val="00C16265"/>
    <w:rsid w:val="00C165F2"/>
    <w:rsid w:val="00C17219"/>
    <w:rsid w:val="00C17E9F"/>
    <w:rsid w:val="00C36503"/>
    <w:rsid w:val="00C375EE"/>
    <w:rsid w:val="00C37712"/>
    <w:rsid w:val="00C37BEC"/>
    <w:rsid w:val="00C43CC1"/>
    <w:rsid w:val="00C43D3F"/>
    <w:rsid w:val="00C450CD"/>
    <w:rsid w:val="00C45237"/>
    <w:rsid w:val="00C45572"/>
    <w:rsid w:val="00C4590E"/>
    <w:rsid w:val="00C502EA"/>
    <w:rsid w:val="00C515B7"/>
    <w:rsid w:val="00C51F3A"/>
    <w:rsid w:val="00C52593"/>
    <w:rsid w:val="00C53D33"/>
    <w:rsid w:val="00C56CC0"/>
    <w:rsid w:val="00C63D12"/>
    <w:rsid w:val="00C64403"/>
    <w:rsid w:val="00C6467B"/>
    <w:rsid w:val="00C64B7B"/>
    <w:rsid w:val="00C64ECC"/>
    <w:rsid w:val="00C663BA"/>
    <w:rsid w:val="00C66591"/>
    <w:rsid w:val="00C71404"/>
    <w:rsid w:val="00C7718D"/>
    <w:rsid w:val="00C7756B"/>
    <w:rsid w:val="00C86144"/>
    <w:rsid w:val="00C871EE"/>
    <w:rsid w:val="00C91504"/>
    <w:rsid w:val="00C91E52"/>
    <w:rsid w:val="00C94798"/>
    <w:rsid w:val="00C953E5"/>
    <w:rsid w:val="00C96300"/>
    <w:rsid w:val="00CA5DA7"/>
    <w:rsid w:val="00CA6FD2"/>
    <w:rsid w:val="00CA787B"/>
    <w:rsid w:val="00CB2798"/>
    <w:rsid w:val="00CB6817"/>
    <w:rsid w:val="00CC47D5"/>
    <w:rsid w:val="00CC62B1"/>
    <w:rsid w:val="00CC6BA1"/>
    <w:rsid w:val="00CD010B"/>
    <w:rsid w:val="00CD3D60"/>
    <w:rsid w:val="00CD65F5"/>
    <w:rsid w:val="00CE0097"/>
    <w:rsid w:val="00CE0FC3"/>
    <w:rsid w:val="00CE1118"/>
    <w:rsid w:val="00CF002A"/>
    <w:rsid w:val="00CF0141"/>
    <w:rsid w:val="00CF13EE"/>
    <w:rsid w:val="00CF1F04"/>
    <w:rsid w:val="00CF417F"/>
    <w:rsid w:val="00CF7C05"/>
    <w:rsid w:val="00D03CD8"/>
    <w:rsid w:val="00D144BF"/>
    <w:rsid w:val="00D2136D"/>
    <w:rsid w:val="00D24AB1"/>
    <w:rsid w:val="00D24AB5"/>
    <w:rsid w:val="00D2657F"/>
    <w:rsid w:val="00D269BC"/>
    <w:rsid w:val="00D2700E"/>
    <w:rsid w:val="00D311EC"/>
    <w:rsid w:val="00D41BE5"/>
    <w:rsid w:val="00D41E90"/>
    <w:rsid w:val="00D46158"/>
    <w:rsid w:val="00D476E0"/>
    <w:rsid w:val="00D503F2"/>
    <w:rsid w:val="00D543B4"/>
    <w:rsid w:val="00D578DB"/>
    <w:rsid w:val="00D60827"/>
    <w:rsid w:val="00D62B24"/>
    <w:rsid w:val="00D6530F"/>
    <w:rsid w:val="00D7078D"/>
    <w:rsid w:val="00D802DA"/>
    <w:rsid w:val="00D814B2"/>
    <w:rsid w:val="00D81504"/>
    <w:rsid w:val="00D819AD"/>
    <w:rsid w:val="00D84C9C"/>
    <w:rsid w:val="00D85648"/>
    <w:rsid w:val="00D85DF8"/>
    <w:rsid w:val="00D914F9"/>
    <w:rsid w:val="00D92353"/>
    <w:rsid w:val="00D938DE"/>
    <w:rsid w:val="00D95368"/>
    <w:rsid w:val="00D9671A"/>
    <w:rsid w:val="00DA3120"/>
    <w:rsid w:val="00DA391A"/>
    <w:rsid w:val="00DA46A8"/>
    <w:rsid w:val="00DB1662"/>
    <w:rsid w:val="00DB1A4F"/>
    <w:rsid w:val="00DB377F"/>
    <w:rsid w:val="00DB4757"/>
    <w:rsid w:val="00DB4B4D"/>
    <w:rsid w:val="00DB5AAD"/>
    <w:rsid w:val="00DB5E1E"/>
    <w:rsid w:val="00DC5CDC"/>
    <w:rsid w:val="00DD31D3"/>
    <w:rsid w:val="00DD3BFD"/>
    <w:rsid w:val="00DD442F"/>
    <w:rsid w:val="00DD7DE4"/>
    <w:rsid w:val="00DE3D33"/>
    <w:rsid w:val="00DE56ED"/>
    <w:rsid w:val="00DF107D"/>
    <w:rsid w:val="00DF6A2A"/>
    <w:rsid w:val="00E0072B"/>
    <w:rsid w:val="00E00C33"/>
    <w:rsid w:val="00E01086"/>
    <w:rsid w:val="00E01F56"/>
    <w:rsid w:val="00E04A9C"/>
    <w:rsid w:val="00E06B16"/>
    <w:rsid w:val="00E07977"/>
    <w:rsid w:val="00E12BF2"/>
    <w:rsid w:val="00E12C2F"/>
    <w:rsid w:val="00E21C6C"/>
    <w:rsid w:val="00E23743"/>
    <w:rsid w:val="00E31DB8"/>
    <w:rsid w:val="00E33113"/>
    <w:rsid w:val="00E353C3"/>
    <w:rsid w:val="00E40D04"/>
    <w:rsid w:val="00E424C6"/>
    <w:rsid w:val="00E447BD"/>
    <w:rsid w:val="00E461BE"/>
    <w:rsid w:val="00E4741D"/>
    <w:rsid w:val="00E47BDE"/>
    <w:rsid w:val="00E53E76"/>
    <w:rsid w:val="00E564F0"/>
    <w:rsid w:val="00E60F56"/>
    <w:rsid w:val="00E6141A"/>
    <w:rsid w:val="00E62B03"/>
    <w:rsid w:val="00E6344F"/>
    <w:rsid w:val="00E64CD2"/>
    <w:rsid w:val="00E669C7"/>
    <w:rsid w:val="00E71017"/>
    <w:rsid w:val="00E73EE9"/>
    <w:rsid w:val="00E74225"/>
    <w:rsid w:val="00E774AF"/>
    <w:rsid w:val="00E833D2"/>
    <w:rsid w:val="00E878D0"/>
    <w:rsid w:val="00E924C6"/>
    <w:rsid w:val="00E92767"/>
    <w:rsid w:val="00E92EA8"/>
    <w:rsid w:val="00E963F1"/>
    <w:rsid w:val="00EA03D0"/>
    <w:rsid w:val="00EA1FCD"/>
    <w:rsid w:val="00EA3307"/>
    <w:rsid w:val="00EB21D0"/>
    <w:rsid w:val="00EB4AB8"/>
    <w:rsid w:val="00EB673F"/>
    <w:rsid w:val="00EC2303"/>
    <w:rsid w:val="00EC5332"/>
    <w:rsid w:val="00EC68B5"/>
    <w:rsid w:val="00EE1593"/>
    <w:rsid w:val="00EE23EC"/>
    <w:rsid w:val="00EE2E3E"/>
    <w:rsid w:val="00EE4CBB"/>
    <w:rsid w:val="00EF6034"/>
    <w:rsid w:val="00F01FBB"/>
    <w:rsid w:val="00F11B87"/>
    <w:rsid w:val="00F12F66"/>
    <w:rsid w:val="00F12F72"/>
    <w:rsid w:val="00F14187"/>
    <w:rsid w:val="00F165F2"/>
    <w:rsid w:val="00F17412"/>
    <w:rsid w:val="00F22D04"/>
    <w:rsid w:val="00F2359D"/>
    <w:rsid w:val="00F239C7"/>
    <w:rsid w:val="00F25753"/>
    <w:rsid w:val="00F34668"/>
    <w:rsid w:val="00F377D1"/>
    <w:rsid w:val="00F532C8"/>
    <w:rsid w:val="00F5546E"/>
    <w:rsid w:val="00F57B25"/>
    <w:rsid w:val="00F62B15"/>
    <w:rsid w:val="00F645F2"/>
    <w:rsid w:val="00F661E8"/>
    <w:rsid w:val="00F67DD5"/>
    <w:rsid w:val="00F71E68"/>
    <w:rsid w:val="00F75187"/>
    <w:rsid w:val="00F7555F"/>
    <w:rsid w:val="00F76F21"/>
    <w:rsid w:val="00F7721C"/>
    <w:rsid w:val="00F817BC"/>
    <w:rsid w:val="00F83976"/>
    <w:rsid w:val="00F84804"/>
    <w:rsid w:val="00F84A90"/>
    <w:rsid w:val="00F85154"/>
    <w:rsid w:val="00F91592"/>
    <w:rsid w:val="00F92BA2"/>
    <w:rsid w:val="00F97100"/>
    <w:rsid w:val="00F97C86"/>
    <w:rsid w:val="00FA26E4"/>
    <w:rsid w:val="00FA6080"/>
    <w:rsid w:val="00FA7305"/>
    <w:rsid w:val="00FA7A30"/>
    <w:rsid w:val="00FB285F"/>
    <w:rsid w:val="00FB32CD"/>
    <w:rsid w:val="00FB5BBB"/>
    <w:rsid w:val="00FB5D5D"/>
    <w:rsid w:val="00FB62F5"/>
    <w:rsid w:val="00FB7CFC"/>
    <w:rsid w:val="00FC21FB"/>
    <w:rsid w:val="00FC23B5"/>
    <w:rsid w:val="00FC52F8"/>
    <w:rsid w:val="00FE0BFB"/>
    <w:rsid w:val="00FE17EC"/>
    <w:rsid w:val="00FE270A"/>
    <w:rsid w:val="00FF1A82"/>
    <w:rsid w:val="00FF1F5C"/>
    <w:rsid w:val="00FF65FB"/>
    <w:rsid w:val="00FF6777"/>
    <w:rsid w:val="00FF6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2B8BD3"/>
  <w15:docId w15:val="{FB258104-3B88-4946-9EF9-614AB1977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6342"/>
    <w:rPr>
      <w:sz w:val="24"/>
      <w:szCs w:val="24"/>
      <w:lang w:val="en-GB"/>
    </w:rPr>
  </w:style>
  <w:style w:type="paragraph" w:styleId="Heading1">
    <w:name w:val="heading 1"/>
    <w:basedOn w:val="Normal"/>
    <w:next w:val="Normal"/>
    <w:link w:val="Heading1Char"/>
    <w:qFormat/>
    <w:rsid w:val="00216342"/>
    <w:pPr>
      <w:keepNext/>
      <w:spacing w:before="240" w:after="120"/>
      <w:outlineLvl w:val="0"/>
    </w:pPr>
    <w:rPr>
      <w:rFonts w:ascii="Century Gothic" w:hAnsi="Century Gothic"/>
      <w:b/>
      <w:bCs/>
      <w:sz w:val="28"/>
      <w:u w:val="single"/>
    </w:rPr>
  </w:style>
  <w:style w:type="paragraph" w:styleId="Heading2">
    <w:name w:val="heading 2"/>
    <w:basedOn w:val="Normal"/>
    <w:next w:val="Normal"/>
    <w:link w:val="Heading2Char"/>
    <w:qFormat/>
    <w:rsid w:val="00216342"/>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216342"/>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216342"/>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216342"/>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216342"/>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16342"/>
    <w:rPr>
      <w:color w:val="0000FF"/>
      <w:u w:val="single"/>
    </w:rPr>
  </w:style>
  <w:style w:type="character" w:styleId="FollowedHyperlink">
    <w:name w:val="FollowedHyperlink"/>
    <w:rsid w:val="00216342"/>
    <w:rPr>
      <w:color w:val="800080"/>
      <w:u w:val="single"/>
    </w:rPr>
  </w:style>
  <w:style w:type="paragraph" w:styleId="Header">
    <w:name w:val="header"/>
    <w:basedOn w:val="Normal"/>
    <w:link w:val="HeaderChar1"/>
    <w:rsid w:val="00216342"/>
    <w:pPr>
      <w:tabs>
        <w:tab w:val="center" w:pos="4320"/>
        <w:tab w:val="right" w:pos="8640"/>
      </w:tabs>
    </w:pPr>
    <w:rPr>
      <w:lang w:val="en-US"/>
    </w:rPr>
  </w:style>
  <w:style w:type="paragraph" w:styleId="Footer">
    <w:name w:val="footer"/>
    <w:basedOn w:val="Normal"/>
    <w:link w:val="FooterChar"/>
    <w:rsid w:val="00216342"/>
    <w:pPr>
      <w:tabs>
        <w:tab w:val="center" w:pos="4320"/>
        <w:tab w:val="right" w:pos="8640"/>
      </w:tabs>
    </w:pPr>
  </w:style>
  <w:style w:type="paragraph" w:styleId="BodyText3">
    <w:name w:val="Body Text 3"/>
    <w:basedOn w:val="Normal"/>
    <w:link w:val="BodyText3Char"/>
    <w:rsid w:val="0021634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216342"/>
    <w:pPr>
      <w:tabs>
        <w:tab w:val="left" w:pos="3690"/>
      </w:tabs>
    </w:pPr>
    <w:rPr>
      <w:sz w:val="23"/>
      <w:szCs w:val="22"/>
    </w:rPr>
  </w:style>
  <w:style w:type="paragraph" w:styleId="BodyText2">
    <w:name w:val="Body Text 2"/>
    <w:basedOn w:val="Normal"/>
    <w:rsid w:val="00216342"/>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216342"/>
  </w:style>
  <w:style w:type="character" w:styleId="Strong">
    <w:name w:val="Strong"/>
    <w:qFormat/>
    <w:rsid w:val="00216342"/>
    <w:rPr>
      <w:b/>
      <w:bCs/>
    </w:rPr>
  </w:style>
  <w:style w:type="paragraph" w:styleId="Title">
    <w:name w:val="Title"/>
    <w:basedOn w:val="Normal"/>
    <w:qFormat/>
    <w:rsid w:val="00216342"/>
    <w:pPr>
      <w:jc w:val="center"/>
    </w:pPr>
    <w:rPr>
      <w:rFonts w:ascii="AGaramond" w:hAnsi="AGaramond"/>
      <w:b/>
      <w:bCs/>
      <w:sz w:val="20"/>
      <w:u w:val="single"/>
    </w:rPr>
  </w:style>
  <w:style w:type="character" w:styleId="PageNumber">
    <w:name w:val="page number"/>
    <w:basedOn w:val="DefaultParagraphFont"/>
    <w:rsid w:val="00216342"/>
  </w:style>
  <w:style w:type="paragraph" w:styleId="BodyTextIndent">
    <w:name w:val="Body Text Indent"/>
    <w:basedOn w:val="Normal"/>
    <w:rsid w:val="00216342"/>
    <w:pPr>
      <w:ind w:left="-180"/>
    </w:pPr>
  </w:style>
  <w:style w:type="paragraph" w:styleId="NormalWeb">
    <w:name w:val="Normal (Web)"/>
    <w:basedOn w:val="Normal"/>
    <w:uiPriority w:val="99"/>
    <w:rsid w:val="00216342"/>
    <w:pPr>
      <w:spacing w:before="100" w:beforeAutospacing="1" w:after="100" w:afterAutospacing="1"/>
    </w:pPr>
    <w:rPr>
      <w:color w:val="000000"/>
    </w:rPr>
  </w:style>
  <w:style w:type="paragraph" w:customStyle="1" w:styleId="style3">
    <w:name w:val="style3"/>
    <w:basedOn w:val="Normal"/>
    <w:rsid w:val="00216342"/>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216342"/>
    <w:rPr>
      <w:rFonts w:ascii="Times" w:hAnsi="Times" w:hint="default"/>
      <w:sz w:val="24"/>
      <w:szCs w:val="24"/>
    </w:rPr>
  </w:style>
  <w:style w:type="paragraph" w:styleId="BodyTextIndent2">
    <w:name w:val="Body Text Indent 2"/>
    <w:basedOn w:val="Normal"/>
    <w:rsid w:val="00216342"/>
    <w:pPr>
      <w:ind w:left="180" w:hanging="180"/>
    </w:pPr>
    <w:rPr>
      <w:rFonts w:ascii="Century Gothic" w:hAnsi="Century Gothic" w:cs="Arial"/>
      <w:szCs w:val="20"/>
    </w:rPr>
  </w:style>
  <w:style w:type="paragraph" w:styleId="BalloonText">
    <w:name w:val="Balloon Text"/>
    <w:basedOn w:val="Normal"/>
    <w:semiHidden/>
    <w:rsid w:val="00216342"/>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paragraph" w:styleId="ListParagraph">
    <w:name w:val="List Paragraph"/>
    <w:basedOn w:val="Normal"/>
    <w:uiPriority w:val="34"/>
    <w:qFormat/>
    <w:rsid w:val="00F239C7"/>
    <w:pPr>
      <w:ind w:left="720"/>
      <w:contextualSpacing/>
    </w:pPr>
    <w:rPr>
      <w:rFonts w:eastAsia="Calibri"/>
    </w:rPr>
  </w:style>
  <w:style w:type="character" w:customStyle="1" w:styleId="FooterChar">
    <w:name w:val="Footer Char"/>
    <w:link w:val="Footer"/>
    <w:rsid w:val="00AF2645"/>
    <w:rPr>
      <w:sz w:val="24"/>
      <w:szCs w:val="24"/>
      <w:lang w:val="en-GB"/>
    </w:rPr>
  </w:style>
  <w:style w:type="character" w:customStyle="1" w:styleId="Heading2Char">
    <w:name w:val="Heading 2 Char"/>
    <w:basedOn w:val="DefaultParagraphFont"/>
    <w:link w:val="Heading2"/>
    <w:rsid w:val="00BE2881"/>
    <w:rPr>
      <w:rFonts w:ascii="Century Gothic" w:hAnsi="Century Gothic"/>
      <w:b/>
      <w:bCs/>
      <w:sz w:val="24"/>
      <w:szCs w:val="24"/>
      <w:lang w:val="en-GB"/>
    </w:rPr>
  </w:style>
  <w:style w:type="character" w:customStyle="1" w:styleId="Heading1Char">
    <w:name w:val="Heading 1 Char"/>
    <w:basedOn w:val="DefaultParagraphFont"/>
    <w:link w:val="Heading1"/>
    <w:rsid w:val="002C635A"/>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873211"/>
    <w:rPr>
      <w:color w:val="605E5C"/>
      <w:shd w:val="clear" w:color="auto" w:fill="E1DFDD"/>
    </w:rPr>
  </w:style>
  <w:style w:type="paragraph" w:styleId="ListBullet">
    <w:name w:val="List Bullet"/>
    <w:basedOn w:val="Normal"/>
    <w:unhideWhenUsed/>
    <w:rsid w:val="00AD7509"/>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293800">
      <w:bodyDiv w:val="1"/>
      <w:marLeft w:val="0"/>
      <w:marRight w:val="0"/>
      <w:marTop w:val="0"/>
      <w:marBottom w:val="0"/>
      <w:divBdr>
        <w:top w:val="none" w:sz="0" w:space="0" w:color="auto"/>
        <w:left w:val="none" w:sz="0" w:space="0" w:color="auto"/>
        <w:bottom w:val="none" w:sz="0" w:space="0" w:color="auto"/>
        <w:right w:val="none" w:sz="0" w:space="0" w:color="auto"/>
      </w:divBdr>
    </w:div>
    <w:div w:id="140003458">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277569572">
      <w:bodyDiv w:val="1"/>
      <w:marLeft w:val="0"/>
      <w:marRight w:val="0"/>
      <w:marTop w:val="0"/>
      <w:marBottom w:val="0"/>
      <w:divBdr>
        <w:top w:val="none" w:sz="0" w:space="0" w:color="auto"/>
        <w:left w:val="none" w:sz="0" w:space="0" w:color="auto"/>
        <w:bottom w:val="none" w:sz="0" w:space="0" w:color="auto"/>
        <w:right w:val="none" w:sz="0" w:space="0" w:color="auto"/>
      </w:divBdr>
      <w:divsChild>
        <w:div w:id="192159923">
          <w:marLeft w:val="0"/>
          <w:marRight w:val="0"/>
          <w:marTop w:val="0"/>
          <w:marBottom w:val="0"/>
          <w:divBdr>
            <w:top w:val="none" w:sz="0" w:space="0" w:color="auto"/>
            <w:left w:val="none" w:sz="0" w:space="0" w:color="auto"/>
            <w:bottom w:val="none" w:sz="0" w:space="0" w:color="auto"/>
            <w:right w:val="none" w:sz="0" w:space="0" w:color="auto"/>
          </w:divBdr>
        </w:div>
      </w:divsChild>
    </w:div>
    <w:div w:id="473259140">
      <w:bodyDiv w:val="1"/>
      <w:marLeft w:val="0"/>
      <w:marRight w:val="0"/>
      <w:marTop w:val="0"/>
      <w:marBottom w:val="0"/>
      <w:divBdr>
        <w:top w:val="none" w:sz="0" w:space="0" w:color="auto"/>
        <w:left w:val="none" w:sz="0" w:space="0" w:color="auto"/>
        <w:bottom w:val="none" w:sz="0" w:space="0" w:color="auto"/>
        <w:right w:val="none" w:sz="0" w:space="0" w:color="auto"/>
      </w:divBdr>
    </w:div>
    <w:div w:id="497624109">
      <w:bodyDiv w:val="1"/>
      <w:marLeft w:val="0"/>
      <w:marRight w:val="0"/>
      <w:marTop w:val="0"/>
      <w:marBottom w:val="0"/>
      <w:divBdr>
        <w:top w:val="none" w:sz="0" w:space="0" w:color="auto"/>
        <w:left w:val="none" w:sz="0" w:space="0" w:color="auto"/>
        <w:bottom w:val="none" w:sz="0" w:space="0" w:color="auto"/>
        <w:right w:val="none" w:sz="0" w:space="0" w:color="auto"/>
      </w:divBdr>
    </w:div>
    <w:div w:id="554976152">
      <w:bodyDiv w:val="1"/>
      <w:marLeft w:val="0"/>
      <w:marRight w:val="0"/>
      <w:marTop w:val="0"/>
      <w:marBottom w:val="0"/>
      <w:divBdr>
        <w:top w:val="none" w:sz="0" w:space="0" w:color="auto"/>
        <w:left w:val="none" w:sz="0" w:space="0" w:color="auto"/>
        <w:bottom w:val="none" w:sz="0" w:space="0" w:color="auto"/>
        <w:right w:val="none" w:sz="0" w:space="0" w:color="auto"/>
      </w:divBdr>
    </w:div>
    <w:div w:id="572938023">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5932490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758793688">
      <w:bodyDiv w:val="1"/>
      <w:marLeft w:val="0"/>
      <w:marRight w:val="0"/>
      <w:marTop w:val="0"/>
      <w:marBottom w:val="0"/>
      <w:divBdr>
        <w:top w:val="none" w:sz="0" w:space="0" w:color="auto"/>
        <w:left w:val="none" w:sz="0" w:space="0" w:color="auto"/>
        <w:bottom w:val="none" w:sz="0" w:space="0" w:color="auto"/>
        <w:right w:val="none" w:sz="0" w:space="0" w:color="auto"/>
      </w:divBdr>
    </w:div>
    <w:div w:id="826288428">
      <w:bodyDiv w:val="1"/>
      <w:marLeft w:val="0"/>
      <w:marRight w:val="0"/>
      <w:marTop w:val="0"/>
      <w:marBottom w:val="0"/>
      <w:divBdr>
        <w:top w:val="none" w:sz="0" w:space="0" w:color="auto"/>
        <w:left w:val="none" w:sz="0" w:space="0" w:color="auto"/>
        <w:bottom w:val="none" w:sz="0" w:space="0" w:color="auto"/>
        <w:right w:val="none" w:sz="0" w:space="0" w:color="auto"/>
      </w:divBdr>
    </w:div>
    <w:div w:id="828638749">
      <w:bodyDiv w:val="1"/>
      <w:marLeft w:val="0"/>
      <w:marRight w:val="0"/>
      <w:marTop w:val="0"/>
      <w:marBottom w:val="0"/>
      <w:divBdr>
        <w:top w:val="none" w:sz="0" w:space="0" w:color="auto"/>
        <w:left w:val="none" w:sz="0" w:space="0" w:color="auto"/>
        <w:bottom w:val="none" w:sz="0" w:space="0" w:color="auto"/>
        <w:right w:val="none" w:sz="0" w:space="0" w:color="auto"/>
      </w:divBdr>
      <w:divsChild>
        <w:div w:id="1417363739">
          <w:marLeft w:val="0"/>
          <w:marRight w:val="0"/>
          <w:marTop w:val="0"/>
          <w:marBottom w:val="0"/>
          <w:divBdr>
            <w:top w:val="none" w:sz="0" w:space="0" w:color="auto"/>
            <w:left w:val="none" w:sz="0" w:space="0" w:color="auto"/>
            <w:bottom w:val="none" w:sz="0" w:space="0" w:color="auto"/>
            <w:right w:val="none" w:sz="0" w:space="0" w:color="auto"/>
          </w:divBdr>
        </w:div>
      </w:divsChild>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213585">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330788629">
      <w:bodyDiv w:val="1"/>
      <w:marLeft w:val="0"/>
      <w:marRight w:val="0"/>
      <w:marTop w:val="0"/>
      <w:marBottom w:val="0"/>
      <w:divBdr>
        <w:top w:val="none" w:sz="0" w:space="0" w:color="auto"/>
        <w:left w:val="none" w:sz="0" w:space="0" w:color="auto"/>
        <w:bottom w:val="none" w:sz="0" w:space="0" w:color="auto"/>
        <w:right w:val="none" w:sz="0" w:space="0" w:color="auto"/>
      </w:divBdr>
    </w:div>
    <w:div w:id="1341735078">
      <w:bodyDiv w:val="1"/>
      <w:marLeft w:val="0"/>
      <w:marRight w:val="0"/>
      <w:marTop w:val="0"/>
      <w:marBottom w:val="0"/>
      <w:divBdr>
        <w:top w:val="none" w:sz="0" w:space="0" w:color="auto"/>
        <w:left w:val="none" w:sz="0" w:space="0" w:color="auto"/>
        <w:bottom w:val="none" w:sz="0" w:space="0" w:color="auto"/>
        <w:right w:val="none" w:sz="0" w:space="0" w:color="auto"/>
      </w:divBdr>
    </w:div>
    <w:div w:id="1379745296">
      <w:bodyDiv w:val="1"/>
      <w:marLeft w:val="0"/>
      <w:marRight w:val="0"/>
      <w:marTop w:val="0"/>
      <w:marBottom w:val="0"/>
      <w:divBdr>
        <w:top w:val="none" w:sz="0" w:space="0" w:color="auto"/>
        <w:left w:val="none" w:sz="0" w:space="0" w:color="auto"/>
        <w:bottom w:val="none" w:sz="0" w:space="0" w:color="auto"/>
        <w:right w:val="none" w:sz="0" w:space="0" w:color="auto"/>
      </w:divBdr>
    </w:div>
    <w:div w:id="1395468931">
      <w:bodyDiv w:val="1"/>
      <w:marLeft w:val="0"/>
      <w:marRight w:val="0"/>
      <w:marTop w:val="0"/>
      <w:marBottom w:val="0"/>
      <w:divBdr>
        <w:top w:val="none" w:sz="0" w:space="0" w:color="auto"/>
        <w:left w:val="none" w:sz="0" w:space="0" w:color="auto"/>
        <w:bottom w:val="none" w:sz="0" w:space="0" w:color="auto"/>
        <w:right w:val="none" w:sz="0" w:space="0" w:color="auto"/>
      </w:divBdr>
    </w:div>
    <w:div w:id="1747413925">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5475705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19747228">
      <w:bodyDiv w:val="1"/>
      <w:marLeft w:val="0"/>
      <w:marRight w:val="0"/>
      <w:marTop w:val="0"/>
      <w:marBottom w:val="0"/>
      <w:divBdr>
        <w:top w:val="none" w:sz="0" w:space="0" w:color="auto"/>
        <w:left w:val="none" w:sz="0" w:space="0" w:color="auto"/>
        <w:bottom w:val="none" w:sz="0" w:space="0" w:color="auto"/>
        <w:right w:val="none" w:sz="0" w:space="0" w:color="auto"/>
      </w:divBdr>
    </w:div>
    <w:div w:id="1925987781">
      <w:bodyDiv w:val="1"/>
      <w:marLeft w:val="0"/>
      <w:marRight w:val="0"/>
      <w:marTop w:val="0"/>
      <w:marBottom w:val="0"/>
      <w:divBdr>
        <w:top w:val="none" w:sz="0" w:space="0" w:color="auto"/>
        <w:left w:val="none" w:sz="0" w:space="0" w:color="auto"/>
        <w:bottom w:val="none" w:sz="0" w:space="0" w:color="auto"/>
        <w:right w:val="none" w:sz="0" w:space="0" w:color="auto"/>
      </w:divBdr>
      <w:divsChild>
        <w:div w:id="1450584070">
          <w:marLeft w:val="0"/>
          <w:marRight w:val="0"/>
          <w:marTop w:val="0"/>
          <w:marBottom w:val="0"/>
          <w:divBdr>
            <w:top w:val="none" w:sz="0" w:space="0" w:color="auto"/>
            <w:left w:val="none" w:sz="0" w:space="0" w:color="auto"/>
            <w:bottom w:val="none" w:sz="0" w:space="0" w:color="auto"/>
            <w:right w:val="none" w:sz="0" w:space="0" w:color="auto"/>
          </w:divBdr>
        </w:div>
      </w:divsChild>
    </w:div>
    <w:div w:id="1958215874">
      <w:bodyDiv w:val="1"/>
      <w:marLeft w:val="0"/>
      <w:marRight w:val="0"/>
      <w:marTop w:val="0"/>
      <w:marBottom w:val="0"/>
      <w:divBdr>
        <w:top w:val="none" w:sz="0" w:space="0" w:color="auto"/>
        <w:left w:val="none" w:sz="0" w:space="0" w:color="auto"/>
        <w:bottom w:val="none" w:sz="0" w:space="0" w:color="auto"/>
        <w:right w:val="none" w:sz="0" w:space="0" w:color="auto"/>
      </w:divBdr>
    </w:div>
    <w:div w:id="209651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gandawildlife.org/explore-our-parks/parks-by-name-a-z/queen-elizabeth-national-park/areas-of-interes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jenmansafaris.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about-us/grow-afric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06ECCC-941D-4EA2-B041-926A23ED3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5C0206-2E39-452F-A9E0-48DFDA68197E}">
  <ds:schemaRefs>
    <ds:schemaRef ds:uri="http://www.w3.org/XML/1998/namespace"/>
    <ds:schemaRef ds:uri="http://schemas.microsoft.com/office/2006/documentManagement/types"/>
    <ds:schemaRef ds:uri="9a927243-a5df-4018-937c-2c2952552e46"/>
    <ds:schemaRef ds:uri="http://purl.org/dc/terms/"/>
    <ds:schemaRef ds:uri="http://purl.org/dc/dcmitype/"/>
    <ds:schemaRef ds:uri="http://schemas.microsoft.com/office/infopath/2007/PartnerControls"/>
    <ds:schemaRef ds:uri="http://schemas.openxmlformats.org/package/2006/metadata/core-properties"/>
    <ds:schemaRef ds:uri="1438d2a2-5de9-49b0-a2cf-8fe7ac5139a8"/>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41FA2828-4EAB-493B-BED9-4A9B387CD1D4}">
  <ds:schemaRefs>
    <ds:schemaRef ds:uri="http://schemas.openxmlformats.org/officeDocument/2006/bibliography"/>
  </ds:schemaRefs>
</ds:datastoreItem>
</file>

<file path=customXml/itemProps4.xml><?xml version="1.0" encoding="utf-8"?>
<ds:datastoreItem xmlns:ds="http://schemas.openxmlformats.org/officeDocument/2006/customXml" ds:itemID="{594FE9F5-9391-4F01-B5D2-0427688CF8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1997</TotalTime>
  <Pages>8</Pages>
  <Words>2465</Words>
  <Characters>14054</Characters>
  <Application>Microsoft Office Word</Application>
  <DocSecurity>6</DocSecurity>
  <Lines>117</Lines>
  <Paragraphs>32</Paragraphs>
  <ScaleCrop>false</ScaleCrop>
  <HeadingPairs>
    <vt:vector size="2" baseType="variant">
      <vt:variant>
        <vt:lpstr>Title</vt:lpstr>
      </vt:variant>
      <vt:variant>
        <vt:i4>1</vt:i4>
      </vt:variant>
    </vt:vector>
  </HeadingPairs>
  <TitlesOfParts>
    <vt:vector size="1" baseType="lpstr">
      <vt:lpstr>Highlights of Uganda</vt:lpstr>
    </vt:vector>
  </TitlesOfParts>
  <Company>CAMPWILD</Company>
  <LinksUpToDate>false</LinksUpToDate>
  <CharactersWithSpaces>16487</CharactersWithSpaces>
  <SharedDoc>false</SharedDoc>
  <HLinks>
    <vt:vector size="126" baseType="variant">
      <vt:variant>
        <vt:i4>786458</vt:i4>
      </vt:variant>
      <vt:variant>
        <vt:i4>60</vt:i4>
      </vt:variant>
      <vt:variant>
        <vt:i4>0</vt:i4>
      </vt:variant>
      <vt:variant>
        <vt:i4>5</vt:i4>
      </vt:variant>
      <vt:variant>
        <vt:lpwstr/>
      </vt:variant>
      <vt:variant>
        <vt:lpwstr>_Gorilla_Trekking</vt:lpwstr>
      </vt:variant>
      <vt:variant>
        <vt:i4>5177460</vt:i4>
      </vt:variant>
      <vt:variant>
        <vt:i4>57</vt:i4>
      </vt:variant>
      <vt:variant>
        <vt:i4>0</vt:i4>
      </vt:variant>
      <vt:variant>
        <vt:i4>5</vt:i4>
      </vt:variant>
      <vt:variant>
        <vt:lpwstr/>
      </vt:variant>
      <vt:variant>
        <vt:lpwstr>_Bwindi_Impenetrable_Forest</vt:lpwstr>
      </vt:variant>
      <vt:variant>
        <vt:i4>65590</vt:i4>
      </vt:variant>
      <vt:variant>
        <vt:i4>54</vt:i4>
      </vt:variant>
      <vt:variant>
        <vt:i4>0</vt:i4>
      </vt:variant>
      <vt:variant>
        <vt:i4>5</vt:i4>
      </vt:variant>
      <vt:variant>
        <vt:lpwstr/>
      </vt:variant>
      <vt:variant>
        <vt:lpwstr>_ZIMBABWE</vt:lpwstr>
      </vt:variant>
      <vt:variant>
        <vt:i4>6750318</vt:i4>
      </vt:variant>
      <vt:variant>
        <vt:i4>51</vt:i4>
      </vt:variant>
      <vt:variant>
        <vt:i4>0</vt:i4>
      </vt:variant>
      <vt:variant>
        <vt:i4>5</vt:i4>
      </vt:variant>
      <vt:variant>
        <vt:lpwstr/>
      </vt:variant>
      <vt:variant>
        <vt:lpwstr>_Information_on_areas_1</vt:lpwstr>
      </vt:variant>
      <vt:variant>
        <vt:i4>7733335</vt:i4>
      </vt:variant>
      <vt:variant>
        <vt:i4>48</vt:i4>
      </vt:variant>
      <vt:variant>
        <vt:i4>0</vt:i4>
      </vt:variant>
      <vt:variant>
        <vt:i4>5</vt:i4>
      </vt:variant>
      <vt:variant>
        <vt:lpwstr/>
      </vt:variant>
      <vt:variant>
        <vt:lpwstr>_Visas:</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5242896</vt:i4>
      </vt:variant>
      <vt:variant>
        <vt:i4>39</vt:i4>
      </vt:variant>
      <vt:variant>
        <vt:i4>0</vt:i4>
      </vt:variant>
      <vt:variant>
        <vt:i4>5</vt:i4>
      </vt:variant>
      <vt:variant>
        <vt:lpwstr/>
      </vt:variant>
      <vt:variant>
        <vt:lpwstr>_Luggage:_1</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7733341</vt:i4>
      </vt:variant>
      <vt:variant>
        <vt:i4>24</vt:i4>
      </vt:variant>
      <vt:variant>
        <vt:i4>0</vt:i4>
      </vt:variant>
      <vt:variant>
        <vt:i4>5</vt:i4>
      </vt:variant>
      <vt:variant>
        <vt:lpwstr/>
      </vt:variant>
      <vt:variant>
        <vt:lpwstr>_Departure:</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7733341</vt:i4>
      </vt:variant>
      <vt:variant>
        <vt:i4>3</vt:i4>
      </vt:variant>
      <vt:variant>
        <vt:i4>0</vt:i4>
      </vt:variant>
      <vt:variant>
        <vt:i4>5</vt:i4>
      </vt:variant>
      <vt:variant>
        <vt:lpwstr/>
      </vt:variant>
      <vt:variant>
        <vt:lpwstr>_Departure</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Highlights of Uganda</dc:title>
  <dc:creator>CAMPWILD</dc:creator>
  <cp:lastModifiedBy>Jamie Le Roux - Jenman Safaris</cp:lastModifiedBy>
  <cp:revision>263</cp:revision>
  <cp:lastPrinted>2021-05-14T16:04:00Z</cp:lastPrinted>
  <dcterms:created xsi:type="dcterms:W3CDTF">2016-04-19T13:23:00Z</dcterms:created>
  <dcterms:modified xsi:type="dcterms:W3CDTF">2024-04-29T10:10:00Z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